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D1" w:rsidRPr="0088203F" w:rsidRDefault="007565E5" w:rsidP="00372425">
      <w:pPr>
        <w:jc w:val="center"/>
        <w:rPr>
          <w:b/>
          <w:sz w:val="36"/>
          <w:szCs w:val="36"/>
        </w:rPr>
      </w:pPr>
      <w:r>
        <w:rPr>
          <w:b/>
          <w:noProof/>
          <w:sz w:val="36"/>
          <w:szCs w:val="36"/>
        </w:rPr>
        <mc:AlternateContent>
          <mc:Choice Requires="wps">
            <w:drawing>
              <wp:anchor distT="0" distB="0" distL="114300" distR="114300" simplePos="0" relativeHeight="251655168" behindDoc="0" locked="0" layoutInCell="1" allowOverlap="1">
                <wp:simplePos x="0" y="0"/>
                <wp:positionH relativeFrom="column">
                  <wp:posOffset>-319168</wp:posOffset>
                </wp:positionH>
                <wp:positionV relativeFrom="paragraph">
                  <wp:posOffset>388189</wp:posOffset>
                </wp:positionV>
                <wp:extent cx="6629296" cy="2777705"/>
                <wp:effectExtent l="0" t="0" r="19685" b="2286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296" cy="2777705"/>
                        </a:xfrm>
                        <a:prstGeom prst="rect">
                          <a:avLst/>
                        </a:prstGeom>
                        <a:solidFill>
                          <a:srgbClr val="00B050"/>
                        </a:solidFill>
                        <a:ln w="22225">
                          <a:solidFill>
                            <a:srgbClr val="00B050"/>
                          </a:solidFill>
                          <a:miter lim="800000"/>
                          <a:headEnd/>
                          <a:tailEnd/>
                        </a:ln>
                      </wps:spPr>
                      <wps:txbx>
                        <w:txbxContent>
                          <w:p w:rsidR="006D1119" w:rsidRDefault="006D1119" w:rsidP="005112B3">
                            <w:pPr>
                              <w:shd w:val="clear" w:color="auto" w:fill="003366"/>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5.15pt;margin-top:30.55pt;width:522pt;height:218.7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" fillcolor="#00b050" strokecolor="#00b050" strokeweight="1.75pt">
                <v:textbox>
                  <w:txbxContent>
                    <w:p w:rsidR="006D1119" w:rsidRDefault="006D1119" w:rsidP="005112B3">
                      <w:pPr>
                        <w:shd w:val="clear" w:color="auto" w:fill="003366"/>
                      </w:pPr>
                    </w:p>
                  </w:txbxContent>
                </v:textbox>
              </v:shape>
            </w:pict>
          </mc:Fallback>
        </mc:AlternateContent>
      </w:r>
      <w:r w:rsidR="00F56ED1" w:rsidRPr="0088203F">
        <w:rPr>
          <w:b/>
          <w:sz w:val="36"/>
          <w:szCs w:val="36"/>
        </w:rPr>
        <w:t>Partnership Performance Renewal Plan</w:t>
      </w:r>
      <w:r w:rsidR="00CB1951">
        <w:rPr>
          <w:b/>
          <w:sz w:val="36"/>
          <w:szCs w:val="36"/>
        </w:rPr>
        <w:t xml:space="preserve"> and Grant Application</w:t>
      </w:r>
    </w:p>
    <w:tbl>
      <w:tblPr>
        <w:tblW w:w="0" w:type="auto"/>
        <w:tblInd w:w="-72" w:type="dxa"/>
        <w:tblLook w:val="0000" w:firstRow="0" w:lastRow="0" w:firstColumn="0" w:lastColumn="0" w:noHBand="0" w:noVBand="0"/>
      </w:tblPr>
      <w:tblGrid>
        <w:gridCol w:w="2790"/>
        <w:gridCol w:w="6498"/>
      </w:tblGrid>
      <w:tr w:rsidR="005112B3" w:rsidRPr="001879C6" w:rsidTr="0075580F">
        <w:tc>
          <w:tcPr>
            <w:tcW w:w="2790" w:type="dxa"/>
            <w:vAlign w:val="center"/>
          </w:tcPr>
          <w:p w:rsidR="005112B3" w:rsidRPr="001879C6" w:rsidRDefault="007565E5" w:rsidP="0075580F">
            <w:pPr>
              <w:jc w:val="center"/>
              <w:rPr>
                <w:rFonts w:ascii="Arial" w:hAnsi="Arial" w:cs="Arial"/>
                <w:b/>
                <w:bCs/>
              </w:rPr>
            </w:pPr>
            <w:r>
              <w:rPr>
                <w:rFonts w:ascii="Arial" w:hAnsi="Arial" w:cs="Arial"/>
                <w:b/>
                <w:bCs/>
                <w:noProof/>
              </w:rPr>
              <mc:AlternateContent>
                <mc:Choice Requires="wps">
                  <w:drawing>
                    <wp:anchor distT="0" distB="0" distL="114300" distR="114300" simplePos="0" relativeHeight="251656192" behindDoc="0" locked="0" layoutInCell="1" allowOverlap="1">
                      <wp:simplePos x="0" y="0"/>
                      <wp:positionH relativeFrom="column">
                        <wp:posOffset>297970</wp:posOffset>
                      </wp:positionH>
                      <wp:positionV relativeFrom="paragraph">
                        <wp:posOffset>193033</wp:posOffset>
                      </wp:positionV>
                      <wp:extent cx="1371534" cy="883815"/>
                      <wp:effectExtent l="0" t="0" r="19685" b="1206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534" cy="883815"/>
                              </a:xfrm>
                              <a:prstGeom prst="rect">
                                <a:avLst/>
                              </a:prstGeom>
                              <a:solidFill>
                                <a:srgbClr val="FFFFFF"/>
                              </a:solidFill>
                              <a:ln w="15875">
                                <a:solidFill>
                                  <a:srgbClr val="000000"/>
                                </a:solidFill>
                                <a:miter lim="800000"/>
                                <a:headEnd/>
                                <a:tailEnd/>
                              </a:ln>
                            </wps:spPr>
                            <wps:txbx>
                              <w:txbxContent>
                                <w:p w:rsidR="006D1119" w:rsidRDefault="006D1119" w:rsidP="005112B3">
                                  <w:r w:rsidRPr="004F5F7E">
                                    <w:rPr>
                                      <w:noProof/>
                                    </w:rPr>
                                    <w:drawing>
                                      <wp:inline distT="0" distB="0" distL="0" distR="0" wp14:anchorId="300C9444" wp14:editId="6DA0C805">
                                        <wp:extent cx="1172845" cy="611919"/>
                                        <wp:effectExtent l="19050" t="0" r="8255" b="0"/>
                                        <wp:docPr id="11" name="Picture 0" descr="FS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S logo.jpeg"/>
                                                <pic:cNvPicPr>
                                                  <a:picLocks noChangeAspect="1" noChangeArrowheads="1"/>
                                                </pic:cNvPicPr>
                                              </pic:nvPicPr>
                                              <pic:blipFill>
                                                <a:blip r:embed="rId8"/>
                                                <a:srcRect/>
                                                <a:stretch>
                                                  <a:fillRect/>
                                                </a:stretch>
                                              </pic:blipFill>
                                              <pic:spPr bwMode="auto">
                                                <a:xfrm>
                                                  <a:off x="0" y="0"/>
                                                  <a:ext cx="1172845" cy="6119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Text Box 12" o:spid="_x0000_s1027" type="#_x0000_t202" style="position:absolute;left:0;text-align:left;margin-left:23.45pt;margin-top:15.2pt;width:108pt;height:69.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" strokeweight="1.25pt">
                      <v:textbox>
                        <w:txbxContent>
                          <w:p w:rsidR="006D1119" w:rsidRDefault="006D1119" w:rsidP="005112B3">
                            <w:r w:rsidRPr="004F5F7E">
                              <w:rPr>
                                <w:noProof/>
                              </w:rPr>
                              <w:drawing>
                                <wp:inline distT="0" distB="0" distL="0" distR="0" wp14:anchorId="300C9444" wp14:editId="6DA0C805">
                                  <wp:extent cx="1172845" cy="611919"/>
                                  <wp:effectExtent l="19050" t="0" r="8255" b="0"/>
                                  <wp:docPr id="11" name="Picture 0" descr="FS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S logo.jpeg"/>
                                          <pic:cNvPicPr>
                                            <a:picLocks noChangeAspect="1" noChangeArrowheads="1"/>
                                          </pic:cNvPicPr>
                                        </pic:nvPicPr>
                                        <pic:blipFill>
                                          <a:blip r:embed="rId9"/>
                                          <a:srcRect/>
                                          <a:stretch>
                                            <a:fillRect/>
                                          </a:stretch>
                                        </pic:blipFill>
                                        <pic:spPr bwMode="auto">
                                          <a:xfrm>
                                            <a:off x="0" y="0"/>
                                            <a:ext cx="1172845" cy="611919"/>
                                          </a:xfrm>
                                          <a:prstGeom prst="rect">
                                            <a:avLst/>
                                          </a:prstGeom>
                                          <a:noFill/>
                                          <a:ln w="9525">
                                            <a:noFill/>
                                            <a:miter lim="800000"/>
                                            <a:headEnd/>
                                            <a:tailEnd/>
                                          </a:ln>
                                        </pic:spPr>
                                      </pic:pic>
                                    </a:graphicData>
                                  </a:graphic>
                                </wp:inline>
                              </w:drawing>
                            </w:r>
                          </w:p>
                        </w:txbxContent>
                      </v:textbox>
                    </v:shape>
                  </w:pict>
                </mc:Fallback>
              </mc:AlternateContent>
            </w:r>
          </w:p>
        </w:tc>
        <w:tc>
          <w:tcPr>
            <w:tcW w:w="6498" w:type="dxa"/>
            <w:vAlign w:val="center"/>
          </w:tcPr>
          <w:p w:rsidR="005112B3" w:rsidRPr="004F5F7E" w:rsidRDefault="007565E5" w:rsidP="0075580F">
            <w:pPr>
              <w:rPr>
                <w:rFonts w:ascii="Arial" w:hAnsi="Arial" w:cs="Arial"/>
                <w:b/>
                <w:i/>
                <w:iCs/>
                <w:sz w:val="32"/>
                <w:szCs w:val="32"/>
              </w:rPr>
            </w:pPr>
            <w:r>
              <w:rPr>
                <w:rFonts w:ascii="Arial" w:hAnsi="Arial" w:cs="Arial"/>
                <w:b/>
                <w:i/>
                <w:iCs/>
                <w:noProof/>
                <w:sz w:val="32"/>
                <w:szCs w:val="32"/>
              </w:rPr>
              <mc:AlternateContent>
                <mc:Choice Requires="wps">
                  <w:drawing>
                    <wp:anchor distT="0" distB="0" distL="114300" distR="114300" simplePos="0" relativeHeight="251657216" behindDoc="0" locked="0" layoutInCell="1" allowOverlap="1">
                      <wp:simplePos x="0" y="0"/>
                      <wp:positionH relativeFrom="column">
                        <wp:posOffset>240900</wp:posOffset>
                      </wp:positionH>
                      <wp:positionV relativeFrom="paragraph">
                        <wp:posOffset>193033</wp:posOffset>
                      </wp:positionV>
                      <wp:extent cx="3886228" cy="945542"/>
                      <wp:effectExtent l="0" t="0" r="19050" b="2603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28" cy="945542"/>
                              </a:xfrm>
                              <a:prstGeom prst="rect">
                                <a:avLst/>
                              </a:prstGeom>
                              <a:solidFill>
                                <a:srgbClr val="FFFFFF"/>
                              </a:solidFill>
                              <a:ln w="19050">
                                <a:solidFill>
                                  <a:srgbClr val="000000"/>
                                </a:solidFill>
                                <a:miter lim="800000"/>
                                <a:headEnd/>
                                <a:tailEnd/>
                              </a:ln>
                            </wps:spPr>
                            <wps:txbx>
                              <w:txbxContent>
                                <w:p w:rsidR="006D1119" w:rsidRPr="009E1928" w:rsidRDefault="006D1119" w:rsidP="005112B3">
                                  <w:pPr>
                                    <w:rPr>
                                      <w:rFonts w:ascii="Arial" w:hAnsi="Arial" w:cs="Arial"/>
                                      <w:b/>
                                      <w:sz w:val="2"/>
                                      <w:szCs w:val="2"/>
                                    </w:rPr>
                                  </w:pPr>
                                </w:p>
                                <w:p w:rsidR="006D1119" w:rsidRPr="006D1119" w:rsidRDefault="006D1119" w:rsidP="005112B3">
                                  <w:pPr>
                                    <w:jc w:val="center"/>
                                    <w:rPr>
                                      <w:sz w:val="28"/>
                                    </w:rPr>
                                  </w:pPr>
                                  <w:r w:rsidRPr="005112B3">
                                    <w:rPr>
                                      <w:rFonts w:cs="Arial"/>
                                      <w:b/>
                                      <w:sz w:val="32"/>
                                      <w:szCs w:val="32"/>
                                    </w:rPr>
                                    <w:t>[[</w:t>
                                  </w:r>
                                  <w:r w:rsidRPr="005112B3">
                                    <w:rPr>
                                      <w:rFonts w:cs="Arial"/>
                                      <w:b/>
                                      <w:sz w:val="32"/>
                                      <w:szCs w:val="32"/>
                                      <w:highlight w:val="yellow"/>
                                    </w:rPr>
                                    <w:t>Insert Name</w:t>
                                  </w:r>
                                  <w:r w:rsidRPr="005112B3">
                                    <w:rPr>
                                      <w:rFonts w:cs="Arial"/>
                                      <w:b/>
                                      <w:sz w:val="32"/>
                                      <w:szCs w:val="32"/>
                                    </w:rPr>
                                    <w:t>]] County First Steps</w:t>
                                  </w:r>
                                  <w:r w:rsidRPr="005112B3">
                                    <w:rPr>
                                      <w:rFonts w:cs="Arial"/>
                                      <w:b/>
                                      <w:sz w:val="32"/>
                                      <w:szCs w:val="32"/>
                                    </w:rPr>
                                    <w:br/>
                                  </w:r>
                                  <w:r w:rsidRPr="006D1119">
                                    <w:rPr>
                                      <w:rFonts w:cs="Arial"/>
                                      <w:b/>
                                      <w:i/>
                                      <w:iCs/>
                                      <w:sz w:val="28"/>
                                    </w:rPr>
                                    <w:t xml:space="preserve">for Fiscal Year 2018-2019 </w:t>
                                  </w:r>
                                </w:p>
                              </w:txbxContent>
                            </wps:txbx>
                            <wps:bodyPr rot="0" vert="horz" wrap="square" lIns="91440" tIns="45720" rIns="91440" bIns="45720" anchor="t" anchorCtr="0" upright="1">
                              <a:noAutofit/>
                            </wps:bodyPr>
                          </wps:wsp>
                        </a:graphicData>
                      </a:graphic>
                    </wp:anchor>
                  </w:drawing>
                </mc:Choice>
                <mc:Fallback>
                  <w:pict>
                    <v:shape id="Text Box 13" o:spid="_x0000_s1028" type="#_x0000_t202" style="position:absolute;margin-left:18.95pt;margin-top:15.2pt;width:306pt;height:74.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3LgIAAFk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" strokeweight="1.5pt">
                      <v:textbox>
                        <w:txbxContent>
                          <w:p w:rsidR="006D1119" w:rsidRPr="009E1928" w:rsidRDefault="006D1119" w:rsidP="005112B3">
                            <w:pPr>
                              <w:rPr>
                                <w:rFonts w:ascii="Arial" w:hAnsi="Arial" w:cs="Arial"/>
                                <w:b/>
                                <w:sz w:val="2"/>
                                <w:szCs w:val="2"/>
                              </w:rPr>
                            </w:pPr>
                          </w:p>
                          <w:p w:rsidR="006D1119" w:rsidRPr="006D1119" w:rsidRDefault="006D1119" w:rsidP="005112B3">
                            <w:pPr>
                              <w:jc w:val="center"/>
                              <w:rPr>
                                <w:sz w:val="28"/>
                              </w:rPr>
                            </w:pPr>
                            <w:r w:rsidRPr="005112B3">
                              <w:rPr>
                                <w:rFonts w:cs="Arial"/>
                                <w:b/>
                                <w:sz w:val="32"/>
                                <w:szCs w:val="32"/>
                              </w:rPr>
                              <w:t>[[</w:t>
                            </w:r>
                            <w:r w:rsidRPr="005112B3">
                              <w:rPr>
                                <w:rFonts w:cs="Arial"/>
                                <w:b/>
                                <w:sz w:val="32"/>
                                <w:szCs w:val="32"/>
                                <w:highlight w:val="yellow"/>
                              </w:rPr>
                              <w:t>Insert Name</w:t>
                            </w:r>
                            <w:r w:rsidRPr="005112B3">
                              <w:rPr>
                                <w:rFonts w:cs="Arial"/>
                                <w:b/>
                                <w:sz w:val="32"/>
                                <w:szCs w:val="32"/>
                              </w:rPr>
                              <w:t>]] County First Steps</w:t>
                            </w:r>
                            <w:r w:rsidRPr="005112B3">
                              <w:rPr>
                                <w:rFonts w:cs="Arial"/>
                                <w:b/>
                                <w:sz w:val="32"/>
                                <w:szCs w:val="32"/>
                              </w:rPr>
                              <w:br/>
                            </w:r>
                            <w:r w:rsidRPr="006D1119">
                              <w:rPr>
                                <w:rFonts w:cs="Arial"/>
                                <w:b/>
                                <w:i/>
                                <w:iCs/>
                                <w:sz w:val="28"/>
                              </w:rPr>
                              <w:t xml:space="preserve">for Fiscal Year 2018-2019 </w:t>
                            </w:r>
                          </w:p>
                        </w:txbxContent>
                      </v:textbox>
                    </v:shape>
                  </w:pict>
                </mc:Fallback>
              </mc:AlternateContent>
            </w:r>
          </w:p>
          <w:p w:rsidR="005112B3" w:rsidRPr="001879C6" w:rsidRDefault="005112B3" w:rsidP="0075580F">
            <w:pPr>
              <w:jc w:val="center"/>
              <w:rPr>
                <w:rFonts w:ascii="Arial" w:hAnsi="Arial" w:cs="Arial"/>
                <w:b/>
                <w:bCs/>
              </w:rPr>
            </w:pPr>
          </w:p>
        </w:tc>
      </w:tr>
    </w:tbl>
    <w:p w:rsidR="005112B3" w:rsidRDefault="005112B3" w:rsidP="005112B3">
      <w:pPr>
        <w:jc w:val="center"/>
        <w:rPr>
          <w:rFonts w:ascii="Arial" w:hAnsi="Arial" w:cs="Arial"/>
          <w:b/>
          <w:bCs/>
        </w:rPr>
      </w:pPr>
    </w:p>
    <w:p w:rsidR="005112B3" w:rsidRDefault="007565E5" w:rsidP="005112B3">
      <w:pPr>
        <w:jc w:val="center"/>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14:anchorId="559D9B6A" wp14:editId="1A6016F7">
                <wp:simplePos x="0" y="0"/>
                <wp:positionH relativeFrom="column">
                  <wp:posOffset>361950</wp:posOffset>
                </wp:positionH>
                <wp:positionV relativeFrom="paragraph">
                  <wp:posOffset>215265</wp:posOffset>
                </wp:positionV>
                <wp:extent cx="1600200" cy="1356995"/>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5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119" w:rsidRPr="00AD4965" w:rsidRDefault="006D1119" w:rsidP="005112B3">
                            <w:pPr>
                              <w:spacing w:after="120" w:line="240" w:lineRule="auto"/>
                              <w:rPr>
                                <w:rFonts w:ascii="Arial" w:hAnsi="Arial" w:cs="Arial"/>
                                <w:b/>
                                <w:bCs/>
                                <w:sz w:val="4"/>
                                <w:szCs w:val="4"/>
                              </w:rPr>
                            </w:pPr>
                          </w:p>
                          <w:p w:rsidR="006D1119" w:rsidRDefault="006D1119" w:rsidP="005112B3">
                            <w:pPr>
                              <w:spacing w:after="120" w:line="240" w:lineRule="auto"/>
                              <w:rPr>
                                <w:rFonts w:ascii="Arial" w:hAnsi="Arial" w:cs="Arial"/>
                                <w:b/>
                                <w:bCs/>
                              </w:rPr>
                            </w:pPr>
                            <w:r w:rsidRPr="00AD4965">
                              <w:rPr>
                                <w:rFonts w:ascii="Arial" w:hAnsi="Arial" w:cs="Arial"/>
                                <w:b/>
                                <w:bCs/>
                              </w:rPr>
                              <w:t xml:space="preserve">Board Chair: </w:t>
                            </w:r>
                          </w:p>
                          <w:p w:rsidR="006D1119" w:rsidRPr="00AD4965" w:rsidRDefault="006D1119" w:rsidP="005112B3">
                            <w:pPr>
                              <w:spacing w:after="120" w:line="240" w:lineRule="auto"/>
                              <w:rPr>
                                <w:rFonts w:ascii="Arial" w:hAnsi="Arial" w:cs="Arial"/>
                                <w:b/>
                                <w:bCs/>
                              </w:rPr>
                            </w:pPr>
                            <w:r w:rsidRPr="00AD4965">
                              <w:rPr>
                                <w:rFonts w:ascii="Arial" w:hAnsi="Arial" w:cs="Arial"/>
                                <w:b/>
                                <w:bCs/>
                              </w:rPr>
                              <w:t>[[</w:t>
                            </w:r>
                            <w:r w:rsidRPr="00AD4965">
                              <w:rPr>
                                <w:rFonts w:ascii="Arial" w:hAnsi="Arial" w:cs="Arial"/>
                                <w:b/>
                                <w:bCs/>
                                <w:highlight w:val="yellow"/>
                              </w:rPr>
                              <w:t>Insert name</w:t>
                            </w:r>
                            <w:r w:rsidRPr="00AD4965">
                              <w:rPr>
                                <w:rFonts w:ascii="Arial" w:hAnsi="Arial" w:cs="Arial"/>
                                <w:b/>
                                <w:bCs/>
                              </w:rPr>
                              <w:t>]]</w:t>
                            </w:r>
                          </w:p>
                          <w:p w:rsidR="006D1119" w:rsidRDefault="006D1119" w:rsidP="005112B3">
                            <w:pPr>
                              <w:spacing w:after="120" w:line="240" w:lineRule="auto"/>
                              <w:rPr>
                                <w:rFonts w:ascii="Arial" w:hAnsi="Arial" w:cs="Arial"/>
                                <w:b/>
                                <w:bCs/>
                              </w:rPr>
                            </w:pPr>
                          </w:p>
                          <w:p w:rsidR="006D1119" w:rsidRDefault="006D1119" w:rsidP="005112B3">
                            <w:pPr>
                              <w:spacing w:after="120" w:line="240" w:lineRule="auto"/>
                              <w:rPr>
                                <w:rFonts w:ascii="Arial" w:hAnsi="Arial" w:cs="Arial"/>
                                <w:b/>
                                <w:bCs/>
                              </w:rPr>
                            </w:pPr>
                            <w:r w:rsidRPr="00AD4965">
                              <w:rPr>
                                <w:rFonts w:ascii="Arial" w:hAnsi="Arial" w:cs="Arial"/>
                                <w:b/>
                                <w:bCs/>
                              </w:rPr>
                              <w:t xml:space="preserve">Executive Director: </w:t>
                            </w:r>
                          </w:p>
                          <w:p w:rsidR="006D1119" w:rsidRPr="00AD4965" w:rsidRDefault="006D1119" w:rsidP="005112B3">
                            <w:pPr>
                              <w:spacing w:after="120" w:line="240" w:lineRule="auto"/>
                              <w:rPr>
                                <w:rFonts w:ascii="Arial" w:hAnsi="Arial" w:cs="Arial"/>
                                <w:b/>
                                <w:bCs/>
                              </w:rPr>
                            </w:pPr>
                            <w:r w:rsidRPr="00AD4965">
                              <w:rPr>
                                <w:rFonts w:ascii="Arial" w:hAnsi="Arial" w:cs="Arial"/>
                                <w:b/>
                                <w:bCs/>
                              </w:rPr>
                              <w:t>[[</w:t>
                            </w:r>
                            <w:r w:rsidRPr="00AD4965">
                              <w:rPr>
                                <w:rFonts w:ascii="Arial" w:hAnsi="Arial" w:cs="Arial"/>
                                <w:b/>
                                <w:bCs/>
                                <w:highlight w:val="yellow"/>
                              </w:rPr>
                              <w:t>Insert name</w:t>
                            </w:r>
                            <w:r w:rsidRPr="00AD4965">
                              <w:rPr>
                                <w:rFonts w:ascii="Arial" w:hAnsi="Arial" w:cs="Arial"/>
                                <w:b/>
                                <w:bCs/>
                              </w:rPr>
                              <w:t>]]</w:t>
                            </w:r>
                          </w:p>
                          <w:p w:rsidR="006D1119" w:rsidRDefault="006D1119" w:rsidP="005112B3"/>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15" o:spid="_x0000_s1029" type="#_x0000_t202" style="position:absolute;left:0;text-align:left;margin-left:28.5pt;margin-top:16.95pt;width:126pt;height:106.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" stroked="f">
                <v:textbox>
                  <w:txbxContent>
                    <w:p w:rsidR="006D1119" w:rsidRPr="00AD4965" w:rsidRDefault="006D1119" w:rsidP="005112B3">
                      <w:pPr>
                        <w:spacing w:after="120" w:line="240" w:lineRule="auto"/>
                        <w:rPr>
                          <w:rFonts w:ascii="Arial" w:hAnsi="Arial" w:cs="Arial"/>
                          <w:b/>
                          <w:bCs/>
                          <w:sz w:val="4"/>
                          <w:szCs w:val="4"/>
                        </w:rPr>
                      </w:pPr>
                    </w:p>
                    <w:p w:rsidR="006D1119" w:rsidRDefault="006D1119" w:rsidP="005112B3">
                      <w:pPr>
                        <w:spacing w:after="120" w:line="240" w:lineRule="auto"/>
                        <w:rPr>
                          <w:rFonts w:ascii="Arial" w:hAnsi="Arial" w:cs="Arial"/>
                          <w:b/>
                          <w:bCs/>
                        </w:rPr>
                      </w:pPr>
                      <w:r w:rsidRPr="00AD4965">
                        <w:rPr>
                          <w:rFonts w:ascii="Arial" w:hAnsi="Arial" w:cs="Arial"/>
                          <w:b/>
                          <w:bCs/>
                        </w:rPr>
                        <w:t xml:space="preserve">Board Chair: </w:t>
                      </w:r>
                    </w:p>
                    <w:p w:rsidR="006D1119" w:rsidRPr="00AD4965" w:rsidRDefault="006D1119" w:rsidP="005112B3">
                      <w:pPr>
                        <w:spacing w:after="120" w:line="240" w:lineRule="auto"/>
                        <w:rPr>
                          <w:rFonts w:ascii="Arial" w:hAnsi="Arial" w:cs="Arial"/>
                          <w:b/>
                          <w:bCs/>
                        </w:rPr>
                      </w:pPr>
                      <w:r w:rsidRPr="00AD4965">
                        <w:rPr>
                          <w:rFonts w:ascii="Arial" w:hAnsi="Arial" w:cs="Arial"/>
                          <w:b/>
                          <w:bCs/>
                        </w:rPr>
                        <w:t>[[</w:t>
                      </w:r>
                      <w:r w:rsidRPr="00AD4965">
                        <w:rPr>
                          <w:rFonts w:ascii="Arial" w:hAnsi="Arial" w:cs="Arial"/>
                          <w:b/>
                          <w:bCs/>
                          <w:highlight w:val="yellow"/>
                        </w:rPr>
                        <w:t>Insert name</w:t>
                      </w:r>
                      <w:r w:rsidRPr="00AD4965">
                        <w:rPr>
                          <w:rFonts w:ascii="Arial" w:hAnsi="Arial" w:cs="Arial"/>
                          <w:b/>
                          <w:bCs/>
                        </w:rPr>
                        <w:t>]]</w:t>
                      </w:r>
                    </w:p>
                    <w:p w:rsidR="006D1119" w:rsidRDefault="006D1119" w:rsidP="005112B3">
                      <w:pPr>
                        <w:spacing w:after="120" w:line="240" w:lineRule="auto"/>
                        <w:rPr>
                          <w:rFonts w:ascii="Arial" w:hAnsi="Arial" w:cs="Arial"/>
                          <w:b/>
                          <w:bCs/>
                        </w:rPr>
                      </w:pPr>
                    </w:p>
                    <w:p w:rsidR="006D1119" w:rsidRDefault="006D1119" w:rsidP="005112B3">
                      <w:pPr>
                        <w:spacing w:after="120" w:line="240" w:lineRule="auto"/>
                        <w:rPr>
                          <w:rFonts w:ascii="Arial" w:hAnsi="Arial" w:cs="Arial"/>
                          <w:b/>
                          <w:bCs/>
                        </w:rPr>
                      </w:pPr>
                      <w:r w:rsidRPr="00AD4965">
                        <w:rPr>
                          <w:rFonts w:ascii="Arial" w:hAnsi="Arial" w:cs="Arial"/>
                          <w:b/>
                          <w:bCs/>
                        </w:rPr>
                        <w:t xml:space="preserve">Executive Director: </w:t>
                      </w:r>
                    </w:p>
                    <w:p w:rsidR="006D1119" w:rsidRPr="00AD4965" w:rsidRDefault="006D1119" w:rsidP="005112B3">
                      <w:pPr>
                        <w:spacing w:after="120" w:line="240" w:lineRule="auto"/>
                        <w:rPr>
                          <w:rFonts w:ascii="Arial" w:hAnsi="Arial" w:cs="Arial"/>
                          <w:b/>
                          <w:bCs/>
                        </w:rPr>
                      </w:pPr>
                      <w:r w:rsidRPr="00AD4965">
                        <w:rPr>
                          <w:rFonts w:ascii="Arial" w:hAnsi="Arial" w:cs="Arial"/>
                          <w:b/>
                          <w:bCs/>
                        </w:rPr>
                        <w:t>[[</w:t>
                      </w:r>
                      <w:r w:rsidRPr="00AD4965">
                        <w:rPr>
                          <w:rFonts w:ascii="Arial" w:hAnsi="Arial" w:cs="Arial"/>
                          <w:b/>
                          <w:bCs/>
                          <w:highlight w:val="yellow"/>
                        </w:rPr>
                        <w:t>Insert name</w:t>
                      </w:r>
                      <w:r w:rsidRPr="00AD4965">
                        <w:rPr>
                          <w:rFonts w:ascii="Arial" w:hAnsi="Arial" w:cs="Arial"/>
                          <w:b/>
                          <w:bCs/>
                        </w:rPr>
                        <w:t>]]</w:t>
                      </w:r>
                    </w:p>
                    <w:p w:rsidR="006D1119" w:rsidRDefault="006D1119" w:rsidP="005112B3"/>
                  </w:txbxContent>
                </v:textbox>
              </v:shape>
            </w:pict>
          </mc:Fallback>
        </mc:AlternateContent>
      </w:r>
      <w:r>
        <w:rPr>
          <w:rFonts w:ascii="Arial" w:hAnsi="Arial" w:cs="Arial"/>
          <w:b/>
          <w:bCs/>
          <w:noProof/>
        </w:rPr>
        <mc:AlternateContent>
          <mc:Choice Requires="wps">
            <w:drawing>
              <wp:anchor distT="0" distB="0" distL="114300" distR="114300" simplePos="0" relativeHeight="251658240" behindDoc="0" locked="0" layoutInCell="1" allowOverlap="1" wp14:anchorId="08006468" wp14:editId="12189F22">
                <wp:simplePos x="0" y="0"/>
                <wp:positionH relativeFrom="column">
                  <wp:posOffset>249555</wp:posOffset>
                </wp:positionH>
                <wp:positionV relativeFrom="paragraph">
                  <wp:posOffset>180340</wp:posOffset>
                </wp:positionV>
                <wp:extent cx="5600700" cy="1425575"/>
                <wp:effectExtent l="0" t="0" r="19050" b="2222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25575"/>
                        </a:xfrm>
                        <a:prstGeom prst="rect">
                          <a:avLst/>
                        </a:prstGeom>
                        <a:solidFill>
                          <a:srgbClr val="FFFFFF"/>
                        </a:solidFill>
                        <a:ln w="19050">
                          <a:solidFill>
                            <a:srgbClr val="000000"/>
                          </a:solidFill>
                          <a:miter lim="800000"/>
                          <a:headEnd/>
                          <a:tailEnd/>
                        </a:ln>
                      </wps:spPr>
                      <wps:txbx>
                        <w:txbxContent>
                          <w:p w:rsidR="006D1119" w:rsidRDefault="006D1119" w:rsidP="005112B3"/>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14" o:spid="_x0000_s1030" type="#_x0000_t202" style="position:absolute;left:0;text-align:left;margin-left:19.65pt;margin-top:14.2pt;width:441pt;height:112.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" strokeweight="1.5pt">
                <v:textbox>
                  <w:txbxContent>
                    <w:p w:rsidR="006D1119" w:rsidRDefault="006D1119" w:rsidP="005112B3"/>
                  </w:txbxContent>
                </v:textbox>
              </v:shape>
            </w:pict>
          </mc:Fallback>
        </mc:AlternateContent>
      </w:r>
    </w:p>
    <w:p w:rsidR="005112B3" w:rsidRDefault="007565E5" w:rsidP="005112B3">
      <w:pPr>
        <w:jc w:val="center"/>
        <w:rPr>
          <w:rFonts w:ascii="Arial" w:hAnsi="Arial" w:cs="Arial"/>
          <w:b/>
          <w:bCs/>
        </w:rPr>
      </w:pPr>
      <w:r>
        <w:rPr>
          <w:rFonts w:ascii="Arial" w:hAnsi="Arial" w:cs="Arial"/>
          <w:b/>
          <w:bCs/>
          <w:noProof/>
        </w:rPr>
        <mc:AlternateContent>
          <mc:Choice Requires="wps">
            <w:drawing>
              <wp:anchor distT="0" distB="0" distL="114300" distR="114300" simplePos="0" relativeHeight="251660288" behindDoc="0" locked="0" layoutInCell="1" allowOverlap="1" wp14:anchorId="3B161A2F" wp14:editId="59F74754">
                <wp:simplePos x="0" y="0"/>
                <wp:positionH relativeFrom="column">
                  <wp:posOffset>2311879</wp:posOffset>
                </wp:positionH>
                <wp:positionV relativeFrom="paragraph">
                  <wp:posOffset>-1593</wp:posOffset>
                </wp:positionV>
                <wp:extent cx="3311981" cy="1262380"/>
                <wp:effectExtent l="0" t="0" r="3175"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981" cy="1262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119" w:rsidRPr="00AD4965" w:rsidRDefault="006D1119" w:rsidP="006D1119">
                            <w:pPr>
                              <w:spacing w:after="120" w:line="240" w:lineRule="auto"/>
                              <w:rPr>
                                <w:rFonts w:ascii="Arial" w:hAnsi="Arial" w:cs="Arial"/>
                                <w:b/>
                                <w:bCs/>
                              </w:rPr>
                            </w:pPr>
                            <w:r>
                              <w:rPr>
                                <w:rFonts w:ascii="Arial" w:hAnsi="Arial" w:cs="Arial"/>
                                <w:b/>
                                <w:bCs/>
                              </w:rPr>
                              <w:t xml:space="preserve">Partnership </w:t>
                            </w:r>
                            <w:r w:rsidRPr="00AD4965">
                              <w:rPr>
                                <w:rFonts w:ascii="Arial" w:hAnsi="Arial" w:cs="Arial"/>
                                <w:b/>
                                <w:bCs/>
                              </w:rPr>
                              <w:t>Contact Information:</w:t>
                            </w:r>
                          </w:p>
                          <w:p w:rsidR="006D1119" w:rsidRPr="00AD4965" w:rsidRDefault="006D1119" w:rsidP="005112B3">
                            <w:pPr>
                              <w:spacing w:after="120" w:line="240" w:lineRule="auto"/>
                              <w:jc w:val="both"/>
                              <w:rPr>
                                <w:rFonts w:ascii="Arial" w:hAnsi="Arial" w:cs="Arial"/>
                                <w:b/>
                              </w:rPr>
                            </w:pPr>
                            <w:r w:rsidRPr="00AD4965">
                              <w:rPr>
                                <w:rFonts w:ascii="Arial" w:hAnsi="Arial" w:cs="Arial"/>
                                <w:b/>
                                <w:highlight w:val="yellow"/>
                              </w:rPr>
                              <w:t>[[Insert street address</w:t>
                            </w:r>
                            <w:r w:rsidRPr="00AD4965">
                              <w:rPr>
                                <w:rFonts w:ascii="Arial" w:hAnsi="Arial" w:cs="Arial"/>
                                <w:b/>
                              </w:rPr>
                              <w:t>]]</w:t>
                            </w:r>
                          </w:p>
                          <w:p w:rsidR="006D1119" w:rsidRPr="00AD4965" w:rsidRDefault="006D1119" w:rsidP="005112B3">
                            <w:pPr>
                              <w:spacing w:after="120" w:line="240" w:lineRule="auto"/>
                              <w:jc w:val="both"/>
                              <w:rPr>
                                <w:rFonts w:ascii="Arial" w:hAnsi="Arial" w:cs="Arial"/>
                                <w:b/>
                                <w:bCs/>
                              </w:rPr>
                            </w:pPr>
                            <w:r w:rsidRPr="00AD4965">
                              <w:rPr>
                                <w:rFonts w:ascii="Arial" w:hAnsi="Arial" w:cs="Arial"/>
                                <w:b/>
                              </w:rPr>
                              <w:t>[[</w:t>
                            </w:r>
                            <w:r w:rsidRPr="00AD4965">
                              <w:rPr>
                                <w:rFonts w:ascii="Arial" w:hAnsi="Arial" w:cs="Arial"/>
                                <w:b/>
                                <w:highlight w:val="yellow"/>
                              </w:rPr>
                              <w:t>Insert city, state zip</w:t>
                            </w:r>
                            <w:r w:rsidRPr="00AD4965">
                              <w:rPr>
                                <w:rFonts w:ascii="Arial" w:hAnsi="Arial" w:cs="Arial"/>
                                <w:b/>
                              </w:rPr>
                              <w:t>]]</w:t>
                            </w:r>
                          </w:p>
                          <w:p w:rsidR="006D1119" w:rsidRPr="00AD4965" w:rsidRDefault="006D1119" w:rsidP="005112B3">
                            <w:pPr>
                              <w:spacing w:after="120" w:line="240" w:lineRule="auto"/>
                              <w:jc w:val="both"/>
                              <w:rPr>
                                <w:rFonts w:ascii="Arial" w:hAnsi="Arial" w:cs="Arial"/>
                                <w:b/>
                                <w:bCs/>
                              </w:rPr>
                            </w:pPr>
                            <w:r w:rsidRPr="00AD4965">
                              <w:rPr>
                                <w:rFonts w:ascii="Arial" w:hAnsi="Arial" w:cs="Arial"/>
                                <w:b/>
                              </w:rPr>
                              <w:t>Phone: [[</w:t>
                            </w:r>
                            <w:r w:rsidRPr="00AD4965">
                              <w:rPr>
                                <w:rFonts w:ascii="Arial" w:hAnsi="Arial" w:cs="Arial"/>
                                <w:b/>
                                <w:highlight w:val="yellow"/>
                              </w:rPr>
                              <w:t>Insert phone</w:t>
                            </w:r>
                            <w:r w:rsidRPr="00AD4965">
                              <w:rPr>
                                <w:rFonts w:ascii="Arial" w:hAnsi="Arial" w:cs="Arial"/>
                                <w:b/>
                              </w:rPr>
                              <w:t>]] FAX: [</w:t>
                            </w:r>
                            <w:r w:rsidRPr="00AD4965">
                              <w:rPr>
                                <w:rFonts w:ascii="Arial" w:hAnsi="Arial" w:cs="Arial"/>
                                <w:b/>
                                <w:highlight w:val="yellow"/>
                              </w:rPr>
                              <w:t>[Insert fax</w:t>
                            </w:r>
                            <w:r w:rsidRPr="00AD4965">
                              <w:rPr>
                                <w:rFonts w:ascii="Arial" w:hAnsi="Arial" w:cs="Arial"/>
                                <w:b/>
                              </w:rPr>
                              <w:t>]]</w:t>
                            </w:r>
                          </w:p>
                          <w:p w:rsidR="006D1119" w:rsidRPr="00AD4965" w:rsidRDefault="006D1119" w:rsidP="005112B3">
                            <w:pPr>
                              <w:ind w:right="-288"/>
                              <w:jc w:val="both"/>
                              <w:rPr>
                                <w:rFonts w:ascii="Arial" w:hAnsi="Arial" w:cs="Arial"/>
                                <w:b/>
                                <w:bCs/>
                              </w:rPr>
                            </w:pPr>
                            <w:r w:rsidRPr="00AD4965">
                              <w:rPr>
                                <w:rFonts w:ascii="Arial" w:hAnsi="Arial" w:cs="Arial"/>
                                <w:b/>
                              </w:rPr>
                              <w:t>Email: [[</w:t>
                            </w:r>
                            <w:r w:rsidRPr="00AD4965">
                              <w:rPr>
                                <w:rFonts w:ascii="Arial" w:hAnsi="Arial" w:cs="Arial"/>
                                <w:b/>
                                <w:highlight w:val="yellow"/>
                              </w:rPr>
                              <w:t>Insert email</w:t>
                            </w:r>
                            <w:r w:rsidRPr="00AD4965">
                              <w:rPr>
                                <w:rFonts w:ascii="Arial" w:hAnsi="Arial" w:cs="Arial"/>
                                <w:b/>
                              </w:rPr>
                              <w:t>]]</w:t>
                            </w:r>
                          </w:p>
                          <w:p w:rsidR="006D1119" w:rsidRPr="00AD4965" w:rsidRDefault="006D1119" w:rsidP="005112B3">
                            <w:pPr>
                              <w:ind w:right="-288"/>
                              <w:jc w:val="both"/>
                              <w:rPr>
                                <w:rFonts w:ascii="Arial" w:hAnsi="Arial" w:cs="Arial"/>
                                <w:b/>
                                <w:i/>
                                <w:u w:val="single"/>
                              </w:rPr>
                            </w:pPr>
                            <w:r w:rsidRPr="00AD4965">
                              <w:rPr>
                                <w:rFonts w:ascii="Arial" w:hAnsi="Arial" w:cs="Arial"/>
                                <w:b/>
                                <w:bCs/>
                              </w:rPr>
                              <w:t xml:space="preserve">Web Site:  </w:t>
                            </w:r>
                            <w:r w:rsidRPr="00AD4965">
                              <w:rPr>
                                <w:rFonts w:ascii="Arial" w:hAnsi="Arial" w:cs="Arial"/>
                                <w:b/>
                                <w:highlight w:val="yellow"/>
                              </w:rPr>
                              <w:t>[[Insert web address</w:t>
                            </w:r>
                            <w:r w:rsidRPr="00AD4965">
                              <w:rPr>
                                <w:rFonts w:ascii="Arial" w:hAnsi="Arial" w:cs="Arial"/>
                                <w:b/>
                              </w:rPr>
                              <w:t>]]</w:t>
                            </w:r>
                          </w:p>
                          <w:p w:rsidR="006D1119" w:rsidRDefault="006D1119" w:rsidP="005112B3"/>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16" o:spid="_x0000_s1031" type="#_x0000_t202" style="position:absolute;left:0;text-align:left;margin-left:182.05pt;margin-top:-.15pt;width:260.8pt;height:99.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" stroked="f">
                <v:textbox>
                  <w:txbxContent>
                    <w:p w:rsidR="006D1119" w:rsidRPr="00AD4965" w:rsidRDefault="006D1119" w:rsidP="006D1119">
                      <w:pPr>
                        <w:spacing w:after="120" w:line="240" w:lineRule="auto"/>
                        <w:rPr>
                          <w:rFonts w:ascii="Arial" w:hAnsi="Arial" w:cs="Arial"/>
                          <w:b/>
                          <w:bCs/>
                        </w:rPr>
                      </w:pPr>
                      <w:r>
                        <w:rPr>
                          <w:rFonts w:ascii="Arial" w:hAnsi="Arial" w:cs="Arial"/>
                          <w:b/>
                          <w:bCs/>
                        </w:rPr>
                        <w:t xml:space="preserve">Partnership </w:t>
                      </w:r>
                      <w:r w:rsidRPr="00AD4965">
                        <w:rPr>
                          <w:rFonts w:ascii="Arial" w:hAnsi="Arial" w:cs="Arial"/>
                          <w:b/>
                          <w:bCs/>
                        </w:rPr>
                        <w:t>Contact Information:</w:t>
                      </w:r>
                    </w:p>
                    <w:p w:rsidR="006D1119" w:rsidRPr="00AD4965" w:rsidRDefault="006D1119" w:rsidP="005112B3">
                      <w:pPr>
                        <w:spacing w:after="120" w:line="240" w:lineRule="auto"/>
                        <w:jc w:val="both"/>
                        <w:rPr>
                          <w:rFonts w:ascii="Arial" w:hAnsi="Arial" w:cs="Arial"/>
                          <w:b/>
                        </w:rPr>
                      </w:pPr>
                      <w:r w:rsidRPr="00AD4965">
                        <w:rPr>
                          <w:rFonts w:ascii="Arial" w:hAnsi="Arial" w:cs="Arial"/>
                          <w:b/>
                          <w:highlight w:val="yellow"/>
                        </w:rPr>
                        <w:t>[[Insert street address</w:t>
                      </w:r>
                      <w:r w:rsidRPr="00AD4965">
                        <w:rPr>
                          <w:rFonts w:ascii="Arial" w:hAnsi="Arial" w:cs="Arial"/>
                          <w:b/>
                        </w:rPr>
                        <w:t>]]</w:t>
                      </w:r>
                    </w:p>
                    <w:p w:rsidR="006D1119" w:rsidRPr="00AD4965" w:rsidRDefault="006D1119" w:rsidP="005112B3">
                      <w:pPr>
                        <w:spacing w:after="120" w:line="240" w:lineRule="auto"/>
                        <w:jc w:val="both"/>
                        <w:rPr>
                          <w:rFonts w:ascii="Arial" w:hAnsi="Arial" w:cs="Arial"/>
                          <w:b/>
                          <w:bCs/>
                        </w:rPr>
                      </w:pPr>
                      <w:r w:rsidRPr="00AD4965">
                        <w:rPr>
                          <w:rFonts w:ascii="Arial" w:hAnsi="Arial" w:cs="Arial"/>
                          <w:b/>
                        </w:rPr>
                        <w:t>[[</w:t>
                      </w:r>
                      <w:r w:rsidRPr="00AD4965">
                        <w:rPr>
                          <w:rFonts w:ascii="Arial" w:hAnsi="Arial" w:cs="Arial"/>
                          <w:b/>
                          <w:highlight w:val="yellow"/>
                        </w:rPr>
                        <w:t>Insert city, state zip</w:t>
                      </w:r>
                      <w:r w:rsidRPr="00AD4965">
                        <w:rPr>
                          <w:rFonts w:ascii="Arial" w:hAnsi="Arial" w:cs="Arial"/>
                          <w:b/>
                        </w:rPr>
                        <w:t>]]</w:t>
                      </w:r>
                    </w:p>
                    <w:p w:rsidR="006D1119" w:rsidRPr="00AD4965" w:rsidRDefault="006D1119" w:rsidP="005112B3">
                      <w:pPr>
                        <w:spacing w:after="120" w:line="240" w:lineRule="auto"/>
                        <w:jc w:val="both"/>
                        <w:rPr>
                          <w:rFonts w:ascii="Arial" w:hAnsi="Arial" w:cs="Arial"/>
                          <w:b/>
                          <w:bCs/>
                        </w:rPr>
                      </w:pPr>
                      <w:r w:rsidRPr="00AD4965">
                        <w:rPr>
                          <w:rFonts w:ascii="Arial" w:hAnsi="Arial" w:cs="Arial"/>
                          <w:b/>
                        </w:rPr>
                        <w:t>Phone: [[</w:t>
                      </w:r>
                      <w:r w:rsidRPr="00AD4965">
                        <w:rPr>
                          <w:rFonts w:ascii="Arial" w:hAnsi="Arial" w:cs="Arial"/>
                          <w:b/>
                          <w:highlight w:val="yellow"/>
                        </w:rPr>
                        <w:t>Insert phone</w:t>
                      </w:r>
                      <w:r w:rsidRPr="00AD4965">
                        <w:rPr>
                          <w:rFonts w:ascii="Arial" w:hAnsi="Arial" w:cs="Arial"/>
                          <w:b/>
                        </w:rPr>
                        <w:t>]] FAX: [</w:t>
                      </w:r>
                      <w:r w:rsidRPr="00AD4965">
                        <w:rPr>
                          <w:rFonts w:ascii="Arial" w:hAnsi="Arial" w:cs="Arial"/>
                          <w:b/>
                          <w:highlight w:val="yellow"/>
                        </w:rPr>
                        <w:t>[Insert fax</w:t>
                      </w:r>
                      <w:r w:rsidRPr="00AD4965">
                        <w:rPr>
                          <w:rFonts w:ascii="Arial" w:hAnsi="Arial" w:cs="Arial"/>
                          <w:b/>
                        </w:rPr>
                        <w:t>]]</w:t>
                      </w:r>
                    </w:p>
                    <w:p w:rsidR="006D1119" w:rsidRPr="00AD4965" w:rsidRDefault="006D1119" w:rsidP="005112B3">
                      <w:pPr>
                        <w:ind w:right="-288"/>
                        <w:jc w:val="both"/>
                        <w:rPr>
                          <w:rFonts w:ascii="Arial" w:hAnsi="Arial" w:cs="Arial"/>
                          <w:b/>
                          <w:bCs/>
                        </w:rPr>
                      </w:pPr>
                      <w:r w:rsidRPr="00AD4965">
                        <w:rPr>
                          <w:rFonts w:ascii="Arial" w:hAnsi="Arial" w:cs="Arial"/>
                          <w:b/>
                        </w:rPr>
                        <w:t>Email: [[</w:t>
                      </w:r>
                      <w:r w:rsidRPr="00AD4965">
                        <w:rPr>
                          <w:rFonts w:ascii="Arial" w:hAnsi="Arial" w:cs="Arial"/>
                          <w:b/>
                          <w:highlight w:val="yellow"/>
                        </w:rPr>
                        <w:t>Insert email</w:t>
                      </w:r>
                      <w:r w:rsidRPr="00AD4965">
                        <w:rPr>
                          <w:rFonts w:ascii="Arial" w:hAnsi="Arial" w:cs="Arial"/>
                          <w:b/>
                        </w:rPr>
                        <w:t>]]</w:t>
                      </w:r>
                    </w:p>
                    <w:p w:rsidR="006D1119" w:rsidRPr="00AD4965" w:rsidRDefault="006D1119" w:rsidP="005112B3">
                      <w:pPr>
                        <w:ind w:right="-288"/>
                        <w:jc w:val="both"/>
                        <w:rPr>
                          <w:rFonts w:ascii="Arial" w:hAnsi="Arial" w:cs="Arial"/>
                          <w:b/>
                          <w:i/>
                          <w:u w:val="single"/>
                        </w:rPr>
                      </w:pPr>
                      <w:r w:rsidRPr="00AD4965">
                        <w:rPr>
                          <w:rFonts w:ascii="Arial" w:hAnsi="Arial" w:cs="Arial"/>
                          <w:b/>
                          <w:bCs/>
                        </w:rPr>
                        <w:t xml:space="preserve">Web Site:  </w:t>
                      </w:r>
                      <w:r w:rsidRPr="00AD4965">
                        <w:rPr>
                          <w:rFonts w:ascii="Arial" w:hAnsi="Arial" w:cs="Arial"/>
                          <w:b/>
                          <w:highlight w:val="yellow"/>
                        </w:rPr>
                        <w:t>[[Insert web address</w:t>
                      </w:r>
                      <w:r w:rsidRPr="00AD4965">
                        <w:rPr>
                          <w:rFonts w:ascii="Arial" w:hAnsi="Arial" w:cs="Arial"/>
                          <w:b/>
                        </w:rPr>
                        <w:t>]]</w:t>
                      </w:r>
                    </w:p>
                    <w:p w:rsidR="006D1119" w:rsidRDefault="006D1119" w:rsidP="005112B3"/>
                  </w:txbxContent>
                </v:textbox>
              </v:shape>
            </w:pict>
          </mc:Fallback>
        </mc:AlternateContent>
      </w:r>
    </w:p>
    <w:p w:rsidR="005112B3" w:rsidRDefault="005112B3" w:rsidP="005112B3">
      <w:pPr>
        <w:jc w:val="center"/>
        <w:rPr>
          <w:rFonts w:ascii="Arial" w:hAnsi="Arial" w:cs="Arial"/>
          <w:b/>
          <w:bCs/>
        </w:rPr>
      </w:pPr>
    </w:p>
    <w:p w:rsidR="005112B3" w:rsidRDefault="005112B3" w:rsidP="005112B3">
      <w:pPr>
        <w:jc w:val="center"/>
        <w:rPr>
          <w:rFonts w:ascii="Arial" w:hAnsi="Arial" w:cs="Arial"/>
          <w:b/>
          <w:bCs/>
        </w:rPr>
      </w:pPr>
    </w:p>
    <w:p w:rsidR="005112B3" w:rsidRDefault="005112B3" w:rsidP="005112B3">
      <w:pPr>
        <w:jc w:val="center"/>
        <w:rPr>
          <w:rFonts w:ascii="Arial" w:hAnsi="Arial" w:cs="Arial"/>
          <w:b/>
          <w:bCs/>
        </w:rPr>
      </w:pPr>
    </w:p>
    <w:p w:rsidR="005112B3" w:rsidRDefault="005112B3" w:rsidP="005112B3">
      <w:pPr>
        <w:jc w:val="center"/>
        <w:rPr>
          <w:rFonts w:ascii="Arial" w:hAnsi="Arial" w:cs="Arial"/>
          <w:b/>
          <w:bCs/>
        </w:rPr>
      </w:pPr>
    </w:p>
    <w:p w:rsidR="005112B3" w:rsidRPr="005112B3" w:rsidRDefault="005112B3" w:rsidP="005112B3">
      <w:pPr>
        <w:jc w:val="center"/>
        <w:outlineLvl w:val="0"/>
        <w:rPr>
          <w:rFonts w:cs="Arial"/>
          <w:b/>
          <w:bCs/>
        </w:rPr>
      </w:pPr>
      <w:r w:rsidRPr="005112B3">
        <w:rPr>
          <w:rFonts w:cs="Arial"/>
          <w:b/>
          <w:bCs/>
        </w:rPr>
        <w:t xml:space="preserve">FINAL DEADLINE FOR SUBMISSION: </w:t>
      </w:r>
      <w:r>
        <w:rPr>
          <w:rFonts w:cs="Arial"/>
          <w:b/>
          <w:bCs/>
        </w:rPr>
        <w:t xml:space="preserve">5:00pm, </w:t>
      </w:r>
      <w:r w:rsidRPr="006D1119">
        <w:rPr>
          <w:rFonts w:cs="Arial"/>
          <w:b/>
          <w:bCs/>
        </w:rPr>
        <w:t>Friday, May 11, 2018 (</w:t>
      </w:r>
      <w:r w:rsidRPr="005112B3">
        <w:rPr>
          <w:rFonts w:cs="Arial"/>
          <w:b/>
          <w:bCs/>
        </w:rPr>
        <w:t>no extensions)</w:t>
      </w:r>
    </w:p>
    <w:p w:rsidR="005112B3" w:rsidRPr="005112B3" w:rsidRDefault="005112B3" w:rsidP="005112B3">
      <w:pPr>
        <w:tabs>
          <w:tab w:val="left" w:pos="90"/>
          <w:tab w:val="left" w:pos="360"/>
        </w:tabs>
        <w:spacing w:after="120"/>
        <w:ind w:left="360" w:right="18"/>
        <w:rPr>
          <w:rFonts w:cs="Arial"/>
          <w:sz w:val="20"/>
          <w:szCs w:val="20"/>
        </w:rPr>
      </w:pPr>
      <w:r w:rsidRPr="005112B3">
        <w:rPr>
          <w:rFonts w:cs="Arial"/>
          <w:sz w:val="18"/>
          <w:szCs w:val="20"/>
        </w:rPr>
        <w:t xml:space="preserve">Email this renewal plan application, budget spending plan and ALL required attachments to your assigned Technical Assistant (TA). Please email all documents with signatures as </w:t>
      </w:r>
      <w:r w:rsidRPr="005112B3">
        <w:rPr>
          <w:rFonts w:cs="Arial"/>
          <w:sz w:val="18"/>
          <w:szCs w:val="20"/>
          <w:u w:val="single"/>
        </w:rPr>
        <w:t>scanned pdfs</w:t>
      </w:r>
      <w:r w:rsidRPr="005112B3">
        <w:rPr>
          <w:rFonts w:cs="Arial"/>
          <w:sz w:val="18"/>
          <w:szCs w:val="20"/>
        </w:rPr>
        <w:t>.</w:t>
      </w:r>
      <w:r w:rsidRPr="005112B3">
        <w:rPr>
          <w:noProof/>
        </w:rPr>
        <mc:AlternateContent>
          <mc:Choice Requires="wps">
            <w:drawing>
              <wp:anchor distT="4294967295" distB="4294967295" distL="114300" distR="114300" simplePos="0" relativeHeight="251654144" behindDoc="0" locked="0" layoutInCell="1" allowOverlap="1" wp14:anchorId="6E7D1D19" wp14:editId="50D230D5">
                <wp:simplePos x="0" y="0"/>
                <wp:positionH relativeFrom="column">
                  <wp:posOffset>280035</wp:posOffset>
                </wp:positionH>
                <wp:positionV relativeFrom="paragraph">
                  <wp:posOffset>132079</wp:posOffset>
                </wp:positionV>
                <wp:extent cx="22860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B20001" id="Line 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5pt,10.4pt" to="202.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" stroked="f"/>
            </w:pict>
          </mc:Fallback>
        </mc:AlternateContent>
      </w:r>
    </w:p>
    <w:p w:rsidR="005112B3" w:rsidRPr="005112B3" w:rsidRDefault="005112B3" w:rsidP="005112B3">
      <w:pPr>
        <w:pStyle w:val="BodyText"/>
        <w:pBdr>
          <w:top w:val="single" w:sz="12" w:space="1" w:color="auto"/>
        </w:pBdr>
        <w:tabs>
          <w:tab w:val="left" w:pos="90"/>
        </w:tabs>
        <w:ind w:right="18"/>
        <w:outlineLvl w:val="0"/>
        <w:rPr>
          <w:rFonts w:asciiTheme="minorHAnsi" w:hAnsiTheme="minorHAnsi" w:cs="Arial"/>
          <w:b/>
          <w:sz w:val="24"/>
          <w:szCs w:val="24"/>
        </w:rPr>
      </w:pPr>
      <w:r w:rsidRPr="005112B3">
        <w:rPr>
          <w:rFonts w:asciiTheme="minorHAnsi" w:hAnsiTheme="minorHAnsi" w:cs="Arial"/>
          <w:b/>
          <w:sz w:val="24"/>
          <w:szCs w:val="24"/>
        </w:rPr>
        <w:t>By signing below, the Board Chair and Executive Director each attest that:</w:t>
      </w:r>
    </w:p>
    <w:p w:rsidR="005112B3" w:rsidRPr="005112B3" w:rsidRDefault="005112B3" w:rsidP="005112B3">
      <w:pPr>
        <w:pStyle w:val="BodyText"/>
        <w:tabs>
          <w:tab w:val="left" w:pos="90"/>
        </w:tabs>
        <w:ind w:right="18"/>
        <w:outlineLvl w:val="0"/>
        <w:rPr>
          <w:rFonts w:asciiTheme="minorHAnsi" w:hAnsiTheme="minorHAnsi" w:cs="Arial"/>
          <w:b/>
          <w:sz w:val="24"/>
          <w:szCs w:val="24"/>
        </w:rPr>
      </w:pPr>
    </w:p>
    <w:p w:rsidR="005112B3" w:rsidRPr="006D1119" w:rsidRDefault="005112B3" w:rsidP="005112B3">
      <w:pPr>
        <w:pStyle w:val="BodyText"/>
        <w:numPr>
          <w:ilvl w:val="0"/>
          <w:numId w:val="5"/>
        </w:numPr>
        <w:tabs>
          <w:tab w:val="left" w:pos="90"/>
        </w:tabs>
        <w:spacing w:after="120"/>
        <w:ind w:right="14"/>
        <w:jc w:val="both"/>
        <w:rPr>
          <w:rFonts w:asciiTheme="minorHAnsi" w:hAnsiTheme="minorHAnsi" w:cs="Arial"/>
          <w:i w:val="0"/>
          <w:sz w:val="18"/>
          <w:szCs w:val="24"/>
        </w:rPr>
      </w:pPr>
      <w:r w:rsidRPr="005112B3">
        <w:rPr>
          <w:rFonts w:asciiTheme="minorHAnsi" w:hAnsiTheme="minorHAnsi" w:cs="Arial"/>
          <w:i w:val="0"/>
          <w:sz w:val="18"/>
          <w:szCs w:val="24"/>
        </w:rPr>
        <w:t>To the best of our knowledge, all information contained herein is an accurate portrayal of the [[</w:t>
      </w:r>
      <w:r w:rsidRPr="005112B3">
        <w:rPr>
          <w:rFonts w:asciiTheme="minorHAnsi" w:hAnsiTheme="minorHAnsi" w:cs="Arial"/>
          <w:i w:val="0"/>
          <w:sz w:val="18"/>
          <w:szCs w:val="24"/>
          <w:highlight w:val="yellow"/>
        </w:rPr>
        <w:t>Insert Name</w:t>
      </w:r>
      <w:r w:rsidRPr="005112B3">
        <w:rPr>
          <w:rFonts w:asciiTheme="minorHAnsi" w:hAnsiTheme="minorHAnsi" w:cs="Arial"/>
          <w:i w:val="0"/>
          <w:sz w:val="18"/>
          <w:szCs w:val="24"/>
        </w:rPr>
        <w:t>]] County First Steps Partnership’s programs, activiti</w:t>
      </w:r>
      <w:r w:rsidRPr="006D1119">
        <w:rPr>
          <w:rFonts w:asciiTheme="minorHAnsi" w:hAnsiTheme="minorHAnsi" w:cs="Arial"/>
          <w:i w:val="0"/>
          <w:sz w:val="18"/>
          <w:szCs w:val="24"/>
        </w:rPr>
        <w:t>es, financial resources, and partnership functioning.</w:t>
      </w:r>
    </w:p>
    <w:p w:rsidR="005112B3" w:rsidRPr="005112B3" w:rsidRDefault="005112B3" w:rsidP="005112B3">
      <w:pPr>
        <w:pStyle w:val="BodyText"/>
        <w:numPr>
          <w:ilvl w:val="0"/>
          <w:numId w:val="5"/>
        </w:numPr>
        <w:tabs>
          <w:tab w:val="left" w:pos="90"/>
        </w:tabs>
        <w:spacing w:after="120"/>
        <w:ind w:right="14"/>
        <w:jc w:val="both"/>
        <w:rPr>
          <w:rFonts w:asciiTheme="minorHAnsi" w:hAnsiTheme="minorHAnsi" w:cs="Arial"/>
          <w:i w:val="0"/>
          <w:sz w:val="18"/>
          <w:szCs w:val="24"/>
        </w:rPr>
      </w:pPr>
      <w:r w:rsidRPr="005112B3">
        <w:rPr>
          <w:rFonts w:asciiTheme="minorHAnsi" w:hAnsiTheme="minorHAnsi" w:cs="Arial"/>
          <w:i w:val="0"/>
          <w:sz w:val="18"/>
          <w:szCs w:val="24"/>
        </w:rPr>
        <w:t>The [[</w:t>
      </w:r>
      <w:r w:rsidRPr="005112B3">
        <w:rPr>
          <w:rFonts w:asciiTheme="minorHAnsi" w:hAnsiTheme="minorHAnsi" w:cs="Arial"/>
          <w:i w:val="0"/>
          <w:sz w:val="18"/>
          <w:szCs w:val="24"/>
          <w:highlight w:val="yellow"/>
        </w:rPr>
        <w:t>Insert Name</w:t>
      </w:r>
      <w:r w:rsidRPr="005112B3">
        <w:rPr>
          <w:rFonts w:asciiTheme="minorHAnsi" w:hAnsiTheme="minorHAnsi" w:cs="Arial"/>
          <w:i w:val="0"/>
          <w:sz w:val="18"/>
          <w:szCs w:val="24"/>
        </w:rPr>
        <w:t>]] County First Steps Partnership Board met on [[</w:t>
      </w:r>
      <w:r w:rsidRPr="005112B3">
        <w:rPr>
          <w:rFonts w:asciiTheme="minorHAnsi" w:hAnsiTheme="minorHAnsi" w:cs="Arial"/>
          <w:i w:val="0"/>
          <w:sz w:val="18"/>
          <w:szCs w:val="24"/>
          <w:highlight w:val="yellow"/>
        </w:rPr>
        <w:t>DATE</w:t>
      </w:r>
      <w:r w:rsidRPr="005112B3">
        <w:rPr>
          <w:rFonts w:asciiTheme="minorHAnsi" w:hAnsiTheme="minorHAnsi" w:cs="Arial"/>
          <w:i w:val="0"/>
          <w:sz w:val="18"/>
          <w:szCs w:val="24"/>
        </w:rPr>
        <w:t xml:space="preserve">]] and voted to approve the enclosed </w:t>
      </w:r>
      <w:r w:rsidR="006B7FFE">
        <w:rPr>
          <w:rFonts w:asciiTheme="minorHAnsi" w:hAnsiTheme="minorHAnsi" w:cs="Arial"/>
          <w:i w:val="0"/>
          <w:sz w:val="18"/>
          <w:szCs w:val="24"/>
        </w:rPr>
        <w:t>Partnership Performance Renewal Plan and Grant A</w:t>
      </w:r>
      <w:r w:rsidRPr="005112B3">
        <w:rPr>
          <w:rFonts w:asciiTheme="minorHAnsi" w:hAnsiTheme="minorHAnsi" w:cs="Arial"/>
          <w:i w:val="0"/>
          <w:sz w:val="18"/>
          <w:szCs w:val="24"/>
        </w:rPr>
        <w:t xml:space="preserve">pplication, which was provided to board members in advance of the meeting for review. Meeting minutes reflecting this action are attached.  </w:t>
      </w:r>
    </w:p>
    <w:p w:rsidR="005112B3" w:rsidRPr="005112B3" w:rsidRDefault="005112B3" w:rsidP="005112B3">
      <w:pPr>
        <w:pStyle w:val="BodyText"/>
        <w:numPr>
          <w:ilvl w:val="0"/>
          <w:numId w:val="5"/>
        </w:numPr>
        <w:tabs>
          <w:tab w:val="left" w:pos="90"/>
        </w:tabs>
        <w:spacing w:after="120"/>
        <w:ind w:right="14"/>
        <w:jc w:val="both"/>
        <w:rPr>
          <w:rFonts w:asciiTheme="minorHAnsi" w:hAnsiTheme="minorHAnsi" w:cs="Arial"/>
          <w:i w:val="0"/>
          <w:sz w:val="18"/>
          <w:szCs w:val="24"/>
        </w:rPr>
      </w:pPr>
      <w:r w:rsidRPr="005112B3">
        <w:rPr>
          <w:rFonts w:asciiTheme="minorHAnsi" w:hAnsiTheme="minorHAnsi" w:cs="Arial"/>
          <w:i w:val="0"/>
          <w:sz w:val="18"/>
          <w:szCs w:val="24"/>
        </w:rPr>
        <w:t>[[</w:t>
      </w:r>
      <w:r w:rsidRPr="005112B3">
        <w:rPr>
          <w:rFonts w:asciiTheme="minorHAnsi" w:hAnsiTheme="minorHAnsi" w:cs="Arial"/>
          <w:i w:val="0"/>
          <w:sz w:val="18"/>
          <w:szCs w:val="24"/>
          <w:highlight w:val="yellow"/>
        </w:rPr>
        <w:t>Insert Name</w:t>
      </w:r>
      <w:r w:rsidRPr="005112B3">
        <w:rPr>
          <w:rFonts w:asciiTheme="minorHAnsi" w:hAnsiTheme="minorHAnsi" w:cs="Arial"/>
          <w:i w:val="0"/>
          <w:sz w:val="18"/>
          <w:szCs w:val="24"/>
        </w:rPr>
        <w:t>]] County First Steps Partnership Board met on [[</w:t>
      </w:r>
      <w:r w:rsidRPr="005112B3">
        <w:rPr>
          <w:rFonts w:asciiTheme="minorHAnsi" w:hAnsiTheme="minorHAnsi" w:cs="Arial"/>
          <w:i w:val="0"/>
          <w:sz w:val="18"/>
          <w:szCs w:val="24"/>
          <w:highlight w:val="yellow"/>
        </w:rPr>
        <w:t>DATE</w:t>
      </w:r>
      <w:r w:rsidRPr="005112B3">
        <w:rPr>
          <w:rFonts w:asciiTheme="minorHAnsi" w:hAnsiTheme="minorHAnsi" w:cs="Arial"/>
          <w:i w:val="0"/>
          <w:sz w:val="18"/>
          <w:szCs w:val="24"/>
        </w:rPr>
        <w:t>]] and reviewed the projected data for FY1</w:t>
      </w:r>
      <w:r>
        <w:rPr>
          <w:rFonts w:asciiTheme="minorHAnsi" w:hAnsiTheme="minorHAnsi" w:cs="Arial"/>
          <w:i w:val="0"/>
          <w:sz w:val="18"/>
          <w:szCs w:val="24"/>
        </w:rPr>
        <w:t>8</w:t>
      </w:r>
      <w:r w:rsidRPr="005112B3">
        <w:rPr>
          <w:rFonts w:asciiTheme="minorHAnsi" w:hAnsiTheme="minorHAnsi" w:cs="Arial"/>
          <w:i w:val="0"/>
          <w:sz w:val="18"/>
          <w:szCs w:val="24"/>
        </w:rPr>
        <w:t xml:space="preserve"> and compared it to its actual data and strategy performance relative to SC First Steps Program Accountability Standards. Minutes reflecting this action are attached.</w:t>
      </w:r>
    </w:p>
    <w:p w:rsidR="005112B3" w:rsidRPr="005112B3" w:rsidRDefault="005112B3" w:rsidP="005112B3">
      <w:pPr>
        <w:pStyle w:val="BodyText"/>
        <w:numPr>
          <w:ilvl w:val="0"/>
          <w:numId w:val="5"/>
        </w:numPr>
        <w:tabs>
          <w:tab w:val="left" w:pos="90"/>
        </w:tabs>
        <w:spacing w:after="120"/>
        <w:ind w:right="14"/>
        <w:jc w:val="both"/>
        <w:rPr>
          <w:rFonts w:asciiTheme="minorHAnsi" w:hAnsiTheme="minorHAnsi" w:cs="Arial"/>
          <w:i w:val="0"/>
          <w:sz w:val="18"/>
          <w:szCs w:val="24"/>
        </w:rPr>
      </w:pPr>
      <w:r w:rsidRPr="005112B3">
        <w:rPr>
          <w:rFonts w:asciiTheme="minorHAnsi" w:hAnsiTheme="minorHAnsi" w:cs="Arial"/>
          <w:i w:val="0"/>
          <w:sz w:val="18"/>
          <w:szCs w:val="24"/>
        </w:rPr>
        <w:t xml:space="preserve">The </w:t>
      </w:r>
      <w:r w:rsidRPr="006B7FFE">
        <w:rPr>
          <w:rFonts w:asciiTheme="minorHAnsi" w:hAnsiTheme="minorHAnsi" w:cs="Arial"/>
          <w:i w:val="0"/>
          <w:sz w:val="18"/>
          <w:szCs w:val="24"/>
        </w:rPr>
        <w:t>SC First Steps Partnership and Program Accountability Standards</w:t>
      </w:r>
      <w:r w:rsidRPr="005112B3">
        <w:rPr>
          <w:rFonts w:asciiTheme="minorHAnsi" w:hAnsiTheme="minorHAnsi" w:cs="Arial"/>
          <w:i w:val="0"/>
          <w:sz w:val="18"/>
          <w:szCs w:val="24"/>
        </w:rPr>
        <w:t xml:space="preserve"> </w:t>
      </w:r>
      <w:r w:rsidR="00921DEC" w:rsidRPr="006D1119">
        <w:rPr>
          <w:rFonts w:asciiTheme="minorHAnsi" w:hAnsiTheme="minorHAnsi" w:cs="Arial"/>
          <w:i w:val="0"/>
          <w:sz w:val="18"/>
          <w:szCs w:val="24"/>
        </w:rPr>
        <w:t xml:space="preserve">and the First Steps legislation </w:t>
      </w:r>
      <w:r w:rsidRPr="006D1119">
        <w:rPr>
          <w:rFonts w:asciiTheme="minorHAnsi" w:hAnsiTheme="minorHAnsi" w:cs="Arial"/>
          <w:i w:val="0"/>
          <w:sz w:val="18"/>
          <w:szCs w:val="24"/>
        </w:rPr>
        <w:t>detail</w:t>
      </w:r>
      <w:r w:rsidRPr="005112B3">
        <w:rPr>
          <w:rFonts w:asciiTheme="minorHAnsi" w:hAnsiTheme="minorHAnsi" w:cs="Arial"/>
          <w:i w:val="0"/>
          <w:sz w:val="18"/>
          <w:szCs w:val="24"/>
        </w:rPr>
        <w:t xml:space="preserve"> requirements governing the operation of local partnerships and their funded strategies. By submitting this </w:t>
      </w:r>
      <w:r w:rsidR="00921DEC">
        <w:rPr>
          <w:rFonts w:asciiTheme="minorHAnsi" w:hAnsiTheme="minorHAnsi" w:cs="Arial"/>
          <w:i w:val="0"/>
          <w:sz w:val="18"/>
          <w:szCs w:val="24"/>
        </w:rPr>
        <w:t>Partnership Performance Renewal Plan and Grant Application</w:t>
      </w:r>
      <w:r w:rsidRPr="005112B3">
        <w:rPr>
          <w:rFonts w:asciiTheme="minorHAnsi" w:hAnsiTheme="minorHAnsi" w:cs="Arial"/>
          <w:i w:val="0"/>
          <w:sz w:val="18"/>
          <w:szCs w:val="24"/>
        </w:rPr>
        <w:t xml:space="preserve"> to the First Steps Board of Trustees, the [[</w:t>
      </w:r>
      <w:r w:rsidRPr="005112B3">
        <w:rPr>
          <w:rFonts w:asciiTheme="minorHAnsi" w:hAnsiTheme="minorHAnsi" w:cs="Arial"/>
          <w:i w:val="0"/>
          <w:sz w:val="18"/>
          <w:szCs w:val="24"/>
          <w:highlight w:val="yellow"/>
        </w:rPr>
        <w:t>Insert Name</w:t>
      </w:r>
      <w:r w:rsidRPr="005112B3">
        <w:rPr>
          <w:rFonts w:asciiTheme="minorHAnsi" w:hAnsiTheme="minorHAnsi" w:cs="Arial"/>
          <w:i w:val="0"/>
          <w:sz w:val="18"/>
          <w:szCs w:val="24"/>
        </w:rPr>
        <w:t>]] certifies its familiarity with these requirements and its commitment to their fulfillment.</w:t>
      </w:r>
    </w:p>
    <w:p w:rsidR="005112B3" w:rsidRPr="005112B3" w:rsidRDefault="005112B3" w:rsidP="005112B3">
      <w:pPr>
        <w:pStyle w:val="BodyText"/>
        <w:numPr>
          <w:ilvl w:val="0"/>
          <w:numId w:val="5"/>
        </w:numPr>
        <w:tabs>
          <w:tab w:val="left" w:pos="90"/>
        </w:tabs>
        <w:spacing w:after="120"/>
        <w:ind w:right="14"/>
        <w:jc w:val="both"/>
        <w:rPr>
          <w:rFonts w:asciiTheme="minorHAnsi" w:hAnsiTheme="minorHAnsi" w:cs="Arial"/>
          <w:i w:val="0"/>
          <w:sz w:val="18"/>
        </w:rPr>
      </w:pPr>
      <w:r w:rsidRPr="005112B3">
        <w:rPr>
          <w:rFonts w:asciiTheme="minorHAnsi" w:hAnsiTheme="minorHAnsi" w:cs="Arial"/>
          <w:i w:val="0"/>
          <w:sz w:val="18"/>
          <w:szCs w:val="24"/>
        </w:rPr>
        <w:t>[[</w:t>
      </w:r>
      <w:r w:rsidRPr="005112B3">
        <w:rPr>
          <w:rFonts w:asciiTheme="minorHAnsi" w:hAnsiTheme="minorHAnsi" w:cs="Arial"/>
          <w:i w:val="0"/>
          <w:sz w:val="18"/>
          <w:szCs w:val="24"/>
          <w:highlight w:val="yellow"/>
        </w:rPr>
        <w:t>Insert Name</w:t>
      </w:r>
      <w:r w:rsidRPr="005112B3">
        <w:rPr>
          <w:rFonts w:asciiTheme="minorHAnsi" w:hAnsiTheme="minorHAnsi" w:cs="Arial"/>
          <w:i w:val="0"/>
          <w:sz w:val="18"/>
          <w:szCs w:val="24"/>
        </w:rPr>
        <w:t>]] County First Steps Partnership is responsible for entering complete and accura</w:t>
      </w:r>
      <w:r w:rsidR="00921DEC">
        <w:rPr>
          <w:rFonts w:asciiTheme="minorHAnsi" w:hAnsiTheme="minorHAnsi" w:cs="Arial"/>
          <w:i w:val="0"/>
          <w:sz w:val="18"/>
          <w:szCs w:val="24"/>
        </w:rPr>
        <w:t>te data for the FY18</w:t>
      </w:r>
      <w:r w:rsidRPr="005112B3">
        <w:rPr>
          <w:rFonts w:asciiTheme="minorHAnsi" w:hAnsiTheme="minorHAnsi" w:cs="Arial"/>
          <w:i w:val="0"/>
          <w:sz w:val="18"/>
          <w:szCs w:val="24"/>
        </w:rPr>
        <w:t xml:space="preserve"> program year into the First Steps Data Collection System by </w:t>
      </w:r>
      <w:r w:rsidR="00921DEC">
        <w:rPr>
          <w:rFonts w:asciiTheme="minorHAnsi" w:hAnsiTheme="minorHAnsi" w:cs="Arial"/>
          <w:b/>
          <w:i w:val="0"/>
          <w:sz w:val="18"/>
          <w:szCs w:val="24"/>
        </w:rPr>
        <w:t>May 11</w:t>
      </w:r>
      <w:r w:rsidRPr="005112B3">
        <w:rPr>
          <w:rFonts w:asciiTheme="minorHAnsi" w:hAnsiTheme="minorHAnsi" w:cs="Arial"/>
          <w:b/>
          <w:i w:val="0"/>
          <w:sz w:val="18"/>
          <w:szCs w:val="24"/>
        </w:rPr>
        <w:t xml:space="preserve">, </w:t>
      </w:r>
      <w:r w:rsidR="00921DEC">
        <w:rPr>
          <w:rFonts w:asciiTheme="minorHAnsi" w:hAnsiTheme="minorHAnsi" w:cs="Arial"/>
          <w:b/>
          <w:i w:val="0"/>
          <w:sz w:val="18"/>
          <w:szCs w:val="24"/>
        </w:rPr>
        <w:t>2018</w:t>
      </w:r>
      <w:r w:rsidRPr="005112B3">
        <w:rPr>
          <w:rFonts w:asciiTheme="minorHAnsi" w:hAnsiTheme="minorHAnsi" w:cs="Arial"/>
          <w:i w:val="0"/>
          <w:sz w:val="18"/>
          <w:szCs w:val="24"/>
        </w:rPr>
        <w:t xml:space="preserve"> for all data through April 30, </w:t>
      </w:r>
      <w:r w:rsidR="00921DEC">
        <w:rPr>
          <w:rFonts w:asciiTheme="minorHAnsi" w:hAnsiTheme="minorHAnsi" w:cs="Arial"/>
          <w:i w:val="0"/>
          <w:sz w:val="18"/>
          <w:szCs w:val="24"/>
        </w:rPr>
        <w:t>2018</w:t>
      </w:r>
      <w:r w:rsidRPr="005112B3">
        <w:rPr>
          <w:rFonts w:asciiTheme="minorHAnsi" w:hAnsiTheme="minorHAnsi" w:cs="Arial"/>
          <w:i w:val="0"/>
          <w:sz w:val="18"/>
          <w:szCs w:val="24"/>
        </w:rPr>
        <w:t xml:space="preserve">. Final data for client visits and assessments must be entered by </w:t>
      </w:r>
      <w:r w:rsidRPr="005112B3">
        <w:rPr>
          <w:rFonts w:asciiTheme="minorHAnsi" w:hAnsiTheme="minorHAnsi" w:cs="Arial"/>
          <w:b/>
          <w:i w:val="0"/>
          <w:sz w:val="18"/>
          <w:szCs w:val="24"/>
        </w:rPr>
        <w:t xml:space="preserve">June 1, </w:t>
      </w:r>
      <w:r w:rsidR="00921DEC">
        <w:rPr>
          <w:rFonts w:asciiTheme="minorHAnsi" w:hAnsiTheme="minorHAnsi" w:cs="Arial"/>
          <w:b/>
          <w:i w:val="0"/>
          <w:sz w:val="18"/>
          <w:szCs w:val="24"/>
        </w:rPr>
        <w:t>2018</w:t>
      </w:r>
      <w:r w:rsidRPr="005112B3">
        <w:rPr>
          <w:rFonts w:asciiTheme="minorHAnsi" w:hAnsiTheme="minorHAnsi" w:cs="Arial"/>
          <w:i w:val="0"/>
          <w:sz w:val="18"/>
          <w:szCs w:val="24"/>
        </w:rPr>
        <w:t xml:space="preserve"> for determining strategy approvals for the coming year. </w:t>
      </w:r>
    </w:p>
    <w:p w:rsidR="005112B3" w:rsidRPr="005112B3" w:rsidRDefault="005112B3" w:rsidP="005112B3">
      <w:pPr>
        <w:pStyle w:val="BodyText"/>
        <w:rPr>
          <w:rFonts w:asciiTheme="minorHAnsi" w:hAnsiTheme="minorHAnsi" w:cs="Arial"/>
          <w:i w:val="0"/>
          <w:sz w:val="22"/>
        </w:rPr>
      </w:pPr>
      <w:r w:rsidRPr="005112B3">
        <w:rPr>
          <w:rFonts w:asciiTheme="minorHAnsi" w:hAnsiTheme="minorHAnsi" w:cs="Arial"/>
          <w:i w:val="0"/>
          <w:sz w:val="22"/>
        </w:rPr>
        <w:t xml:space="preserve">_______________________________         </w:t>
      </w:r>
      <w:r w:rsidR="00921DEC">
        <w:rPr>
          <w:rFonts w:asciiTheme="minorHAnsi" w:hAnsiTheme="minorHAnsi" w:cs="Arial"/>
          <w:i w:val="0"/>
          <w:sz w:val="22"/>
        </w:rPr>
        <w:tab/>
      </w:r>
      <w:r w:rsidRPr="005112B3">
        <w:rPr>
          <w:rFonts w:asciiTheme="minorHAnsi" w:hAnsiTheme="minorHAnsi" w:cs="Arial"/>
          <w:i w:val="0"/>
          <w:sz w:val="22"/>
        </w:rPr>
        <w:t>____________________________________</w:t>
      </w:r>
      <w:r w:rsidR="00921DEC">
        <w:rPr>
          <w:rFonts w:asciiTheme="minorHAnsi" w:hAnsiTheme="minorHAnsi" w:cs="Arial"/>
          <w:i w:val="0"/>
          <w:sz w:val="22"/>
        </w:rPr>
        <w:t>_____</w:t>
      </w:r>
    </w:p>
    <w:p w:rsidR="005112B3" w:rsidRPr="005112B3" w:rsidRDefault="005112B3" w:rsidP="005112B3">
      <w:pPr>
        <w:pStyle w:val="BodyTextIndent"/>
        <w:ind w:left="0"/>
        <w:jc w:val="both"/>
        <w:rPr>
          <w:rFonts w:asciiTheme="minorHAnsi" w:hAnsiTheme="minorHAnsi" w:cs="Arial"/>
          <w:b/>
          <w:bCs/>
          <w:i/>
          <w:sz w:val="20"/>
          <w:szCs w:val="20"/>
        </w:rPr>
      </w:pPr>
      <w:r w:rsidRPr="005112B3">
        <w:rPr>
          <w:rFonts w:asciiTheme="minorHAnsi" w:hAnsiTheme="minorHAnsi" w:cs="Arial"/>
          <w:iCs/>
          <w:sz w:val="20"/>
          <w:szCs w:val="20"/>
        </w:rPr>
        <w:t>Printed Name of Board Chair</w:t>
      </w:r>
      <w:r w:rsidRPr="005112B3">
        <w:rPr>
          <w:rFonts w:asciiTheme="minorHAnsi" w:hAnsiTheme="minorHAnsi" w:cs="Arial"/>
          <w:b/>
          <w:bCs/>
          <w:i/>
          <w:sz w:val="20"/>
          <w:szCs w:val="20"/>
        </w:rPr>
        <w:tab/>
      </w:r>
      <w:r w:rsidRPr="005112B3">
        <w:rPr>
          <w:rFonts w:asciiTheme="minorHAnsi" w:hAnsiTheme="minorHAnsi" w:cs="Arial"/>
          <w:b/>
          <w:bCs/>
          <w:i/>
          <w:sz w:val="20"/>
          <w:szCs w:val="20"/>
        </w:rPr>
        <w:tab/>
      </w:r>
      <w:r w:rsidRPr="005112B3">
        <w:rPr>
          <w:rFonts w:asciiTheme="minorHAnsi" w:hAnsiTheme="minorHAnsi" w:cs="Arial"/>
          <w:b/>
          <w:bCs/>
          <w:i/>
          <w:sz w:val="20"/>
          <w:szCs w:val="20"/>
        </w:rPr>
        <w:tab/>
      </w:r>
      <w:r w:rsidRPr="005112B3">
        <w:rPr>
          <w:rFonts w:asciiTheme="minorHAnsi" w:hAnsiTheme="minorHAnsi" w:cs="Arial"/>
          <w:iCs/>
          <w:sz w:val="20"/>
          <w:szCs w:val="20"/>
        </w:rPr>
        <w:t>Signature of Board Chair</w:t>
      </w:r>
      <w:r w:rsidRPr="005112B3">
        <w:rPr>
          <w:rFonts w:asciiTheme="minorHAnsi" w:hAnsiTheme="minorHAnsi" w:cs="Arial"/>
          <w:b/>
          <w:bCs/>
          <w:i/>
          <w:sz w:val="20"/>
          <w:szCs w:val="20"/>
        </w:rPr>
        <w:tab/>
      </w:r>
      <w:r w:rsidRPr="005112B3">
        <w:rPr>
          <w:rFonts w:asciiTheme="minorHAnsi" w:hAnsiTheme="minorHAnsi" w:cs="Arial"/>
          <w:b/>
          <w:bCs/>
          <w:i/>
          <w:sz w:val="20"/>
          <w:szCs w:val="20"/>
        </w:rPr>
        <w:tab/>
      </w:r>
      <w:r w:rsidR="00921DEC">
        <w:rPr>
          <w:rFonts w:asciiTheme="minorHAnsi" w:hAnsiTheme="minorHAnsi" w:cs="Arial"/>
          <w:b/>
          <w:bCs/>
          <w:i/>
          <w:sz w:val="20"/>
          <w:szCs w:val="20"/>
        </w:rPr>
        <w:tab/>
      </w:r>
      <w:r w:rsidRPr="005112B3">
        <w:rPr>
          <w:rFonts w:asciiTheme="minorHAnsi" w:hAnsiTheme="minorHAnsi" w:cs="Arial"/>
          <w:bCs/>
          <w:sz w:val="20"/>
          <w:szCs w:val="20"/>
        </w:rPr>
        <w:t>Date</w:t>
      </w:r>
    </w:p>
    <w:p w:rsidR="005112B3" w:rsidRPr="005112B3" w:rsidRDefault="005112B3" w:rsidP="005112B3">
      <w:pPr>
        <w:pStyle w:val="BodyTextIndent"/>
        <w:spacing w:after="0"/>
        <w:ind w:left="0"/>
        <w:jc w:val="both"/>
        <w:rPr>
          <w:rFonts w:asciiTheme="minorHAnsi" w:hAnsiTheme="minorHAnsi" w:cs="Arial"/>
          <w:b/>
          <w:bCs/>
          <w:i/>
          <w:sz w:val="22"/>
        </w:rPr>
      </w:pPr>
    </w:p>
    <w:p w:rsidR="005112B3" w:rsidRPr="00921DEC" w:rsidRDefault="005112B3" w:rsidP="005112B3">
      <w:pPr>
        <w:pStyle w:val="BodyTextIndent"/>
        <w:spacing w:after="0"/>
        <w:ind w:left="0"/>
        <w:jc w:val="both"/>
        <w:rPr>
          <w:rFonts w:asciiTheme="minorHAnsi" w:hAnsiTheme="minorHAnsi" w:cs="Arial"/>
          <w:bCs/>
          <w:i/>
          <w:sz w:val="22"/>
        </w:rPr>
      </w:pPr>
      <w:r w:rsidRPr="00921DEC">
        <w:rPr>
          <w:rFonts w:asciiTheme="minorHAnsi" w:hAnsiTheme="minorHAnsi" w:cs="Arial"/>
          <w:bCs/>
          <w:i/>
          <w:sz w:val="22"/>
        </w:rPr>
        <w:t>_______________________________</w:t>
      </w:r>
      <w:r w:rsidRPr="00921DEC">
        <w:rPr>
          <w:rFonts w:asciiTheme="minorHAnsi" w:hAnsiTheme="minorHAnsi" w:cs="Arial"/>
          <w:bCs/>
          <w:i/>
          <w:sz w:val="22"/>
        </w:rPr>
        <w:tab/>
      </w:r>
      <w:r w:rsidR="00921DEC">
        <w:rPr>
          <w:rFonts w:asciiTheme="minorHAnsi" w:hAnsiTheme="minorHAnsi" w:cs="Arial"/>
          <w:bCs/>
          <w:i/>
          <w:sz w:val="22"/>
        </w:rPr>
        <w:tab/>
      </w:r>
      <w:r w:rsidRPr="00921DEC">
        <w:rPr>
          <w:rFonts w:asciiTheme="minorHAnsi" w:hAnsiTheme="minorHAnsi" w:cs="Arial"/>
          <w:bCs/>
          <w:i/>
          <w:sz w:val="22"/>
        </w:rPr>
        <w:t>_____________________________________</w:t>
      </w:r>
      <w:r w:rsidR="00921DEC">
        <w:rPr>
          <w:rFonts w:asciiTheme="minorHAnsi" w:hAnsiTheme="minorHAnsi" w:cs="Arial"/>
          <w:bCs/>
          <w:i/>
          <w:sz w:val="22"/>
        </w:rPr>
        <w:t>____</w:t>
      </w:r>
    </w:p>
    <w:p w:rsidR="005112B3" w:rsidRDefault="005112B3" w:rsidP="005112B3">
      <w:pPr>
        <w:pStyle w:val="BodyTextIndent"/>
        <w:spacing w:after="0"/>
        <w:ind w:left="0"/>
        <w:jc w:val="both"/>
        <w:rPr>
          <w:rFonts w:ascii="Arial" w:hAnsi="Arial" w:cs="Arial"/>
          <w:bCs/>
          <w:sz w:val="20"/>
          <w:szCs w:val="20"/>
        </w:rPr>
      </w:pPr>
      <w:r w:rsidRPr="005112B3">
        <w:rPr>
          <w:rFonts w:asciiTheme="minorHAnsi" w:hAnsiTheme="minorHAnsi" w:cs="Arial"/>
          <w:iCs/>
          <w:sz w:val="20"/>
          <w:szCs w:val="20"/>
        </w:rPr>
        <w:t>Printed Name of Executive Director</w:t>
      </w:r>
      <w:r w:rsidRPr="005112B3">
        <w:rPr>
          <w:rFonts w:asciiTheme="minorHAnsi" w:hAnsiTheme="minorHAnsi" w:cs="Arial"/>
          <w:iCs/>
          <w:sz w:val="20"/>
          <w:szCs w:val="20"/>
        </w:rPr>
        <w:tab/>
      </w:r>
      <w:r w:rsidRPr="005112B3">
        <w:rPr>
          <w:rFonts w:asciiTheme="minorHAnsi" w:hAnsiTheme="minorHAnsi" w:cs="Arial"/>
          <w:iCs/>
          <w:sz w:val="20"/>
          <w:szCs w:val="20"/>
        </w:rPr>
        <w:tab/>
      </w:r>
      <w:r w:rsidR="00921DEC">
        <w:rPr>
          <w:rFonts w:asciiTheme="minorHAnsi" w:hAnsiTheme="minorHAnsi" w:cs="Arial"/>
          <w:iCs/>
          <w:sz w:val="20"/>
          <w:szCs w:val="20"/>
        </w:rPr>
        <w:tab/>
      </w:r>
      <w:r w:rsidRPr="005112B3">
        <w:rPr>
          <w:rFonts w:asciiTheme="minorHAnsi" w:hAnsiTheme="minorHAnsi" w:cs="Arial"/>
          <w:iCs/>
          <w:sz w:val="20"/>
          <w:szCs w:val="20"/>
        </w:rPr>
        <w:t>Signature of Executive Director</w:t>
      </w:r>
      <w:r w:rsidRPr="005112B3">
        <w:rPr>
          <w:rFonts w:asciiTheme="minorHAnsi" w:hAnsiTheme="minorHAnsi" w:cs="Arial"/>
          <w:iCs/>
          <w:sz w:val="20"/>
          <w:szCs w:val="20"/>
        </w:rPr>
        <w:tab/>
      </w:r>
      <w:r w:rsidRPr="005112B3">
        <w:rPr>
          <w:rFonts w:asciiTheme="minorHAnsi" w:hAnsiTheme="minorHAnsi" w:cs="Arial"/>
          <w:iCs/>
          <w:sz w:val="20"/>
          <w:szCs w:val="20"/>
        </w:rPr>
        <w:tab/>
      </w:r>
      <w:r w:rsidRPr="005112B3">
        <w:rPr>
          <w:rFonts w:asciiTheme="minorHAnsi" w:hAnsiTheme="minorHAnsi" w:cs="Arial"/>
          <w:bCs/>
          <w:sz w:val="20"/>
          <w:szCs w:val="20"/>
        </w:rPr>
        <w:t>Date</w:t>
      </w:r>
      <w:r>
        <w:rPr>
          <w:rFonts w:ascii="Arial" w:hAnsi="Arial" w:cs="Arial"/>
          <w:bCs/>
          <w:sz w:val="20"/>
          <w:szCs w:val="20"/>
        </w:rPr>
        <w:br w:type="page"/>
      </w:r>
    </w:p>
    <w:p w:rsidR="005112B3" w:rsidRPr="009833BD" w:rsidRDefault="005112B3" w:rsidP="009833BD">
      <w:pPr>
        <w:jc w:val="center"/>
        <w:outlineLvl w:val="0"/>
        <w:rPr>
          <w:rFonts w:cs="Arial"/>
          <w:b/>
          <w:sz w:val="36"/>
          <w:szCs w:val="28"/>
        </w:rPr>
      </w:pPr>
      <w:r w:rsidRPr="009833BD">
        <w:rPr>
          <w:rFonts w:cs="Arial"/>
          <w:b/>
          <w:sz w:val="36"/>
          <w:szCs w:val="28"/>
        </w:rPr>
        <w:lastRenderedPageBreak/>
        <w:t>Table of Contents</w:t>
      </w:r>
    </w:p>
    <w:p w:rsidR="005112B3" w:rsidRPr="009833BD" w:rsidRDefault="005112B3" w:rsidP="009833BD">
      <w:pPr>
        <w:outlineLvl w:val="0"/>
        <w:rPr>
          <w:rFonts w:cs="Arial"/>
          <w:b/>
          <w:sz w:val="28"/>
          <w:szCs w:val="28"/>
        </w:rPr>
      </w:pPr>
    </w:p>
    <w:p w:rsidR="005112B3" w:rsidRPr="009833BD" w:rsidRDefault="005112B3" w:rsidP="009833BD">
      <w:pPr>
        <w:tabs>
          <w:tab w:val="right" w:leader="dot" w:pos="7920"/>
        </w:tabs>
        <w:spacing w:after="120"/>
        <w:outlineLvl w:val="0"/>
        <w:rPr>
          <w:rFonts w:cs="Arial"/>
          <w:sz w:val="28"/>
          <w:szCs w:val="28"/>
        </w:rPr>
      </w:pPr>
      <w:r w:rsidRPr="009833BD">
        <w:rPr>
          <w:rFonts w:cs="Arial"/>
          <w:sz w:val="28"/>
          <w:szCs w:val="28"/>
        </w:rPr>
        <w:t>Cover Signature Page</w:t>
      </w:r>
      <w:r w:rsidRPr="009833BD">
        <w:rPr>
          <w:rFonts w:cs="Arial"/>
          <w:sz w:val="28"/>
          <w:szCs w:val="28"/>
        </w:rPr>
        <w:tab/>
        <w:t>1</w:t>
      </w:r>
    </w:p>
    <w:p w:rsidR="005112B3" w:rsidRPr="009833BD" w:rsidRDefault="005112B3" w:rsidP="009833BD">
      <w:pPr>
        <w:tabs>
          <w:tab w:val="right" w:leader="dot" w:pos="7920"/>
        </w:tabs>
        <w:spacing w:after="120"/>
        <w:outlineLvl w:val="0"/>
        <w:rPr>
          <w:rFonts w:cs="Arial"/>
          <w:sz w:val="28"/>
          <w:szCs w:val="28"/>
        </w:rPr>
      </w:pPr>
      <w:r w:rsidRPr="009833BD">
        <w:rPr>
          <w:rFonts w:cs="Arial"/>
          <w:sz w:val="28"/>
          <w:szCs w:val="28"/>
        </w:rPr>
        <w:t>Table of Contents</w:t>
      </w:r>
      <w:r w:rsidRPr="009833BD">
        <w:rPr>
          <w:rFonts w:cs="Arial"/>
          <w:sz w:val="28"/>
          <w:szCs w:val="28"/>
        </w:rPr>
        <w:tab/>
        <w:t>2</w:t>
      </w:r>
    </w:p>
    <w:p w:rsidR="005112B3" w:rsidRPr="009833BD" w:rsidRDefault="005112B3" w:rsidP="009833BD">
      <w:pPr>
        <w:tabs>
          <w:tab w:val="right" w:leader="dot" w:pos="7920"/>
        </w:tabs>
        <w:spacing w:after="120"/>
        <w:outlineLvl w:val="0"/>
        <w:rPr>
          <w:rFonts w:cs="Arial"/>
          <w:sz w:val="28"/>
          <w:szCs w:val="28"/>
        </w:rPr>
      </w:pPr>
      <w:r w:rsidRPr="009833BD">
        <w:rPr>
          <w:rFonts w:cs="Arial"/>
          <w:sz w:val="28"/>
          <w:szCs w:val="28"/>
        </w:rPr>
        <w:t>Required Attachments Checklist</w:t>
      </w:r>
      <w:r w:rsidRPr="009833BD">
        <w:rPr>
          <w:rFonts w:cs="Arial"/>
          <w:sz w:val="28"/>
          <w:szCs w:val="28"/>
        </w:rPr>
        <w:tab/>
        <w:t>3</w:t>
      </w:r>
    </w:p>
    <w:p w:rsidR="00921DEC" w:rsidRPr="009833BD" w:rsidRDefault="00921DEC" w:rsidP="009833BD">
      <w:pPr>
        <w:tabs>
          <w:tab w:val="right" w:leader="dot" w:pos="7920"/>
        </w:tabs>
        <w:spacing w:after="120"/>
        <w:outlineLvl w:val="0"/>
        <w:rPr>
          <w:rFonts w:cs="Arial"/>
          <w:sz w:val="28"/>
          <w:szCs w:val="28"/>
        </w:rPr>
      </w:pPr>
      <w:r w:rsidRPr="009833BD">
        <w:rPr>
          <w:rFonts w:cs="Arial"/>
          <w:sz w:val="28"/>
          <w:szCs w:val="28"/>
        </w:rPr>
        <w:t>Plan Introduction and Alignment with First Steps Legislation</w:t>
      </w:r>
      <w:r w:rsidRPr="009833BD">
        <w:rPr>
          <w:rFonts w:cs="Arial"/>
          <w:sz w:val="28"/>
          <w:szCs w:val="28"/>
        </w:rPr>
        <w:tab/>
        <w:t>4</w:t>
      </w:r>
    </w:p>
    <w:p w:rsidR="005112B3" w:rsidRPr="009833BD" w:rsidRDefault="00921DEC" w:rsidP="009833BD">
      <w:pPr>
        <w:tabs>
          <w:tab w:val="right" w:leader="dot" w:pos="7920"/>
        </w:tabs>
        <w:spacing w:after="120"/>
        <w:outlineLvl w:val="0"/>
        <w:rPr>
          <w:rFonts w:cs="Arial"/>
          <w:sz w:val="28"/>
          <w:szCs w:val="28"/>
        </w:rPr>
      </w:pPr>
      <w:r w:rsidRPr="009833BD">
        <w:rPr>
          <w:rFonts w:cs="Arial"/>
          <w:sz w:val="28"/>
          <w:szCs w:val="28"/>
        </w:rPr>
        <w:t>Data Collection and Evaluation</w:t>
      </w:r>
      <w:r w:rsidRPr="009833BD">
        <w:rPr>
          <w:rFonts w:cs="Arial"/>
          <w:sz w:val="28"/>
          <w:szCs w:val="28"/>
        </w:rPr>
        <w:tab/>
      </w:r>
      <w:r w:rsidR="009E2A72">
        <w:rPr>
          <w:rFonts w:cs="Arial"/>
          <w:sz w:val="28"/>
          <w:szCs w:val="28"/>
        </w:rPr>
        <w:t>6</w:t>
      </w:r>
    </w:p>
    <w:p w:rsidR="005112B3" w:rsidRPr="009833BD" w:rsidRDefault="007565E5" w:rsidP="009833BD">
      <w:pPr>
        <w:tabs>
          <w:tab w:val="right" w:leader="dot" w:pos="7920"/>
        </w:tabs>
        <w:spacing w:after="120"/>
        <w:outlineLvl w:val="0"/>
        <w:rPr>
          <w:rFonts w:cs="Arial"/>
          <w:sz w:val="28"/>
          <w:szCs w:val="28"/>
        </w:rPr>
      </w:pPr>
      <w:r w:rsidRPr="009833BD">
        <w:rPr>
          <w:rFonts w:cs="Arial"/>
          <w:sz w:val="28"/>
          <w:szCs w:val="28"/>
        </w:rPr>
        <w:t>Program Strategies for 2018-19</w:t>
      </w:r>
      <w:r w:rsidR="00921DEC" w:rsidRPr="009833BD">
        <w:rPr>
          <w:rFonts w:cs="Arial"/>
          <w:sz w:val="28"/>
          <w:szCs w:val="28"/>
        </w:rPr>
        <w:tab/>
      </w:r>
      <w:r w:rsidR="009E2A72">
        <w:rPr>
          <w:rFonts w:cs="Arial"/>
          <w:sz w:val="28"/>
          <w:szCs w:val="28"/>
        </w:rPr>
        <w:t>9</w:t>
      </w:r>
    </w:p>
    <w:p w:rsidR="005112B3" w:rsidRPr="009833BD" w:rsidRDefault="00921DEC" w:rsidP="009833BD">
      <w:pPr>
        <w:tabs>
          <w:tab w:val="right" w:leader="dot" w:pos="7920"/>
        </w:tabs>
        <w:spacing w:after="120"/>
        <w:outlineLvl w:val="0"/>
        <w:rPr>
          <w:rFonts w:cs="Arial"/>
          <w:sz w:val="28"/>
          <w:szCs w:val="28"/>
        </w:rPr>
      </w:pPr>
      <w:r w:rsidRPr="009833BD">
        <w:rPr>
          <w:rFonts w:cs="Arial"/>
          <w:sz w:val="28"/>
          <w:szCs w:val="28"/>
        </w:rPr>
        <w:t>Core Functions and Community Engagement</w:t>
      </w:r>
      <w:r w:rsidRPr="009833BD">
        <w:rPr>
          <w:rFonts w:cs="Arial"/>
          <w:sz w:val="28"/>
          <w:szCs w:val="28"/>
        </w:rPr>
        <w:tab/>
      </w:r>
      <w:r w:rsidR="009E2A72">
        <w:rPr>
          <w:rFonts w:cs="Arial"/>
          <w:sz w:val="28"/>
          <w:szCs w:val="28"/>
        </w:rPr>
        <w:t>11</w:t>
      </w:r>
    </w:p>
    <w:p w:rsidR="005112B3" w:rsidRPr="009833BD" w:rsidRDefault="007565E5" w:rsidP="009833BD">
      <w:pPr>
        <w:tabs>
          <w:tab w:val="left" w:pos="720"/>
          <w:tab w:val="right" w:leader="dot" w:pos="7920"/>
        </w:tabs>
        <w:spacing w:after="120"/>
        <w:outlineLvl w:val="0"/>
        <w:rPr>
          <w:rFonts w:cs="Arial"/>
          <w:sz w:val="28"/>
          <w:szCs w:val="28"/>
        </w:rPr>
      </w:pPr>
      <w:r w:rsidRPr="009833BD">
        <w:rPr>
          <w:rFonts w:cs="Arial"/>
          <w:sz w:val="28"/>
          <w:szCs w:val="28"/>
        </w:rPr>
        <w:t>Governance</w:t>
      </w:r>
      <w:r w:rsidRPr="009833BD">
        <w:rPr>
          <w:rFonts w:cs="Arial"/>
          <w:sz w:val="28"/>
          <w:szCs w:val="28"/>
        </w:rPr>
        <w:tab/>
      </w:r>
      <w:r w:rsidR="009E2A72">
        <w:rPr>
          <w:rFonts w:cs="Arial"/>
          <w:sz w:val="28"/>
          <w:szCs w:val="28"/>
        </w:rPr>
        <w:t>12</w:t>
      </w:r>
    </w:p>
    <w:p w:rsidR="007565E5" w:rsidRPr="009833BD" w:rsidRDefault="007565E5" w:rsidP="009833BD">
      <w:pPr>
        <w:tabs>
          <w:tab w:val="left" w:pos="720"/>
          <w:tab w:val="right" w:leader="dot" w:pos="7920"/>
        </w:tabs>
        <w:spacing w:after="120"/>
        <w:outlineLvl w:val="0"/>
        <w:rPr>
          <w:rFonts w:cs="Arial"/>
          <w:sz w:val="28"/>
          <w:szCs w:val="28"/>
        </w:rPr>
      </w:pPr>
      <w:r w:rsidRPr="009833BD">
        <w:rPr>
          <w:rFonts w:cs="Arial"/>
          <w:sz w:val="28"/>
          <w:szCs w:val="28"/>
        </w:rPr>
        <w:tab/>
        <w:t>Current Board Member List</w:t>
      </w:r>
      <w:r w:rsidRPr="009833BD">
        <w:rPr>
          <w:rFonts w:cs="Arial"/>
          <w:sz w:val="28"/>
          <w:szCs w:val="28"/>
        </w:rPr>
        <w:tab/>
      </w:r>
      <w:r w:rsidR="009E2A72">
        <w:rPr>
          <w:rFonts w:cs="Arial"/>
          <w:sz w:val="28"/>
          <w:szCs w:val="28"/>
        </w:rPr>
        <w:t>14</w:t>
      </w:r>
    </w:p>
    <w:p w:rsidR="007565E5" w:rsidRPr="009833BD" w:rsidRDefault="007565E5" w:rsidP="009833BD">
      <w:pPr>
        <w:tabs>
          <w:tab w:val="left" w:pos="720"/>
          <w:tab w:val="right" w:leader="dot" w:pos="7920"/>
        </w:tabs>
        <w:spacing w:after="120"/>
        <w:outlineLvl w:val="0"/>
        <w:rPr>
          <w:rFonts w:cs="Arial"/>
          <w:sz w:val="28"/>
          <w:szCs w:val="28"/>
        </w:rPr>
      </w:pPr>
      <w:r w:rsidRPr="009833BD">
        <w:rPr>
          <w:rFonts w:cs="Arial"/>
          <w:sz w:val="28"/>
          <w:szCs w:val="28"/>
        </w:rPr>
        <w:t>Resource Development</w:t>
      </w:r>
      <w:r w:rsidRPr="009833BD">
        <w:rPr>
          <w:rFonts w:cs="Arial"/>
          <w:sz w:val="28"/>
          <w:szCs w:val="28"/>
        </w:rPr>
        <w:tab/>
      </w:r>
      <w:r w:rsidR="009E2A72">
        <w:rPr>
          <w:rFonts w:cs="Arial"/>
          <w:sz w:val="28"/>
          <w:szCs w:val="28"/>
        </w:rPr>
        <w:t>15</w:t>
      </w:r>
    </w:p>
    <w:p w:rsidR="007565E5" w:rsidRPr="009833BD" w:rsidRDefault="007565E5" w:rsidP="009833BD">
      <w:pPr>
        <w:tabs>
          <w:tab w:val="left" w:pos="720"/>
          <w:tab w:val="right" w:leader="dot" w:pos="7920"/>
        </w:tabs>
        <w:spacing w:after="120"/>
        <w:outlineLvl w:val="0"/>
        <w:rPr>
          <w:rFonts w:cs="Arial"/>
          <w:sz w:val="28"/>
          <w:szCs w:val="28"/>
        </w:rPr>
      </w:pPr>
      <w:r w:rsidRPr="009833BD">
        <w:rPr>
          <w:rFonts w:cs="Arial"/>
          <w:sz w:val="28"/>
          <w:szCs w:val="28"/>
        </w:rPr>
        <w:t>Fiscal Accountability</w:t>
      </w:r>
      <w:r w:rsidRPr="009833BD">
        <w:rPr>
          <w:rFonts w:cs="Arial"/>
          <w:sz w:val="28"/>
          <w:szCs w:val="28"/>
        </w:rPr>
        <w:tab/>
      </w:r>
      <w:r w:rsidR="009E2A72">
        <w:rPr>
          <w:rFonts w:cs="Arial"/>
          <w:sz w:val="28"/>
          <w:szCs w:val="28"/>
        </w:rPr>
        <w:t>17</w:t>
      </w:r>
    </w:p>
    <w:p w:rsidR="005112B3" w:rsidRPr="00882185" w:rsidRDefault="005112B3" w:rsidP="009833BD">
      <w:pPr>
        <w:tabs>
          <w:tab w:val="left" w:pos="720"/>
          <w:tab w:val="right" w:leader="dot" w:pos="7920"/>
        </w:tabs>
        <w:spacing w:after="120"/>
        <w:outlineLvl w:val="0"/>
        <w:rPr>
          <w:rFonts w:ascii="Arial" w:hAnsi="Arial" w:cs="Arial"/>
        </w:rPr>
      </w:pPr>
      <w:r w:rsidRPr="009833BD">
        <w:rPr>
          <w:rFonts w:cs="Arial"/>
          <w:sz w:val="28"/>
          <w:szCs w:val="28"/>
        </w:rPr>
        <w:t>Fiscal Signatories Form for FY</w:t>
      </w:r>
      <w:r w:rsidR="007565E5" w:rsidRPr="009833BD">
        <w:rPr>
          <w:rFonts w:cs="Arial"/>
          <w:sz w:val="28"/>
          <w:szCs w:val="28"/>
        </w:rPr>
        <w:t>19</w:t>
      </w:r>
      <w:r w:rsidR="007565E5" w:rsidRPr="009833BD">
        <w:rPr>
          <w:rFonts w:cs="Arial"/>
          <w:sz w:val="28"/>
          <w:szCs w:val="28"/>
        </w:rPr>
        <w:tab/>
      </w:r>
      <w:r w:rsidR="009E2A72">
        <w:rPr>
          <w:rFonts w:cs="Arial"/>
          <w:sz w:val="28"/>
          <w:szCs w:val="28"/>
        </w:rPr>
        <w:t>19</w:t>
      </w:r>
    </w:p>
    <w:p w:rsidR="005112B3" w:rsidRDefault="005112B3" w:rsidP="009833BD">
      <w:pPr>
        <w:tabs>
          <w:tab w:val="left" w:pos="720"/>
          <w:tab w:val="right" w:leader="dot" w:pos="7920"/>
        </w:tabs>
        <w:spacing w:after="120"/>
        <w:jc w:val="center"/>
        <w:outlineLvl w:val="0"/>
        <w:rPr>
          <w:rFonts w:ascii="Arial" w:hAnsi="Arial" w:cs="Arial"/>
          <w:i/>
          <w:highlight w:val="green"/>
        </w:rPr>
      </w:pPr>
    </w:p>
    <w:p w:rsidR="005112B3" w:rsidRDefault="005112B3" w:rsidP="009833BD">
      <w:pPr>
        <w:tabs>
          <w:tab w:val="left" w:pos="720"/>
          <w:tab w:val="right" w:leader="dot" w:pos="7920"/>
        </w:tabs>
        <w:spacing w:after="120"/>
        <w:jc w:val="center"/>
        <w:outlineLvl w:val="0"/>
        <w:rPr>
          <w:rFonts w:ascii="Arial" w:hAnsi="Arial" w:cs="Arial"/>
          <w:i/>
          <w:highlight w:val="green"/>
        </w:rPr>
      </w:pPr>
    </w:p>
    <w:p w:rsidR="005112B3" w:rsidRDefault="005112B3" w:rsidP="005112B3">
      <w:pPr>
        <w:rPr>
          <w:rFonts w:ascii="Arial" w:hAnsi="Arial" w:cs="Arial"/>
          <w:bCs/>
          <w:sz w:val="20"/>
          <w:szCs w:val="20"/>
        </w:rPr>
      </w:pPr>
    </w:p>
    <w:p w:rsidR="005112B3" w:rsidRDefault="005112B3" w:rsidP="005112B3">
      <w:pPr>
        <w:rPr>
          <w:rFonts w:ascii="Arial" w:hAnsi="Arial" w:cs="Arial"/>
          <w:bCs/>
          <w:sz w:val="20"/>
          <w:szCs w:val="20"/>
        </w:rPr>
      </w:pPr>
      <w:r>
        <w:rPr>
          <w:rFonts w:ascii="Arial" w:hAnsi="Arial" w:cs="Arial"/>
          <w:bCs/>
          <w:sz w:val="20"/>
          <w:szCs w:val="20"/>
        </w:rPr>
        <w:br w:type="page"/>
      </w:r>
    </w:p>
    <w:p w:rsidR="005112B3" w:rsidRPr="004F5F7E" w:rsidRDefault="005112B3" w:rsidP="005112B3">
      <w:pPr>
        <w:pStyle w:val="BodyTextIndent"/>
        <w:spacing w:after="0"/>
        <w:ind w:left="0"/>
        <w:jc w:val="both"/>
        <w:rPr>
          <w:rFonts w:ascii="Arial" w:hAnsi="Arial" w:cs="Arial"/>
          <w:bCs/>
          <w:sz w:val="20"/>
          <w:szCs w:val="20"/>
        </w:rPr>
      </w:pPr>
    </w:p>
    <w:p w:rsidR="005112B3" w:rsidRPr="00E20037" w:rsidRDefault="005112B3" w:rsidP="009833BD">
      <w:pPr>
        <w:jc w:val="center"/>
        <w:outlineLvl w:val="0"/>
        <w:rPr>
          <w:rFonts w:cs="Arial"/>
          <w:b/>
          <w:sz w:val="40"/>
        </w:rPr>
      </w:pPr>
      <w:r w:rsidRPr="00E20037">
        <w:rPr>
          <w:rFonts w:cs="Arial"/>
          <w:b/>
          <w:sz w:val="36"/>
        </w:rPr>
        <w:t>Required Attachments Checklist</w:t>
      </w:r>
    </w:p>
    <w:p w:rsidR="005112B3" w:rsidRPr="00921DEC" w:rsidRDefault="005112B3" w:rsidP="00921DEC">
      <w:pPr>
        <w:spacing w:after="120" w:line="240" w:lineRule="auto"/>
        <w:outlineLvl w:val="0"/>
        <w:rPr>
          <w:rFonts w:cs="Arial"/>
          <w:sz w:val="28"/>
        </w:rPr>
      </w:pPr>
      <w:r w:rsidRPr="00921DEC">
        <w:rPr>
          <w:rFonts w:cs="Arial"/>
          <w:b/>
          <w:sz w:val="28"/>
        </w:rPr>
        <w:t>For all partnerships:</w:t>
      </w:r>
    </w:p>
    <w:p w:rsidR="005112B3" w:rsidRPr="00921DEC" w:rsidRDefault="005112B3" w:rsidP="00921DEC">
      <w:pPr>
        <w:spacing w:after="120" w:line="240" w:lineRule="auto"/>
        <w:ind w:left="720" w:hanging="360"/>
        <w:jc w:val="both"/>
        <w:rPr>
          <w:rFonts w:cs="Arial"/>
        </w:rPr>
      </w:pPr>
      <w:r w:rsidRPr="00921DEC">
        <w:rPr>
          <w:rFonts w:cs="Arial"/>
          <w:b/>
        </w:rPr>
        <w:fldChar w:fldCharType="begin">
          <w:ffData>
            <w:name w:val="Check1"/>
            <w:enabled/>
            <w:calcOnExit w:val="0"/>
            <w:checkBox>
              <w:sizeAuto/>
              <w:default w:val="0"/>
            </w:checkBox>
          </w:ffData>
        </w:fldChar>
      </w:r>
      <w:r w:rsidRPr="00921DEC">
        <w:rPr>
          <w:rFonts w:cs="Arial"/>
          <w:b/>
        </w:rPr>
        <w:instrText xml:space="preserve"> FORMCHECKBOX </w:instrText>
      </w:r>
      <w:r w:rsidR="003E1E15">
        <w:rPr>
          <w:rFonts w:cs="Arial"/>
          <w:b/>
        </w:rPr>
      </w:r>
      <w:r w:rsidR="003E1E15">
        <w:rPr>
          <w:rFonts w:cs="Arial"/>
          <w:b/>
        </w:rPr>
        <w:fldChar w:fldCharType="separate"/>
      </w:r>
      <w:r w:rsidRPr="00921DEC">
        <w:rPr>
          <w:rFonts w:cs="Arial"/>
          <w:b/>
        </w:rPr>
        <w:fldChar w:fldCharType="end"/>
      </w:r>
      <w:r w:rsidRPr="00921DEC">
        <w:rPr>
          <w:rFonts w:cs="Arial"/>
          <w:b/>
        </w:rPr>
        <w:tab/>
      </w:r>
      <w:r w:rsidR="007565E5">
        <w:rPr>
          <w:rFonts w:cs="Arial"/>
        </w:rPr>
        <w:t>FY19</w:t>
      </w:r>
      <w:r w:rsidRPr="00921DEC">
        <w:rPr>
          <w:rFonts w:cs="Arial"/>
        </w:rPr>
        <w:t xml:space="preserve"> Renewal Application in Word</w:t>
      </w:r>
    </w:p>
    <w:p w:rsidR="005112B3" w:rsidRPr="00921DEC" w:rsidRDefault="005112B3" w:rsidP="00921DEC">
      <w:pPr>
        <w:spacing w:after="120" w:line="240" w:lineRule="auto"/>
        <w:ind w:firstLine="360"/>
        <w:jc w:val="both"/>
        <w:rPr>
          <w:rFonts w:cs="Arial"/>
        </w:rPr>
      </w:pPr>
      <w:r w:rsidRPr="00921DEC">
        <w:rPr>
          <w:rFonts w:cs="Arial"/>
          <w:b/>
        </w:rPr>
        <w:fldChar w:fldCharType="begin">
          <w:ffData>
            <w:name w:val="Check1"/>
            <w:enabled/>
            <w:calcOnExit w:val="0"/>
            <w:checkBox>
              <w:sizeAuto/>
              <w:default w:val="0"/>
            </w:checkBox>
          </w:ffData>
        </w:fldChar>
      </w:r>
      <w:r w:rsidRPr="00921DEC">
        <w:rPr>
          <w:rFonts w:cs="Arial"/>
          <w:b/>
        </w:rPr>
        <w:instrText xml:space="preserve"> FORMCHECKBOX </w:instrText>
      </w:r>
      <w:r w:rsidR="003E1E15">
        <w:rPr>
          <w:rFonts w:cs="Arial"/>
          <w:b/>
        </w:rPr>
      </w:r>
      <w:r w:rsidR="003E1E15">
        <w:rPr>
          <w:rFonts w:cs="Arial"/>
          <w:b/>
        </w:rPr>
        <w:fldChar w:fldCharType="separate"/>
      </w:r>
      <w:r w:rsidRPr="00921DEC">
        <w:rPr>
          <w:rFonts w:cs="Arial"/>
          <w:b/>
        </w:rPr>
        <w:fldChar w:fldCharType="end"/>
      </w:r>
      <w:r w:rsidRPr="00921DEC">
        <w:rPr>
          <w:rFonts w:cs="Arial"/>
          <w:b/>
        </w:rPr>
        <w:tab/>
      </w:r>
      <w:r w:rsidRPr="00921DEC">
        <w:rPr>
          <w:rFonts w:cs="Arial"/>
        </w:rPr>
        <w:t>FY</w:t>
      </w:r>
      <w:r w:rsidR="007565E5">
        <w:rPr>
          <w:rFonts w:cs="Arial"/>
        </w:rPr>
        <w:t>19</w:t>
      </w:r>
      <w:r w:rsidRPr="00921DEC">
        <w:rPr>
          <w:rFonts w:cs="Arial"/>
        </w:rPr>
        <w:t xml:space="preserve"> Budget Spending Plan (BSP) in Excel</w:t>
      </w:r>
    </w:p>
    <w:p w:rsidR="005112B3" w:rsidRDefault="005112B3" w:rsidP="00921DEC">
      <w:pPr>
        <w:autoSpaceDE w:val="0"/>
        <w:autoSpaceDN w:val="0"/>
        <w:adjustRightInd w:val="0"/>
        <w:spacing w:after="120" w:line="240" w:lineRule="auto"/>
        <w:ind w:left="360"/>
        <w:rPr>
          <w:rFonts w:cs="Arial"/>
        </w:rPr>
      </w:pPr>
      <w:r w:rsidRPr="00921DEC">
        <w:rPr>
          <w:rFonts w:cs="Arial"/>
          <w:b/>
        </w:rPr>
        <w:fldChar w:fldCharType="begin">
          <w:ffData>
            <w:name w:val="Check1"/>
            <w:enabled/>
            <w:calcOnExit w:val="0"/>
            <w:checkBox>
              <w:sizeAuto/>
              <w:default w:val="0"/>
            </w:checkBox>
          </w:ffData>
        </w:fldChar>
      </w:r>
      <w:r w:rsidRPr="00921DEC">
        <w:rPr>
          <w:rFonts w:cs="Arial"/>
          <w:b/>
        </w:rPr>
        <w:instrText xml:space="preserve"> FORMCHECKBOX </w:instrText>
      </w:r>
      <w:r w:rsidR="003E1E15">
        <w:rPr>
          <w:rFonts w:cs="Arial"/>
          <w:b/>
        </w:rPr>
      </w:r>
      <w:r w:rsidR="003E1E15">
        <w:rPr>
          <w:rFonts w:cs="Arial"/>
          <w:b/>
        </w:rPr>
        <w:fldChar w:fldCharType="separate"/>
      </w:r>
      <w:r w:rsidRPr="00921DEC">
        <w:rPr>
          <w:rFonts w:cs="Arial"/>
          <w:b/>
        </w:rPr>
        <w:fldChar w:fldCharType="end"/>
      </w:r>
      <w:r w:rsidRPr="00921DEC">
        <w:rPr>
          <w:rFonts w:cs="Arial"/>
          <w:b/>
        </w:rPr>
        <w:t xml:space="preserve"> </w:t>
      </w:r>
      <w:r w:rsidR="007565E5">
        <w:rPr>
          <w:rFonts w:cs="Arial"/>
        </w:rPr>
        <w:tab/>
        <w:t>FY19</w:t>
      </w:r>
      <w:r w:rsidRPr="00921DEC">
        <w:rPr>
          <w:rFonts w:cs="Arial"/>
        </w:rPr>
        <w:t xml:space="preserve"> Resource Development Plan</w:t>
      </w:r>
    </w:p>
    <w:p w:rsidR="005112B3" w:rsidRDefault="007565E5" w:rsidP="007565E5">
      <w:pPr>
        <w:autoSpaceDE w:val="0"/>
        <w:autoSpaceDN w:val="0"/>
        <w:adjustRightInd w:val="0"/>
        <w:spacing w:after="120" w:line="240" w:lineRule="auto"/>
        <w:ind w:left="360"/>
        <w:rPr>
          <w:rFonts w:cs="Arial"/>
        </w:rPr>
      </w:pPr>
      <w:r w:rsidRPr="00921DEC">
        <w:rPr>
          <w:rFonts w:cs="Arial"/>
          <w:b/>
        </w:rPr>
        <w:fldChar w:fldCharType="begin">
          <w:ffData>
            <w:name w:val="Check1"/>
            <w:enabled/>
            <w:calcOnExit w:val="0"/>
            <w:checkBox>
              <w:sizeAuto/>
              <w:default w:val="0"/>
            </w:checkBox>
          </w:ffData>
        </w:fldChar>
      </w:r>
      <w:r w:rsidRPr="00921DEC">
        <w:rPr>
          <w:rFonts w:cs="Arial"/>
          <w:b/>
        </w:rPr>
        <w:instrText xml:space="preserve"> FORMCHECKBOX </w:instrText>
      </w:r>
      <w:r w:rsidR="003E1E15">
        <w:rPr>
          <w:rFonts w:cs="Arial"/>
          <w:b/>
        </w:rPr>
      </w:r>
      <w:r w:rsidR="003E1E15">
        <w:rPr>
          <w:rFonts w:cs="Arial"/>
          <w:b/>
        </w:rPr>
        <w:fldChar w:fldCharType="separate"/>
      </w:r>
      <w:r w:rsidRPr="00921DEC">
        <w:rPr>
          <w:rFonts w:cs="Arial"/>
          <w:b/>
        </w:rPr>
        <w:fldChar w:fldCharType="end"/>
      </w:r>
      <w:r w:rsidRPr="00921DEC">
        <w:rPr>
          <w:rFonts w:cs="Arial"/>
          <w:b/>
        </w:rPr>
        <w:t xml:space="preserve"> </w:t>
      </w:r>
      <w:r>
        <w:rPr>
          <w:rFonts w:cs="Arial"/>
        </w:rPr>
        <w:tab/>
        <w:t>FY19</w:t>
      </w:r>
      <w:r w:rsidRPr="00921DEC">
        <w:rPr>
          <w:rFonts w:cs="Arial"/>
        </w:rPr>
        <w:t xml:space="preserve"> </w:t>
      </w:r>
      <w:r>
        <w:rPr>
          <w:rFonts w:cs="Arial"/>
        </w:rPr>
        <w:t>Community Education and Outreach Plan (</w:t>
      </w:r>
      <w:r w:rsidRPr="007565E5">
        <w:rPr>
          <w:rFonts w:cs="Arial"/>
          <w:b/>
          <w:i/>
        </w:rPr>
        <w:t>optional</w:t>
      </w:r>
      <w:r>
        <w:rPr>
          <w:rFonts w:cs="Arial"/>
        </w:rPr>
        <w:t>)</w:t>
      </w:r>
    </w:p>
    <w:p w:rsidR="005112B3" w:rsidRPr="00921DEC" w:rsidRDefault="005112B3" w:rsidP="00921DEC">
      <w:pPr>
        <w:spacing w:after="120" w:line="240" w:lineRule="auto"/>
        <w:ind w:left="720" w:hanging="360"/>
        <w:jc w:val="both"/>
        <w:rPr>
          <w:rFonts w:cs="Arial"/>
        </w:rPr>
      </w:pPr>
      <w:r w:rsidRPr="007565E5">
        <w:rPr>
          <w:rFonts w:cs="Arial"/>
          <w:b/>
        </w:rPr>
        <w:t>Signed copy</w:t>
      </w:r>
      <w:r w:rsidRPr="00921DEC">
        <w:rPr>
          <w:rFonts w:cs="Arial"/>
        </w:rPr>
        <w:t xml:space="preserve"> of the following documents (scanned as pdf):</w:t>
      </w:r>
    </w:p>
    <w:p w:rsidR="005112B3" w:rsidRPr="00921DEC" w:rsidRDefault="005112B3" w:rsidP="00921DEC">
      <w:pPr>
        <w:spacing w:after="120" w:line="240" w:lineRule="auto"/>
        <w:ind w:left="1080" w:hanging="360"/>
        <w:jc w:val="both"/>
        <w:rPr>
          <w:rFonts w:cs="Arial"/>
        </w:rPr>
      </w:pPr>
      <w:r w:rsidRPr="00921DEC">
        <w:rPr>
          <w:rFonts w:cs="Arial"/>
          <w:b/>
        </w:rPr>
        <w:fldChar w:fldCharType="begin">
          <w:ffData>
            <w:name w:val="Check1"/>
            <w:enabled/>
            <w:calcOnExit w:val="0"/>
            <w:checkBox>
              <w:sizeAuto/>
              <w:default w:val="0"/>
            </w:checkBox>
          </w:ffData>
        </w:fldChar>
      </w:r>
      <w:r w:rsidRPr="00921DEC">
        <w:rPr>
          <w:rFonts w:cs="Arial"/>
          <w:b/>
        </w:rPr>
        <w:instrText xml:space="preserve"> FORMCHECKBOX </w:instrText>
      </w:r>
      <w:r w:rsidR="003E1E15">
        <w:rPr>
          <w:rFonts w:cs="Arial"/>
          <w:b/>
        </w:rPr>
      </w:r>
      <w:r w:rsidR="003E1E15">
        <w:rPr>
          <w:rFonts w:cs="Arial"/>
          <w:b/>
        </w:rPr>
        <w:fldChar w:fldCharType="separate"/>
      </w:r>
      <w:r w:rsidRPr="00921DEC">
        <w:rPr>
          <w:rFonts w:cs="Arial"/>
          <w:b/>
        </w:rPr>
        <w:fldChar w:fldCharType="end"/>
      </w:r>
      <w:r w:rsidRPr="00921DEC">
        <w:rPr>
          <w:rFonts w:cs="Arial"/>
          <w:b/>
        </w:rPr>
        <w:tab/>
      </w:r>
      <w:r w:rsidRPr="00921DEC">
        <w:rPr>
          <w:rFonts w:cs="Arial"/>
        </w:rPr>
        <w:t>Renewal Plan cover page</w:t>
      </w:r>
    </w:p>
    <w:p w:rsidR="005112B3" w:rsidRPr="00921DEC" w:rsidRDefault="005112B3" w:rsidP="00921DEC">
      <w:pPr>
        <w:spacing w:after="120" w:line="240" w:lineRule="auto"/>
        <w:ind w:left="1080" w:hanging="360"/>
        <w:jc w:val="both"/>
        <w:rPr>
          <w:rFonts w:cs="Arial"/>
        </w:rPr>
      </w:pPr>
      <w:r w:rsidRPr="00921DEC">
        <w:rPr>
          <w:rFonts w:cs="Arial"/>
          <w:b/>
        </w:rPr>
        <w:fldChar w:fldCharType="begin">
          <w:ffData>
            <w:name w:val="Check1"/>
            <w:enabled/>
            <w:calcOnExit w:val="0"/>
            <w:checkBox>
              <w:sizeAuto/>
              <w:default w:val="0"/>
            </w:checkBox>
          </w:ffData>
        </w:fldChar>
      </w:r>
      <w:r w:rsidRPr="00921DEC">
        <w:rPr>
          <w:rFonts w:cs="Arial"/>
          <w:b/>
        </w:rPr>
        <w:instrText xml:space="preserve"> FORMCHECKBOX </w:instrText>
      </w:r>
      <w:r w:rsidR="003E1E15">
        <w:rPr>
          <w:rFonts w:cs="Arial"/>
          <w:b/>
        </w:rPr>
      </w:r>
      <w:r w:rsidR="003E1E15">
        <w:rPr>
          <w:rFonts w:cs="Arial"/>
          <w:b/>
        </w:rPr>
        <w:fldChar w:fldCharType="separate"/>
      </w:r>
      <w:r w:rsidRPr="00921DEC">
        <w:rPr>
          <w:rFonts w:cs="Arial"/>
          <w:b/>
        </w:rPr>
        <w:fldChar w:fldCharType="end"/>
      </w:r>
      <w:r w:rsidRPr="00921DEC">
        <w:rPr>
          <w:rFonts w:cs="Arial"/>
          <w:b/>
        </w:rPr>
        <w:tab/>
      </w:r>
      <w:r w:rsidRPr="00921DEC">
        <w:rPr>
          <w:rFonts w:cs="Arial"/>
        </w:rPr>
        <w:t>BSP Summary Page</w:t>
      </w:r>
    </w:p>
    <w:p w:rsidR="005112B3" w:rsidRPr="00921DEC" w:rsidRDefault="005112B3" w:rsidP="00921DEC">
      <w:pPr>
        <w:spacing w:after="120" w:line="240" w:lineRule="auto"/>
        <w:ind w:left="1080" w:hanging="360"/>
        <w:jc w:val="both"/>
        <w:rPr>
          <w:rFonts w:cs="Arial"/>
        </w:rPr>
      </w:pPr>
      <w:r w:rsidRPr="00921DEC">
        <w:rPr>
          <w:rFonts w:cs="Arial"/>
          <w:b/>
        </w:rPr>
        <w:fldChar w:fldCharType="begin">
          <w:ffData>
            <w:name w:val="Check1"/>
            <w:enabled/>
            <w:calcOnExit w:val="0"/>
            <w:checkBox>
              <w:sizeAuto/>
              <w:default w:val="0"/>
            </w:checkBox>
          </w:ffData>
        </w:fldChar>
      </w:r>
      <w:r w:rsidRPr="00921DEC">
        <w:rPr>
          <w:rFonts w:cs="Arial"/>
          <w:b/>
        </w:rPr>
        <w:instrText xml:space="preserve"> FORMCHECKBOX </w:instrText>
      </w:r>
      <w:r w:rsidR="003E1E15">
        <w:rPr>
          <w:rFonts w:cs="Arial"/>
          <w:b/>
        </w:rPr>
      </w:r>
      <w:r w:rsidR="003E1E15">
        <w:rPr>
          <w:rFonts w:cs="Arial"/>
          <w:b/>
        </w:rPr>
        <w:fldChar w:fldCharType="separate"/>
      </w:r>
      <w:r w:rsidRPr="00921DEC">
        <w:rPr>
          <w:rFonts w:cs="Arial"/>
          <w:b/>
        </w:rPr>
        <w:fldChar w:fldCharType="end"/>
      </w:r>
      <w:r w:rsidRPr="00921DEC">
        <w:rPr>
          <w:rFonts w:cs="Arial"/>
          <w:b/>
        </w:rPr>
        <w:tab/>
      </w:r>
      <w:r w:rsidRPr="00921DEC">
        <w:rPr>
          <w:rFonts w:cs="Arial"/>
        </w:rPr>
        <w:t>Approva</w:t>
      </w:r>
      <w:r w:rsidR="007565E5">
        <w:rPr>
          <w:rFonts w:cs="Arial"/>
        </w:rPr>
        <w:t>l of Fiscal Signatories for FY19</w:t>
      </w:r>
      <w:r w:rsidR="006B7FFE">
        <w:rPr>
          <w:rFonts w:cs="Arial"/>
        </w:rPr>
        <w:t xml:space="preserve"> (</w:t>
      </w:r>
      <w:r w:rsidR="006B7FFE" w:rsidRPr="006B7FFE">
        <w:rPr>
          <w:rFonts w:cs="Arial"/>
          <w:b/>
          <w:i/>
        </w:rPr>
        <w:t>also submit to Finance Manager</w:t>
      </w:r>
      <w:r w:rsidR="006B7FFE">
        <w:rPr>
          <w:rFonts w:cs="Arial"/>
        </w:rPr>
        <w:t>)</w:t>
      </w:r>
    </w:p>
    <w:p w:rsidR="005112B3" w:rsidRPr="00921DEC" w:rsidRDefault="005112B3" w:rsidP="00921DEC">
      <w:pPr>
        <w:spacing w:after="120" w:line="240" w:lineRule="auto"/>
        <w:ind w:left="720" w:hanging="360"/>
        <w:jc w:val="both"/>
        <w:rPr>
          <w:rFonts w:cs="Arial"/>
        </w:rPr>
      </w:pPr>
      <w:r w:rsidRPr="00921DEC">
        <w:rPr>
          <w:rFonts w:cs="Arial"/>
          <w:b/>
        </w:rPr>
        <w:t>Board minutes</w:t>
      </w:r>
      <w:r w:rsidRPr="00921DEC">
        <w:rPr>
          <w:rFonts w:cs="Arial"/>
        </w:rPr>
        <w:t>, signed by the Board Chair and Executive Director (in Word or pdf, signature pages scanned as pdf), reflecting:</w:t>
      </w:r>
    </w:p>
    <w:p w:rsidR="005112B3" w:rsidRPr="00921DEC" w:rsidRDefault="005112B3" w:rsidP="00921DEC">
      <w:pPr>
        <w:spacing w:after="120" w:line="240" w:lineRule="auto"/>
        <w:ind w:left="1080" w:hanging="360"/>
        <w:jc w:val="both"/>
        <w:rPr>
          <w:rFonts w:cs="Arial"/>
        </w:rPr>
      </w:pPr>
      <w:r w:rsidRPr="00921DEC">
        <w:rPr>
          <w:rFonts w:cs="Arial"/>
          <w:b/>
        </w:rPr>
        <w:fldChar w:fldCharType="begin">
          <w:ffData>
            <w:name w:val="Check1"/>
            <w:enabled/>
            <w:calcOnExit w:val="0"/>
            <w:checkBox>
              <w:sizeAuto/>
              <w:default w:val="0"/>
            </w:checkBox>
          </w:ffData>
        </w:fldChar>
      </w:r>
      <w:r w:rsidRPr="00921DEC">
        <w:rPr>
          <w:rFonts w:cs="Arial"/>
          <w:b/>
        </w:rPr>
        <w:instrText xml:space="preserve"> FORMCHECKBOX </w:instrText>
      </w:r>
      <w:r w:rsidR="003E1E15">
        <w:rPr>
          <w:rFonts w:cs="Arial"/>
          <w:b/>
        </w:rPr>
      </w:r>
      <w:r w:rsidR="003E1E15">
        <w:rPr>
          <w:rFonts w:cs="Arial"/>
          <w:b/>
        </w:rPr>
        <w:fldChar w:fldCharType="separate"/>
      </w:r>
      <w:r w:rsidRPr="00921DEC">
        <w:rPr>
          <w:rFonts w:cs="Arial"/>
          <w:b/>
        </w:rPr>
        <w:fldChar w:fldCharType="end"/>
      </w:r>
      <w:r w:rsidRPr="00921DEC">
        <w:rPr>
          <w:rFonts w:cs="Arial"/>
          <w:b/>
        </w:rPr>
        <w:tab/>
      </w:r>
      <w:r w:rsidRPr="00921DEC">
        <w:rPr>
          <w:rFonts w:cs="Arial"/>
        </w:rPr>
        <w:t>Approval of the partnership’s FY</w:t>
      </w:r>
      <w:r w:rsidR="007565E5">
        <w:rPr>
          <w:rFonts w:cs="Arial"/>
        </w:rPr>
        <w:t>19</w:t>
      </w:r>
      <w:r w:rsidRPr="00921DEC">
        <w:rPr>
          <w:rFonts w:cs="Arial"/>
        </w:rPr>
        <w:t xml:space="preserve"> </w:t>
      </w:r>
      <w:r w:rsidR="006B7FFE">
        <w:rPr>
          <w:rFonts w:cs="Arial"/>
        </w:rPr>
        <w:t xml:space="preserve">Partnership Performance Renewal Plan and Grant </w:t>
      </w:r>
      <w:r w:rsidRPr="00921DEC">
        <w:rPr>
          <w:rFonts w:cs="Arial"/>
        </w:rPr>
        <w:t>Application</w:t>
      </w:r>
    </w:p>
    <w:p w:rsidR="005112B3" w:rsidRPr="00921DEC" w:rsidRDefault="005112B3" w:rsidP="00921DEC">
      <w:pPr>
        <w:spacing w:after="120" w:line="240" w:lineRule="auto"/>
        <w:ind w:left="1080" w:hanging="360"/>
        <w:jc w:val="both"/>
        <w:rPr>
          <w:rFonts w:cs="Arial"/>
        </w:rPr>
      </w:pPr>
      <w:r w:rsidRPr="00921DEC">
        <w:rPr>
          <w:rFonts w:cs="Arial"/>
          <w:b/>
        </w:rPr>
        <w:fldChar w:fldCharType="begin">
          <w:ffData>
            <w:name w:val="Check1"/>
            <w:enabled/>
            <w:calcOnExit w:val="0"/>
            <w:checkBox>
              <w:sizeAuto/>
              <w:default w:val="0"/>
            </w:checkBox>
          </w:ffData>
        </w:fldChar>
      </w:r>
      <w:r w:rsidRPr="00921DEC">
        <w:rPr>
          <w:rFonts w:cs="Arial"/>
          <w:b/>
        </w:rPr>
        <w:instrText xml:space="preserve"> FORMCHECKBOX </w:instrText>
      </w:r>
      <w:r w:rsidR="003E1E15">
        <w:rPr>
          <w:rFonts w:cs="Arial"/>
          <w:b/>
        </w:rPr>
      </w:r>
      <w:r w:rsidR="003E1E15">
        <w:rPr>
          <w:rFonts w:cs="Arial"/>
          <w:b/>
        </w:rPr>
        <w:fldChar w:fldCharType="separate"/>
      </w:r>
      <w:r w:rsidRPr="00921DEC">
        <w:rPr>
          <w:rFonts w:cs="Arial"/>
          <w:b/>
        </w:rPr>
        <w:fldChar w:fldCharType="end"/>
      </w:r>
      <w:r w:rsidRPr="00921DEC">
        <w:rPr>
          <w:rFonts w:cs="Arial"/>
          <w:b/>
        </w:rPr>
        <w:tab/>
      </w:r>
      <w:r w:rsidRPr="00921DEC">
        <w:rPr>
          <w:rFonts w:cs="Arial"/>
        </w:rPr>
        <w:t>Approval of the partnership’s FY</w:t>
      </w:r>
      <w:r w:rsidR="007565E5">
        <w:rPr>
          <w:rFonts w:cs="Arial"/>
        </w:rPr>
        <w:t>19</w:t>
      </w:r>
      <w:r w:rsidRPr="00921DEC">
        <w:rPr>
          <w:rFonts w:cs="Arial"/>
        </w:rPr>
        <w:t xml:space="preserve"> Budget Spending Plan</w:t>
      </w:r>
    </w:p>
    <w:p w:rsidR="005112B3" w:rsidRPr="00921DEC" w:rsidRDefault="005112B3" w:rsidP="00921DEC">
      <w:pPr>
        <w:spacing w:after="120" w:line="240" w:lineRule="auto"/>
        <w:ind w:left="1080" w:hanging="360"/>
        <w:jc w:val="both"/>
        <w:rPr>
          <w:rFonts w:cs="Arial"/>
        </w:rPr>
      </w:pPr>
      <w:r w:rsidRPr="00921DEC">
        <w:rPr>
          <w:rFonts w:cs="Arial"/>
          <w:b/>
        </w:rPr>
        <w:fldChar w:fldCharType="begin">
          <w:ffData>
            <w:name w:val="Check1"/>
            <w:enabled/>
            <w:calcOnExit w:val="0"/>
            <w:checkBox>
              <w:sizeAuto/>
              <w:default w:val="0"/>
            </w:checkBox>
          </w:ffData>
        </w:fldChar>
      </w:r>
      <w:r w:rsidRPr="00921DEC">
        <w:rPr>
          <w:rFonts w:cs="Arial"/>
          <w:b/>
        </w:rPr>
        <w:instrText xml:space="preserve"> FORMCHECKBOX </w:instrText>
      </w:r>
      <w:r w:rsidR="003E1E15">
        <w:rPr>
          <w:rFonts w:cs="Arial"/>
          <w:b/>
        </w:rPr>
      </w:r>
      <w:r w:rsidR="003E1E15">
        <w:rPr>
          <w:rFonts w:cs="Arial"/>
          <w:b/>
        </w:rPr>
        <w:fldChar w:fldCharType="separate"/>
      </w:r>
      <w:r w:rsidRPr="00921DEC">
        <w:rPr>
          <w:rFonts w:cs="Arial"/>
          <w:b/>
        </w:rPr>
        <w:fldChar w:fldCharType="end"/>
      </w:r>
      <w:r w:rsidRPr="00921DEC">
        <w:rPr>
          <w:rFonts w:cs="Arial"/>
          <w:b/>
        </w:rPr>
        <w:tab/>
      </w:r>
      <w:r w:rsidRPr="00921DEC">
        <w:rPr>
          <w:rFonts w:cs="Arial"/>
        </w:rPr>
        <w:t>Approval of proposed use of estimated carry-forward funds</w:t>
      </w:r>
      <w:r w:rsidR="007565E5">
        <w:rPr>
          <w:rFonts w:cs="Arial"/>
        </w:rPr>
        <w:t xml:space="preserve"> for FY19</w:t>
      </w:r>
      <w:r w:rsidRPr="00921DEC">
        <w:rPr>
          <w:rFonts w:cs="Arial"/>
        </w:rPr>
        <w:t xml:space="preserve"> (</w:t>
      </w:r>
      <w:r w:rsidRPr="007565E5">
        <w:rPr>
          <w:rFonts w:cs="Arial"/>
          <w:b/>
          <w:i/>
        </w:rPr>
        <w:t>optional</w:t>
      </w:r>
      <w:r w:rsidR="007565E5" w:rsidRPr="007565E5">
        <w:rPr>
          <w:rFonts w:cs="Arial"/>
          <w:b/>
          <w:i/>
        </w:rPr>
        <w:t xml:space="preserve"> at this time</w:t>
      </w:r>
      <w:r w:rsidRPr="007565E5">
        <w:rPr>
          <w:rFonts w:cs="Arial"/>
          <w:b/>
          <w:i/>
        </w:rPr>
        <w:t>)</w:t>
      </w:r>
    </w:p>
    <w:p w:rsidR="005112B3" w:rsidRPr="00921DEC" w:rsidRDefault="005112B3" w:rsidP="00921DEC">
      <w:pPr>
        <w:spacing w:after="120" w:line="240" w:lineRule="auto"/>
        <w:ind w:left="1080" w:hanging="360"/>
        <w:jc w:val="both"/>
        <w:rPr>
          <w:rFonts w:cs="Arial"/>
        </w:rPr>
      </w:pPr>
      <w:r w:rsidRPr="00921DEC">
        <w:rPr>
          <w:rFonts w:cs="Arial"/>
          <w:b/>
        </w:rPr>
        <w:fldChar w:fldCharType="begin">
          <w:ffData>
            <w:name w:val="Check1"/>
            <w:enabled/>
            <w:calcOnExit w:val="0"/>
            <w:checkBox>
              <w:sizeAuto/>
              <w:default w:val="0"/>
            </w:checkBox>
          </w:ffData>
        </w:fldChar>
      </w:r>
      <w:r w:rsidRPr="00921DEC">
        <w:rPr>
          <w:rFonts w:cs="Arial"/>
          <w:b/>
        </w:rPr>
        <w:instrText xml:space="preserve"> FORMCHECKBOX </w:instrText>
      </w:r>
      <w:r w:rsidR="003E1E15">
        <w:rPr>
          <w:rFonts w:cs="Arial"/>
          <w:b/>
        </w:rPr>
      </w:r>
      <w:r w:rsidR="003E1E15">
        <w:rPr>
          <w:rFonts w:cs="Arial"/>
          <w:b/>
        </w:rPr>
        <w:fldChar w:fldCharType="separate"/>
      </w:r>
      <w:r w:rsidRPr="00921DEC">
        <w:rPr>
          <w:rFonts w:cs="Arial"/>
          <w:b/>
        </w:rPr>
        <w:fldChar w:fldCharType="end"/>
      </w:r>
      <w:r w:rsidRPr="00921DEC">
        <w:rPr>
          <w:rFonts w:cs="Arial"/>
          <w:b/>
        </w:rPr>
        <w:tab/>
      </w:r>
      <w:r w:rsidRPr="00921DEC">
        <w:rPr>
          <w:rFonts w:cs="Arial"/>
        </w:rPr>
        <w:t>Approval of partnership’s fiscal signato</w:t>
      </w:r>
      <w:r w:rsidR="007565E5">
        <w:rPr>
          <w:rFonts w:cs="Arial"/>
        </w:rPr>
        <w:t>ries for FY19</w:t>
      </w:r>
    </w:p>
    <w:p w:rsidR="005112B3" w:rsidRPr="00921DEC" w:rsidRDefault="005112B3" w:rsidP="00921DEC">
      <w:pPr>
        <w:spacing w:after="120" w:line="240" w:lineRule="auto"/>
        <w:ind w:left="1080" w:hanging="360"/>
        <w:rPr>
          <w:rFonts w:cs="Arial"/>
        </w:rPr>
      </w:pPr>
      <w:r w:rsidRPr="00921DEC">
        <w:rPr>
          <w:rFonts w:cs="Arial"/>
          <w:b/>
        </w:rPr>
        <w:fldChar w:fldCharType="begin">
          <w:ffData>
            <w:name w:val="Check1"/>
            <w:enabled/>
            <w:calcOnExit w:val="0"/>
            <w:checkBox>
              <w:sizeAuto/>
              <w:default w:val="0"/>
            </w:checkBox>
          </w:ffData>
        </w:fldChar>
      </w:r>
      <w:r w:rsidRPr="00921DEC">
        <w:rPr>
          <w:rFonts w:cs="Arial"/>
          <w:b/>
        </w:rPr>
        <w:instrText xml:space="preserve"> FORMCHECKBOX </w:instrText>
      </w:r>
      <w:r w:rsidR="003E1E15">
        <w:rPr>
          <w:rFonts w:cs="Arial"/>
          <w:b/>
        </w:rPr>
      </w:r>
      <w:r w:rsidR="003E1E15">
        <w:rPr>
          <w:rFonts w:cs="Arial"/>
          <w:b/>
        </w:rPr>
        <w:fldChar w:fldCharType="separate"/>
      </w:r>
      <w:r w:rsidRPr="00921DEC">
        <w:rPr>
          <w:rFonts w:cs="Arial"/>
          <w:b/>
        </w:rPr>
        <w:fldChar w:fldCharType="end"/>
      </w:r>
      <w:r w:rsidRPr="00921DEC">
        <w:rPr>
          <w:rFonts w:cs="Arial"/>
          <w:b/>
        </w:rPr>
        <w:t xml:space="preserve"> </w:t>
      </w:r>
      <w:r w:rsidRPr="00921DEC">
        <w:rPr>
          <w:rFonts w:cs="Arial"/>
          <w:b/>
        </w:rPr>
        <w:tab/>
      </w:r>
      <w:r w:rsidRPr="00921DEC">
        <w:rPr>
          <w:rFonts w:cs="Arial"/>
        </w:rPr>
        <w:t>Review of FY1</w:t>
      </w:r>
      <w:r w:rsidR="007565E5">
        <w:rPr>
          <w:rFonts w:cs="Arial"/>
        </w:rPr>
        <w:t>8</w:t>
      </w:r>
      <w:r w:rsidRPr="00921DEC">
        <w:rPr>
          <w:rFonts w:cs="Arial"/>
        </w:rPr>
        <w:t xml:space="preserve"> projected and actual data, as well as strategy performance relative to SC First Steps Program Accountability Standards.</w:t>
      </w:r>
    </w:p>
    <w:p w:rsidR="005112B3" w:rsidRDefault="005112B3" w:rsidP="00921DEC">
      <w:pPr>
        <w:autoSpaceDE w:val="0"/>
        <w:autoSpaceDN w:val="0"/>
        <w:adjustRightInd w:val="0"/>
        <w:spacing w:after="120" w:line="240" w:lineRule="auto"/>
        <w:ind w:left="720"/>
        <w:rPr>
          <w:rFonts w:cs="Arial"/>
        </w:rPr>
      </w:pPr>
      <w:r w:rsidRPr="00921DEC">
        <w:rPr>
          <w:rFonts w:cs="Arial"/>
          <w:b/>
        </w:rPr>
        <w:fldChar w:fldCharType="begin">
          <w:ffData>
            <w:name w:val="Check1"/>
            <w:enabled/>
            <w:calcOnExit w:val="0"/>
            <w:checkBox>
              <w:sizeAuto/>
              <w:default w:val="0"/>
            </w:checkBox>
          </w:ffData>
        </w:fldChar>
      </w:r>
      <w:r w:rsidRPr="00921DEC">
        <w:rPr>
          <w:rFonts w:cs="Arial"/>
          <w:b/>
        </w:rPr>
        <w:instrText xml:space="preserve"> FORMCHECKBOX </w:instrText>
      </w:r>
      <w:r w:rsidR="003E1E15">
        <w:rPr>
          <w:rFonts w:cs="Arial"/>
          <w:b/>
        </w:rPr>
      </w:r>
      <w:r w:rsidR="003E1E15">
        <w:rPr>
          <w:rFonts w:cs="Arial"/>
          <w:b/>
        </w:rPr>
        <w:fldChar w:fldCharType="separate"/>
      </w:r>
      <w:r w:rsidRPr="00921DEC">
        <w:rPr>
          <w:rFonts w:cs="Arial"/>
          <w:b/>
        </w:rPr>
        <w:fldChar w:fldCharType="end"/>
      </w:r>
      <w:r w:rsidRPr="00921DEC">
        <w:rPr>
          <w:rFonts w:cs="Arial"/>
          <w:b/>
        </w:rPr>
        <w:t xml:space="preserve"> </w:t>
      </w:r>
      <w:r w:rsidRPr="00921DEC">
        <w:rPr>
          <w:rFonts w:cs="Arial"/>
        </w:rPr>
        <w:t>Adoption of the partnership’s</w:t>
      </w:r>
      <w:r w:rsidRPr="00921DEC">
        <w:rPr>
          <w:rFonts w:cs="Arial"/>
          <w:b/>
        </w:rPr>
        <w:t xml:space="preserve"> </w:t>
      </w:r>
      <w:r w:rsidR="007565E5">
        <w:rPr>
          <w:rFonts w:cs="Arial"/>
        </w:rPr>
        <w:t>FY19</w:t>
      </w:r>
      <w:r w:rsidRPr="00921DEC">
        <w:rPr>
          <w:rFonts w:cs="Arial"/>
        </w:rPr>
        <w:t xml:space="preserve"> Resource Development Plan</w:t>
      </w:r>
    </w:p>
    <w:p w:rsidR="007565E5" w:rsidRPr="00921DEC" w:rsidRDefault="007565E5" w:rsidP="00921DEC">
      <w:pPr>
        <w:autoSpaceDE w:val="0"/>
        <w:autoSpaceDN w:val="0"/>
        <w:adjustRightInd w:val="0"/>
        <w:spacing w:after="120" w:line="240" w:lineRule="auto"/>
        <w:ind w:left="720"/>
        <w:rPr>
          <w:rFonts w:cs="Arial"/>
        </w:rPr>
      </w:pPr>
      <w:r w:rsidRPr="00921DEC">
        <w:rPr>
          <w:rFonts w:cs="Arial"/>
          <w:b/>
        </w:rPr>
        <w:fldChar w:fldCharType="begin">
          <w:ffData>
            <w:name w:val="Check1"/>
            <w:enabled/>
            <w:calcOnExit w:val="0"/>
            <w:checkBox>
              <w:sizeAuto/>
              <w:default w:val="0"/>
            </w:checkBox>
          </w:ffData>
        </w:fldChar>
      </w:r>
      <w:r w:rsidRPr="00921DEC">
        <w:rPr>
          <w:rFonts w:cs="Arial"/>
          <w:b/>
        </w:rPr>
        <w:instrText xml:space="preserve"> FORMCHECKBOX </w:instrText>
      </w:r>
      <w:r w:rsidR="003E1E15">
        <w:rPr>
          <w:rFonts w:cs="Arial"/>
          <w:b/>
        </w:rPr>
      </w:r>
      <w:r w:rsidR="003E1E15">
        <w:rPr>
          <w:rFonts w:cs="Arial"/>
          <w:b/>
        </w:rPr>
        <w:fldChar w:fldCharType="separate"/>
      </w:r>
      <w:r w:rsidRPr="00921DEC">
        <w:rPr>
          <w:rFonts w:cs="Arial"/>
          <w:b/>
        </w:rPr>
        <w:fldChar w:fldCharType="end"/>
      </w:r>
      <w:r w:rsidRPr="00921DEC">
        <w:rPr>
          <w:rFonts w:cs="Arial"/>
          <w:b/>
        </w:rPr>
        <w:t xml:space="preserve"> </w:t>
      </w:r>
      <w:r w:rsidRPr="00921DEC">
        <w:rPr>
          <w:rFonts w:cs="Arial"/>
        </w:rPr>
        <w:t>Adoption of the partnership’s</w:t>
      </w:r>
      <w:r w:rsidRPr="00921DEC">
        <w:rPr>
          <w:rFonts w:cs="Arial"/>
          <w:b/>
        </w:rPr>
        <w:t xml:space="preserve"> </w:t>
      </w:r>
      <w:r>
        <w:rPr>
          <w:rFonts w:cs="Arial"/>
        </w:rPr>
        <w:t>FY19</w:t>
      </w:r>
      <w:r w:rsidRPr="00921DEC">
        <w:rPr>
          <w:rFonts w:cs="Arial"/>
        </w:rPr>
        <w:t xml:space="preserve"> </w:t>
      </w:r>
      <w:r>
        <w:rPr>
          <w:rFonts w:cs="Arial"/>
        </w:rPr>
        <w:t>Community Education and Outreach Plan (</w:t>
      </w:r>
      <w:r w:rsidRPr="007565E5">
        <w:rPr>
          <w:rFonts w:cs="Arial"/>
          <w:b/>
          <w:i/>
        </w:rPr>
        <w:t>optional</w:t>
      </w:r>
      <w:r>
        <w:rPr>
          <w:rFonts w:cs="Arial"/>
        </w:rPr>
        <w:t>)</w:t>
      </w:r>
    </w:p>
    <w:p w:rsidR="005112B3" w:rsidRPr="00921DEC" w:rsidRDefault="005112B3" w:rsidP="00921DEC">
      <w:pPr>
        <w:spacing w:after="120" w:line="240" w:lineRule="auto"/>
        <w:outlineLvl w:val="0"/>
        <w:rPr>
          <w:rFonts w:cs="Arial"/>
        </w:rPr>
      </w:pPr>
      <w:r w:rsidRPr="00921DEC">
        <w:rPr>
          <w:rFonts w:cs="Arial"/>
          <w:b/>
        </w:rPr>
        <w:t>For Partnerships contracting with one or more school districts</w:t>
      </w:r>
      <w:r w:rsidRPr="00921DEC">
        <w:rPr>
          <w:rFonts w:cs="Arial"/>
        </w:rPr>
        <w:t>:</w:t>
      </w:r>
    </w:p>
    <w:p w:rsidR="005112B3" w:rsidRPr="00921DEC" w:rsidRDefault="005112B3" w:rsidP="00921DEC">
      <w:pPr>
        <w:spacing w:after="120" w:line="240" w:lineRule="auto"/>
        <w:ind w:left="360"/>
        <w:rPr>
          <w:rFonts w:cs="Arial"/>
        </w:rPr>
      </w:pPr>
      <w:r w:rsidRPr="00921DEC">
        <w:rPr>
          <w:rFonts w:cs="Arial"/>
          <w:b/>
        </w:rPr>
        <w:fldChar w:fldCharType="begin">
          <w:ffData>
            <w:name w:val="Check1"/>
            <w:enabled/>
            <w:calcOnExit w:val="0"/>
            <w:checkBox>
              <w:sizeAuto/>
              <w:default w:val="0"/>
            </w:checkBox>
          </w:ffData>
        </w:fldChar>
      </w:r>
      <w:r w:rsidRPr="00921DEC">
        <w:rPr>
          <w:rFonts w:cs="Arial"/>
          <w:b/>
        </w:rPr>
        <w:instrText xml:space="preserve"> FORMCHECKBOX </w:instrText>
      </w:r>
      <w:r w:rsidR="003E1E15">
        <w:rPr>
          <w:rFonts w:cs="Arial"/>
          <w:b/>
        </w:rPr>
      </w:r>
      <w:r w:rsidR="003E1E15">
        <w:rPr>
          <w:rFonts w:cs="Arial"/>
          <w:b/>
        </w:rPr>
        <w:fldChar w:fldCharType="separate"/>
      </w:r>
      <w:r w:rsidRPr="00921DEC">
        <w:rPr>
          <w:rFonts w:cs="Arial"/>
          <w:b/>
        </w:rPr>
        <w:fldChar w:fldCharType="end"/>
      </w:r>
      <w:r w:rsidRPr="00921DEC">
        <w:rPr>
          <w:rFonts w:cs="Arial"/>
          <w:b/>
        </w:rPr>
        <w:t xml:space="preserve"> </w:t>
      </w:r>
      <w:r w:rsidRPr="00921DEC">
        <w:rPr>
          <w:rFonts w:cs="Arial"/>
          <w:b/>
        </w:rPr>
        <w:tab/>
        <w:t xml:space="preserve"> </w:t>
      </w:r>
      <w:r w:rsidRPr="00921DEC">
        <w:rPr>
          <w:rFonts w:cs="Arial"/>
        </w:rPr>
        <w:t xml:space="preserve">Letter from school board chair(s) certifying: </w:t>
      </w:r>
    </w:p>
    <w:p w:rsidR="005112B3" w:rsidRPr="00921DEC" w:rsidRDefault="005112B3" w:rsidP="00921DEC">
      <w:pPr>
        <w:numPr>
          <w:ilvl w:val="1"/>
          <w:numId w:val="4"/>
        </w:numPr>
        <w:spacing w:after="120" w:line="240" w:lineRule="auto"/>
        <w:rPr>
          <w:rFonts w:cs="Arial"/>
        </w:rPr>
      </w:pPr>
      <w:r w:rsidRPr="00921DEC">
        <w:rPr>
          <w:rFonts w:cs="Arial"/>
        </w:rPr>
        <w:t xml:space="preserve">the need for First Steps funding for the </w:t>
      </w:r>
      <w:r w:rsidR="007565E5">
        <w:rPr>
          <w:rFonts w:cs="Arial"/>
        </w:rPr>
        <w:t>2018</w:t>
      </w:r>
      <w:r w:rsidRPr="00921DEC">
        <w:rPr>
          <w:rFonts w:cs="Arial"/>
        </w:rPr>
        <w:t>-</w:t>
      </w:r>
      <w:r w:rsidR="007565E5">
        <w:rPr>
          <w:rFonts w:cs="Arial"/>
        </w:rPr>
        <w:t>2019</w:t>
      </w:r>
      <w:r w:rsidRPr="00921DEC">
        <w:rPr>
          <w:rFonts w:cs="Arial"/>
        </w:rPr>
        <w:t xml:space="preserve"> school year;</w:t>
      </w:r>
    </w:p>
    <w:p w:rsidR="005112B3" w:rsidRPr="00921DEC" w:rsidRDefault="005112B3" w:rsidP="00921DEC">
      <w:pPr>
        <w:numPr>
          <w:ilvl w:val="1"/>
          <w:numId w:val="4"/>
        </w:numPr>
        <w:spacing w:after="120" w:line="240" w:lineRule="auto"/>
        <w:rPr>
          <w:rFonts w:cs="Arial"/>
        </w:rPr>
      </w:pPr>
      <w:r w:rsidRPr="00921DEC">
        <w:rPr>
          <w:rFonts w:cs="Arial"/>
        </w:rPr>
        <w:t xml:space="preserve">that partnership funds will be used to supplement, not supplant, other federal/state/local funding; and </w:t>
      </w:r>
    </w:p>
    <w:p w:rsidR="005112B3" w:rsidRPr="00921DEC" w:rsidRDefault="005112B3" w:rsidP="00921DEC">
      <w:pPr>
        <w:numPr>
          <w:ilvl w:val="1"/>
          <w:numId w:val="4"/>
        </w:numPr>
        <w:spacing w:after="120" w:line="240" w:lineRule="auto"/>
        <w:rPr>
          <w:rFonts w:cs="Arial"/>
        </w:rPr>
      </w:pPr>
      <w:proofErr w:type="gramStart"/>
      <w:r w:rsidRPr="00921DEC">
        <w:rPr>
          <w:rFonts w:cs="Arial"/>
        </w:rPr>
        <w:t>what</w:t>
      </w:r>
      <w:proofErr w:type="gramEnd"/>
      <w:r w:rsidRPr="00921DEC">
        <w:rPr>
          <w:rFonts w:cs="Arial"/>
        </w:rPr>
        <w:t xml:space="preserve"> matching resources will be provided to the partnership’s strategy(</w:t>
      </w:r>
      <w:proofErr w:type="spellStart"/>
      <w:r w:rsidRPr="00921DEC">
        <w:rPr>
          <w:rFonts w:cs="Arial"/>
        </w:rPr>
        <w:t>ies</w:t>
      </w:r>
      <w:proofErr w:type="spellEnd"/>
      <w:r w:rsidRPr="00921DEC">
        <w:rPr>
          <w:rFonts w:cs="Arial"/>
        </w:rPr>
        <w:t xml:space="preserve">). </w:t>
      </w:r>
    </w:p>
    <w:p w:rsidR="005112B3" w:rsidRPr="00921DEC" w:rsidRDefault="005112B3" w:rsidP="00921DEC">
      <w:pPr>
        <w:spacing w:after="120" w:line="240" w:lineRule="auto"/>
        <w:rPr>
          <w:rFonts w:cs="Arial"/>
        </w:rPr>
      </w:pPr>
      <w:r w:rsidRPr="00921DEC">
        <w:rPr>
          <w:rFonts w:cs="Arial"/>
          <w:b/>
        </w:rPr>
        <w:t>For Partnerships funding Early Education strategies in one or more school districts</w:t>
      </w:r>
      <w:r w:rsidRPr="00921DEC">
        <w:rPr>
          <w:rFonts w:cs="Arial"/>
        </w:rPr>
        <w:t>:</w:t>
      </w:r>
    </w:p>
    <w:p w:rsidR="005112B3" w:rsidRPr="00921DEC" w:rsidRDefault="005112B3" w:rsidP="00921DEC">
      <w:pPr>
        <w:spacing w:after="120" w:line="240" w:lineRule="auto"/>
        <w:ind w:left="720" w:hanging="360"/>
        <w:rPr>
          <w:rFonts w:cs="Arial"/>
        </w:rPr>
      </w:pPr>
      <w:r w:rsidRPr="00921DEC">
        <w:rPr>
          <w:rFonts w:cs="Arial"/>
          <w:b/>
        </w:rPr>
        <w:fldChar w:fldCharType="begin">
          <w:ffData>
            <w:name w:val="Check1"/>
            <w:enabled/>
            <w:calcOnExit w:val="0"/>
            <w:checkBox>
              <w:sizeAuto/>
              <w:default w:val="0"/>
            </w:checkBox>
          </w:ffData>
        </w:fldChar>
      </w:r>
      <w:r w:rsidRPr="00921DEC">
        <w:rPr>
          <w:rFonts w:cs="Arial"/>
          <w:b/>
        </w:rPr>
        <w:instrText xml:space="preserve"> FORMCHECKBOX </w:instrText>
      </w:r>
      <w:r w:rsidR="003E1E15">
        <w:rPr>
          <w:rFonts w:cs="Arial"/>
          <w:b/>
        </w:rPr>
      </w:r>
      <w:r w:rsidR="003E1E15">
        <w:rPr>
          <w:rFonts w:cs="Arial"/>
          <w:b/>
        </w:rPr>
        <w:fldChar w:fldCharType="separate"/>
      </w:r>
      <w:r w:rsidRPr="00921DEC">
        <w:rPr>
          <w:rFonts w:cs="Arial"/>
          <w:b/>
        </w:rPr>
        <w:fldChar w:fldCharType="end"/>
      </w:r>
      <w:r w:rsidRPr="00921DEC">
        <w:rPr>
          <w:rFonts w:cs="Arial"/>
          <w:b/>
        </w:rPr>
        <w:t xml:space="preserve"> </w:t>
      </w:r>
      <w:r w:rsidRPr="00921DEC">
        <w:rPr>
          <w:rFonts w:cs="Arial"/>
          <w:b/>
        </w:rPr>
        <w:tab/>
        <w:t xml:space="preserve"> </w:t>
      </w:r>
      <w:r w:rsidRPr="00921DEC">
        <w:rPr>
          <w:rFonts w:cs="Arial"/>
        </w:rPr>
        <w:t xml:space="preserve">Letter from school district confirming: </w:t>
      </w:r>
    </w:p>
    <w:p w:rsidR="005112B3" w:rsidRPr="00921DEC" w:rsidRDefault="005112B3" w:rsidP="00921DEC">
      <w:pPr>
        <w:pStyle w:val="ListParagraph"/>
        <w:numPr>
          <w:ilvl w:val="0"/>
          <w:numId w:val="6"/>
        </w:numPr>
        <w:spacing w:after="120"/>
        <w:rPr>
          <w:rFonts w:asciiTheme="minorHAnsi" w:hAnsiTheme="minorHAnsi" w:cs="Arial"/>
          <w:sz w:val="22"/>
          <w:u w:val="single"/>
        </w:rPr>
      </w:pPr>
      <w:r w:rsidRPr="00921DEC">
        <w:rPr>
          <w:rFonts w:asciiTheme="minorHAnsi" w:hAnsiTheme="minorHAnsi" w:cs="Arial"/>
          <w:sz w:val="22"/>
        </w:rPr>
        <w:t>that the Power School file of each child enrolled in a First Steps funded 4K classroom during FY17 (</w:t>
      </w:r>
      <w:r w:rsidR="007565E5">
        <w:rPr>
          <w:rFonts w:asciiTheme="minorHAnsi" w:hAnsiTheme="minorHAnsi" w:cs="Arial"/>
          <w:sz w:val="22"/>
        </w:rPr>
        <w:t>2017-18</w:t>
      </w:r>
      <w:r w:rsidRPr="00921DEC">
        <w:rPr>
          <w:rFonts w:asciiTheme="minorHAnsi" w:hAnsiTheme="minorHAnsi" w:cs="Arial"/>
          <w:sz w:val="22"/>
        </w:rPr>
        <w:t xml:space="preserve">) has been flagged to reflect (as appropriate) that his/her classroom was fully/partially funded by SCFS, and </w:t>
      </w:r>
    </w:p>
    <w:p w:rsidR="005112B3" w:rsidRPr="00921DEC" w:rsidRDefault="005112B3" w:rsidP="00921DEC">
      <w:pPr>
        <w:pStyle w:val="ListParagraph"/>
        <w:numPr>
          <w:ilvl w:val="0"/>
          <w:numId w:val="6"/>
        </w:numPr>
        <w:spacing w:after="120"/>
        <w:rPr>
          <w:rFonts w:asciiTheme="minorHAnsi" w:hAnsiTheme="minorHAnsi" w:cs="Arial"/>
          <w:sz w:val="22"/>
          <w:u w:val="single"/>
        </w:rPr>
      </w:pPr>
      <w:r w:rsidRPr="00921DEC">
        <w:rPr>
          <w:rFonts w:asciiTheme="minorHAnsi" w:hAnsiTheme="minorHAnsi" w:cs="Arial"/>
          <w:sz w:val="22"/>
        </w:rPr>
        <w:t xml:space="preserve">the need for First Steps funding to provide/maintain services to </w:t>
      </w:r>
      <w:r w:rsidRPr="00921DEC">
        <w:rPr>
          <w:rFonts w:asciiTheme="minorHAnsi" w:hAnsiTheme="minorHAnsi" w:cs="Arial"/>
          <w:i/>
          <w:sz w:val="22"/>
          <w:u w:val="single"/>
        </w:rPr>
        <w:t>children qualifying for free- or reduced-lunch and/or Medicaid</w:t>
      </w:r>
      <w:r w:rsidRPr="00921DEC">
        <w:rPr>
          <w:rFonts w:asciiTheme="minorHAnsi" w:hAnsiTheme="minorHAnsi" w:cs="Arial"/>
          <w:sz w:val="22"/>
          <w:u w:val="single"/>
        </w:rPr>
        <w:t xml:space="preserve"> during FY</w:t>
      </w:r>
      <w:r w:rsidR="007565E5">
        <w:rPr>
          <w:rFonts w:asciiTheme="minorHAnsi" w:hAnsiTheme="minorHAnsi" w:cs="Arial"/>
          <w:sz w:val="22"/>
          <w:u w:val="single"/>
        </w:rPr>
        <w:t>19</w:t>
      </w:r>
      <w:r w:rsidRPr="00921DEC">
        <w:rPr>
          <w:rFonts w:asciiTheme="minorHAnsi" w:hAnsiTheme="minorHAnsi" w:cs="Arial"/>
          <w:sz w:val="22"/>
          <w:u w:val="single"/>
        </w:rPr>
        <w:t xml:space="preserve"> (</w:t>
      </w:r>
      <w:r w:rsidR="007565E5">
        <w:rPr>
          <w:rFonts w:asciiTheme="minorHAnsi" w:hAnsiTheme="minorHAnsi" w:cs="Arial"/>
          <w:sz w:val="22"/>
          <w:u w:val="single"/>
        </w:rPr>
        <w:t>2018</w:t>
      </w:r>
      <w:r w:rsidRPr="00921DEC">
        <w:rPr>
          <w:rFonts w:asciiTheme="minorHAnsi" w:hAnsiTheme="minorHAnsi" w:cs="Arial"/>
          <w:sz w:val="22"/>
          <w:u w:val="single"/>
        </w:rPr>
        <w:t>-</w:t>
      </w:r>
      <w:r w:rsidR="007565E5">
        <w:rPr>
          <w:rFonts w:asciiTheme="minorHAnsi" w:hAnsiTheme="minorHAnsi" w:cs="Arial"/>
          <w:sz w:val="22"/>
          <w:u w:val="single"/>
        </w:rPr>
        <w:t>19</w:t>
      </w:r>
      <w:r w:rsidRPr="00921DEC">
        <w:rPr>
          <w:rFonts w:asciiTheme="minorHAnsi" w:hAnsiTheme="minorHAnsi" w:cs="Arial"/>
          <w:sz w:val="22"/>
          <w:u w:val="single"/>
        </w:rPr>
        <w:t>)</w:t>
      </w:r>
    </w:p>
    <w:p w:rsidR="00DC3A3E" w:rsidRPr="00921DEC" w:rsidRDefault="00DC3A3E" w:rsidP="00921DEC">
      <w:pPr>
        <w:spacing w:after="120" w:line="240" w:lineRule="auto"/>
      </w:pPr>
    </w:p>
    <w:p w:rsidR="009833BD" w:rsidRPr="009833BD" w:rsidRDefault="009833BD" w:rsidP="009833BD">
      <w:pPr>
        <w:jc w:val="center"/>
        <w:rPr>
          <w:b/>
          <w:highlight w:val="yellow"/>
        </w:rPr>
      </w:pPr>
      <w:r w:rsidRPr="009833BD">
        <w:rPr>
          <w:rFonts w:cs="Arial"/>
          <w:sz w:val="36"/>
        </w:rPr>
        <w:t>Plan Introduction and Alignment with First Steps Legislation</w:t>
      </w:r>
    </w:p>
    <w:p w:rsidR="0048210E" w:rsidRPr="009E2A72" w:rsidRDefault="0048210E" w:rsidP="0048210E">
      <w:pPr>
        <w:spacing w:line="240" w:lineRule="auto"/>
      </w:pPr>
      <w:r w:rsidRPr="009E2A72">
        <w:t xml:space="preserve">This 2018-19 </w:t>
      </w:r>
      <w:r w:rsidRPr="009E2A72">
        <w:rPr>
          <w:b/>
        </w:rPr>
        <w:t>Partnership Performance Renewal Plan and Grant Application</w:t>
      </w:r>
      <w:r w:rsidRPr="009E2A72">
        <w:t xml:space="preserve"> contains both similarities and differences from prior years. There are two main reasons for these changes:</w:t>
      </w:r>
    </w:p>
    <w:p w:rsidR="0048210E" w:rsidRPr="009E2A72" w:rsidRDefault="0048210E" w:rsidP="0048210E">
      <w:pPr>
        <w:pStyle w:val="ListParagraph"/>
        <w:numPr>
          <w:ilvl w:val="0"/>
          <w:numId w:val="7"/>
        </w:numPr>
        <w:rPr>
          <w:rFonts w:asciiTheme="minorHAnsi" w:hAnsiTheme="minorHAnsi"/>
          <w:b/>
          <w:szCs w:val="22"/>
        </w:rPr>
      </w:pPr>
      <w:r w:rsidRPr="009E2A72">
        <w:rPr>
          <w:rFonts w:asciiTheme="minorHAnsi" w:hAnsiTheme="minorHAnsi"/>
          <w:b/>
          <w:szCs w:val="22"/>
        </w:rPr>
        <w:t>Align with legislative requirements</w:t>
      </w:r>
    </w:p>
    <w:p w:rsidR="0048210E" w:rsidRPr="009E2A72" w:rsidRDefault="006F1168" w:rsidP="0048210E">
      <w:pPr>
        <w:pStyle w:val="ListParagraph"/>
        <w:rPr>
          <w:rFonts w:asciiTheme="minorHAnsi" w:hAnsiTheme="minorHAnsi"/>
          <w:sz w:val="22"/>
          <w:szCs w:val="22"/>
        </w:rPr>
      </w:pPr>
      <w:r w:rsidRPr="009E2A72">
        <w:rPr>
          <w:rFonts w:asciiTheme="minorHAnsi" w:hAnsiTheme="minorHAnsi"/>
          <w:sz w:val="22"/>
          <w:szCs w:val="22"/>
        </w:rPr>
        <w:t xml:space="preserve">The First Steps legislation contains many requirements for local partnership accountability, as well as requirements for the State Office of First Steps to provide technical assistance, consultation, and support to local partnerships based on their needs. In order to streamline these requirements and minimize duplication, the “Renewal Plan” has been </w:t>
      </w:r>
      <w:r w:rsidR="001924DD" w:rsidRPr="009E2A72">
        <w:rPr>
          <w:rFonts w:asciiTheme="minorHAnsi" w:hAnsiTheme="minorHAnsi"/>
          <w:sz w:val="22"/>
          <w:szCs w:val="22"/>
        </w:rPr>
        <w:t>re-</w:t>
      </w:r>
      <w:r w:rsidRPr="009E2A72">
        <w:rPr>
          <w:rFonts w:asciiTheme="minorHAnsi" w:hAnsiTheme="minorHAnsi"/>
          <w:sz w:val="22"/>
          <w:szCs w:val="22"/>
        </w:rPr>
        <w:t xml:space="preserve">designed to meet </w:t>
      </w:r>
      <w:r w:rsidRPr="00B85508">
        <w:rPr>
          <w:rFonts w:asciiTheme="minorHAnsi" w:hAnsiTheme="minorHAnsi"/>
          <w:sz w:val="22"/>
          <w:szCs w:val="22"/>
          <w:u w:val="single"/>
        </w:rPr>
        <w:t>three sets</w:t>
      </w:r>
      <w:r w:rsidRPr="009E2A72">
        <w:rPr>
          <w:rFonts w:asciiTheme="minorHAnsi" w:hAnsiTheme="minorHAnsi"/>
          <w:sz w:val="22"/>
          <w:szCs w:val="22"/>
        </w:rPr>
        <w:t xml:space="preserve"> of legislative requirements:</w:t>
      </w:r>
    </w:p>
    <w:p w:rsidR="006F1168" w:rsidRPr="009E2A72" w:rsidRDefault="006F1168" w:rsidP="00B85508">
      <w:pPr>
        <w:pStyle w:val="ListParagraph"/>
        <w:numPr>
          <w:ilvl w:val="0"/>
          <w:numId w:val="11"/>
        </w:numPr>
        <w:rPr>
          <w:rFonts w:asciiTheme="minorHAnsi" w:hAnsiTheme="minorHAnsi"/>
          <w:sz w:val="22"/>
          <w:szCs w:val="22"/>
        </w:rPr>
      </w:pPr>
      <w:r w:rsidRPr="009E2A72">
        <w:rPr>
          <w:rFonts w:asciiTheme="minorHAnsi" w:hAnsiTheme="minorHAnsi"/>
          <w:sz w:val="22"/>
          <w:szCs w:val="22"/>
        </w:rPr>
        <w:t>Grant application requirements</w:t>
      </w:r>
    </w:p>
    <w:p w:rsidR="006F1168" w:rsidRPr="009E2A72" w:rsidRDefault="006F1168" w:rsidP="00B85508">
      <w:pPr>
        <w:pStyle w:val="ListParagraph"/>
        <w:numPr>
          <w:ilvl w:val="0"/>
          <w:numId w:val="11"/>
        </w:numPr>
        <w:rPr>
          <w:rFonts w:asciiTheme="minorHAnsi" w:hAnsiTheme="minorHAnsi"/>
          <w:sz w:val="22"/>
          <w:szCs w:val="22"/>
        </w:rPr>
      </w:pPr>
      <w:r w:rsidRPr="009E2A72">
        <w:rPr>
          <w:rFonts w:asciiTheme="minorHAnsi" w:hAnsiTheme="minorHAnsi"/>
          <w:sz w:val="22"/>
          <w:szCs w:val="22"/>
        </w:rPr>
        <w:t>Annual performance review requirements</w:t>
      </w:r>
    </w:p>
    <w:p w:rsidR="006F1168" w:rsidRPr="009E2A72" w:rsidRDefault="006F1168" w:rsidP="00B85508">
      <w:pPr>
        <w:pStyle w:val="ListParagraph"/>
        <w:numPr>
          <w:ilvl w:val="0"/>
          <w:numId w:val="11"/>
        </w:numPr>
        <w:rPr>
          <w:rFonts w:asciiTheme="minorHAnsi" w:hAnsiTheme="minorHAnsi"/>
          <w:sz w:val="22"/>
          <w:szCs w:val="22"/>
        </w:rPr>
      </w:pPr>
      <w:r w:rsidRPr="009E2A72">
        <w:rPr>
          <w:rFonts w:asciiTheme="minorHAnsi" w:hAnsiTheme="minorHAnsi"/>
          <w:sz w:val="22"/>
          <w:szCs w:val="22"/>
        </w:rPr>
        <w:t>Identification of technical assistance, consultation and support needs</w:t>
      </w:r>
    </w:p>
    <w:p w:rsidR="0048210E" w:rsidRPr="009E2A72" w:rsidRDefault="0048210E" w:rsidP="0048210E">
      <w:pPr>
        <w:pStyle w:val="ListParagraph"/>
        <w:rPr>
          <w:rFonts w:asciiTheme="minorHAnsi" w:hAnsiTheme="minorHAnsi"/>
          <w:sz w:val="22"/>
          <w:szCs w:val="22"/>
        </w:rPr>
      </w:pPr>
    </w:p>
    <w:p w:rsidR="00522822" w:rsidRPr="009E2A72" w:rsidRDefault="00522822" w:rsidP="00522822">
      <w:pPr>
        <w:spacing w:line="240" w:lineRule="auto"/>
        <w:ind w:left="720"/>
      </w:pPr>
      <w:r w:rsidRPr="009E2A72">
        <w:t>The following page includes excerpts from the First Steps legislation documenting each of the</w:t>
      </w:r>
      <w:r w:rsidR="001924DD" w:rsidRPr="009E2A72">
        <w:t xml:space="preserve"> above </w:t>
      </w:r>
      <w:r w:rsidRPr="009E2A72">
        <w:t>requirements.</w:t>
      </w:r>
    </w:p>
    <w:p w:rsidR="0022778F" w:rsidRPr="009E2A72" w:rsidRDefault="00036611" w:rsidP="0022778F">
      <w:pPr>
        <w:pStyle w:val="ListParagraph"/>
        <w:numPr>
          <w:ilvl w:val="0"/>
          <w:numId w:val="7"/>
        </w:numPr>
        <w:rPr>
          <w:rFonts w:asciiTheme="minorHAnsi" w:hAnsiTheme="minorHAnsi"/>
          <w:b/>
          <w:szCs w:val="22"/>
        </w:rPr>
      </w:pPr>
      <w:r w:rsidRPr="009E2A72">
        <w:rPr>
          <w:rFonts w:asciiTheme="minorHAnsi" w:hAnsiTheme="minorHAnsi"/>
          <w:b/>
          <w:szCs w:val="22"/>
        </w:rPr>
        <w:t>Reduce duplication of reporting by local partnerships</w:t>
      </w:r>
    </w:p>
    <w:p w:rsidR="001924DD" w:rsidRPr="009E2A72" w:rsidRDefault="00036611" w:rsidP="00036611">
      <w:pPr>
        <w:ind w:left="720"/>
      </w:pPr>
      <w:r w:rsidRPr="009E2A72">
        <w:t xml:space="preserve">In 2018, each local partnership board completed a three-year </w:t>
      </w:r>
      <w:r w:rsidR="001924DD" w:rsidRPr="009E2A72">
        <w:t xml:space="preserve">(2018-2020) </w:t>
      </w:r>
      <w:r w:rsidRPr="009E2A72">
        <w:t>Comprehensive Plan, based on local</w:t>
      </w:r>
      <w:r w:rsidR="001924DD" w:rsidRPr="009E2A72">
        <w:t xml:space="preserve"> needs and resources</w:t>
      </w:r>
      <w:r w:rsidRPr="009E2A72">
        <w:t>, which included objectives and action items for each pro</w:t>
      </w:r>
      <w:r w:rsidR="001924DD" w:rsidRPr="009E2A72">
        <w:t xml:space="preserve">gram strategy and core function. For the enclosed </w:t>
      </w:r>
      <w:r w:rsidR="00B85508">
        <w:t>document</w:t>
      </w:r>
      <w:r w:rsidR="001924DD" w:rsidRPr="009E2A72">
        <w:t xml:space="preserve">, partnerships need only reference what objectives and action items they intend to implement in the coming year (July 1, 2018 – June 30, 2019) within their strategies and core functions. More detail is necessary only if the activities proposed are not included </w:t>
      </w:r>
      <w:r w:rsidR="006B7FFE">
        <w:t>with</w:t>
      </w:r>
      <w:r w:rsidR="001924DD" w:rsidRPr="009E2A72">
        <w:t>in their Comprehensive Plan.</w:t>
      </w:r>
    </w:p>
    <w:p w:rsidR="00CF2F2C" w:rsidRPr="009E2A72" w:rsidRDefault="001924DD" w:rsidP="00036611">
      <w:pPr>
        <w:ind w:left="720"/>
      </w:pPr>
      <w:r w:rsidRPr="009E2A72">
        <w:t>Per First Steps legislation, local partnerships must submit an Annual Report</w:t>
      </w:r>
      <w:r w:rsidR="00CF2F2C" w:rsidRPr="009E2A72">
        <w:t xml:space="preserve"> by October 1</w:t>
      </w:r>
      <w:r w:rsidR="009E2A72">
        <w:t xml:space="preserve"> each year,</w:t>
      </w:r>
      <w:r w:rsidRPr="009E2A72">
        <w:t xml:space="preserve"> detailing program </w:t>
      </w:r>
      <w:r w:rsidR="00A22551" w:rsidRPr="009E2A72">
        <w:t>effectiveness</w:t>
      </w:r>
      <w:r w:rsidRPr="009E2A72">
        <w:t xml:space="preserve"> and client satisfaction for the previous fiscal year</w:t>
      </w:r>
      <w:r w:rsidR="00CF2F2C" w:rsidRPr="009E2A72">
        <w:t xml:space="preserve"> as well as progress toward</w:t>
      </w:r>
      <w:r w:rsidR="009E2A72">
        <w:t>s</w:t>
      </w:r>
      <w:r w:rsidR="00CF2F2C" w:rsidRPr="009E2A72">
        <w:t xml:space="preserve"> achieving the goals and objectives of their Comprehensive Plan</w:t>
      </w:r>
      <w:r w:rsidRPr="009E2A72">
        <w:t>.</w:t>
      </w:r>
      <w:r w:rsidR="00036611" w:rsidRPr="009E2A72">
        <w:t xml:space="preserve"> </w:t>
      </w:r>
      <w:r w:rsidR="00CF2F2C" w:rsidRPr="009E2A72">
        <w:t>Therefore, in order to reduce duplication of accountability requirements:</w:t>
      </w:r>
    </w:p>
    <w:p w:rsidR="00036611" w:rsidRPr="009E2A72" w:rsidRDefault="00CF2F2C" w:rsidP="009E2A72">
      <w:pPr>
        <w:pStyle w:val="ListParagraph"/>
        <w:numPr>
          <w:ilvl w:val="0"/>
          <w:numId w:val="9"/>
        </w:numPr>
        <w:rPr>
          <w:rFonts w:asciiTheme="minorHAnsi" w:hAnsiTheme="minorHAnsi"/>
          <w:sz w:val="22"/>
          <w:szCs w:val="22"/>
        </w:rPr>
      </w:pPr>
      <w:r w:rsidRPr="009E2A72">
        <w:rPr>
          <w:rFonts w:asciiTheme="minorHAnsi" w:hAnsiTheme="minorHAnsi"/>
          <w:sz w:val="22"/>
          <w:szCs w:val="22"/>
        </w:rPr>
        <w:t xml:space="preserve">Data </w:t>
      </w:r>
      <w:r w:rsidR="009E2A72" w:rsidRPr="009E2A72">
        <w:rPr>
          <w:rFonts w:asciiTheme="minorHAnsi" w:hAnsiTheme="minorHAnsi"/>
          <w:sz w:val="22"/>
          <w:szCs w:val="22"/>
        </w:rPr>
        <w:t>for</w:t>
      </w:r>
      <w:r w:rsidRPr="009E2A72">
        <w:rPr>
          <w:rFonts w:asciiTheme="minorHAnsi" w:hAnsiTheme="minorHAnsi"/>
          <w:sz w:val="22"/>
          <w:szCs w:val="22"/>
        </w:rPr>
        <w:t xml:space="preserve"> current year programs </w:t>
      </w:r>
      <w:r w:rsidR="009E2A72" w:rsidRPr="009E2A72">
        <w:rPr>
          <w:rFonts w:asciiTheme="minorHAnsi" w:hAnsiTheme="minorHAnsi"/>
          <w:sz w:val="22"/>
          <w:szCs w:val="22"/>
        </w:rPr>
        <w:t>and core functions are</w:t>
      </w:r>
      <w:r w:rsidRPr="009E2A72">
        <w:rPr>
          <w:rFonts w:asciiTheme="minorHAnsi" w:hAnsiTheme="minorHAnsi"/>
          <w:sz w:val="22"/>
          <w:szCs w:val="22"/>
        </w:rPr>
        <w:t xml:space="preserve"> </w:t>
      </w:r>
      <w:r w:rsidR="00A22551" w:rsidRPr="009E2A72">
        <w:rPr>
          <w:rFonts w:asciiTheme="minorHAnsi" w:hAnsiTheme="minorHAnsi"/>
          <w:sz w:val="22"/>
          <w:szCs w:val="22"/>
        </w:rPr>
        <w:t xml:space="preserve">not requested in this document, as </w:t>
      </w:r>
      <w:r w:rsidRPr="009E2A72">
        <w:rPr>
          <w:rFonts w:asciiTheme="minorHAnsi" w:hAnsiTheme="minorHAnsi"/>
          <w:sz w:val="22"/>
          <w:szCs w:val="22"/>
        </w:rPr>
        <w:t xml:space="preserve">data </w:t>
      </w:r>
      <w:r w:rsidR="00A22551" w:rsidRPr="009E2A72">
        <w:rPr>
          <w:rFonts w:asciiTheme="minorHAnsi" w:hAnsiTheme="minorHAnsi"/>
          <w:sz w:val="22"/>
          <w:szCs w:val="22"/>
        </w:rPr>
        <w:t xml:space="preserve">is </w:t>
      </w:r>
      <w:r w:rsidRPr="009E2A72">
        <w:rPr>
          <w:rFonts w:asciiTheme="minorHAnsi" w:hAnsiTheme="minorHAnsi"/>
          <w:sz w:val="22"/>
          <w:szCs w:val="22"/>
        </w:rPr>
        <w:t>available through the First Steps Data Collection System</w:t>
      </w:r>
      <w:r w:rsidR="00A22551" w:rsidRPr="009E2A72">
        <w:rPr>
          <w:rFonts w:asciiTheme="minorHAnsi" w:hAnsiTheme="minorHAnsi"/>
          <w:sz w:val="22"/>
          <w:szCs w:val="22"/>
        </w:rPr>
        <w:t xml:space="preserve"> to determine </w:t>
      </w:r>
      <w:r w:rsidR="00B85508">
        <w:rPr>
          <w:rFonts w:asciiTheme="minorHAnsi" w:hAnsiTheme="minorHAnsi"/>
          <w:sz w:val="22"/>
          <w:szCs w:val="22"/>
        </w:rPr>
        <w:t>grant application requirements (</w:t>
      </w:r>
      <w:r w:rsidR="009E2A72">
        <w:rPr>
          <w:rFonts w:asciiTheme="minorHAnsi" w:hAnsiTheme="minorHAnsi"/>
          <w:sz w:val="22"/>
          <w:szCs w:val="22"/>
        </w:rPr>
        <w:t xml:space="preserve">i.e., </w:t>
      </w:r>
      <w:r w:rsidR="00A22551" w:rsidRPr="009E2A72">
        <w:rPr>
          <w:rFonts w:asciiTheme="minorHAnsi" w:hAnsiTheme="minorHAnsi"/>
          <w:sz w:val="22"/>
          <w:szCs w:val="22"/>
        </w:rPr>
        <w:t>if programs were implemented as planned</w:t>
      </w:r>
      <w:r w:rsidR="009E2A72">
        <w:rPr>
          <w:rFonts w:asciiTheme="minorHAnsi" w:hAnsiTheme="minorHAnsi"/>
          <w:sz w:val="22"/>
          <w:szCs w:val="22"/>
        </w:rPr>
        <w:t xml:space="preserve"> and according to First Steps program standards</w:t>
      </w:r>
      <w:r w:rsidR="00B85508">
        <w:rPr>
          <w:rFonts w:asciiTheme="minorHAnsi" w:hAnsiTheme="minorHAnsi"/>
          <w:sz w:val="22"/>
          <w:szCs w:val="22"/>
        </w:rPr>
        <w:t>)</w:t>
      </w:r>
      <w:r w:rsidRPr="009E2A72">
        <w:rPr>
          <w:rFonts w:asciiTheme="minorHAnsi" w:hAnsiTheme="minorHAnsi"/>
          <w:sz w:val="22"/>
          <w:szCs w:val="22"/>
        </w:rPr>
        <w:t>.</w:t>
      </w:r>
    </w:p>
    <w:p w:rsidR="00A22551" w:rsidRPr="009E2A72" w:rsidRDefault="00A22551" w:rsidP="009E2A72">
      <w:pPr>
        <w:pStyle w:val="ListParagraph"/>
        <w:numPr>
          <w:ilvl w:val="0"/>
          <w:numId w:val="9"/>
        </w:numPr>
        <w:rPr>
          <w:rFonts w:asciiTheme="minorHAnsi" w:hAnsiTheme="minorHAnsi"/>
          <w:sz w:val="22"/>
          <w:szCs w:val="22"/>
        </w:rPr>
      </w:pPr>
      <w:r w:rsidRPr="009E2A72">
        <w:rPr>
          <w:rFonts w:asciiTheme="minorHAnsi" w:hAnsiTheme="minorHAnsi"/>
          <w:sz w:val="22"/>
          <w:szCs w:val="22"/>
        </w:rPr>
        <w:t xml:space="preserve">Data for other areas of partnership functioning – program evaluation, core functions, governance, resource development, and fiscal accountability - are requested both as </w:t>
      </w:r>
      <w:r w:rsidRPr="006B7FFE">
        <w:rPr>
          <w:rFonts w:asciiTheme="minorHAnsi" w:hAnsiTheme="minorHAnsi"/>
          <w:sz w:val="22"/>
          <w:szCs w:val="22"/>
        </w:rPr>
        <w:t xml:space="preserve">part of the grant application and annual performance review requirements, and/or to identify areas </w:t>
      </w:r>
      <w:r w:rsidR="00D67388" w:rsidRPr="006B7FFE">
        <w:rPr>
          <w:rFonts w:asciiTheme="minorHAnsi" w:hAnsiTheme="minorHAnsi"/>
          <w:sz w:val="22"/>
          <w:szCs w:val="22"/>
        </w:rPr>
        <w:t>of strength and opportunities.</w:t>
      </w:r>
    </w:p>
    <w:p w:rsidR="00CF2F2C" w:rsidRPr="00036611" w:rsidRDefault="00CF2F2C" w:rsidP="00036611">
      <w:pPr>
        <w:ind w:left="720"/>
        <w:rPr>
          <w:sz w:val="20"/>
          <w:szCs w:val="36"/>
        </w:rPr>
      </w:pPr>
    </w:p>
    <w:p w:rsidR="00522822" w:rsidRPr="00036611" w:rsidRDefault="00522822" w:rsidP="00522822">
      <w:pPr>
        <w:spacing w:line="240" w:lineRule="auto"/>
        <w:ind w:left="720"/>
        <w:rPr>
          <w:sz w:val="20"/>
          <w:szCs w:val="36"/>
        </w:rPr>
      </w:pPr>
    </w:p>
    <w:p w:rsidR="00522822" w:rsidRPr="00036611" w:rsidRDefault="00522822" w:rsidP="00522822">
      <w:pPr>
        <w:spacing w:line="240" w:lineRule="auto"/>
        <w:ind w:left="720"/>
        <w:rPr>
          <w:sz w:val="20"/>
          <w:szCs w:val="36"/>
        </w:rPr>
      </w:pPr>
    </w:p>
    <w:p w:rsidR="000E64C0" w:rsidRPr="00522822" w:rsidRDefault="00522822" w:rsidP="00522822">
      <w:pPr>
        <w:pBdr>
          <w:bottom w:val="single" w:sz="4" w:space="1" w:color="auto"/>
        </w:pBdr>
        <w:spacing w:line="240" w:lineRule="auto"/>
        <w:rPr>
          <w:b/>
          <w:sz w:val="24"/>
          <w:szCs w:val="36"/>
        </w:rPr>
      </w:pPr>
      <w:r w:rsidRPr="00522822">
        <w:rPr>
          <w:b/>
          <w:sz w:val="24"/>
          <w:szCs w:val="36"/>
        </w:rPr>
        <w:lastRenderedPageBreak/>
        <w:t xml:space="preserve">First Steps legislative requirements met by the </w:t>
      </w:r>
      <w:r w:rsidRPr="00522822">
        <w:rPr>
          <w:b/>
          <w:sz w:val="24"/>
          <w:szCs w:val="36"/>
        </w:rPr>
        <w:br/>
        <w:t>Partnership Performance Renewal Plan and Grant Application:</w:t>
      </w:r>
    </w:p>
    <w:p w:rsidR="00B01E27" w:rsidRPr="00522822" w:rsidRDefault="00522822" w:rsidP="0048210E">
      <w:pPr>
        <w:spacing w:line="240" w:lineRule="auto"/>
        <w:rPr>
          <w:b/>
          <w:sz w:val="20"/>
          <w:szCs w:val="36"/>
        </w:rPr>
      </w:pPr>
      <w:r w:rsidRPr="00522822">
        <w:rPr>
          <w:b/>
          <w:sz w:val="20"/>
          <w:szCs w:val="36"/>
        </w:rPr>
        <w:t>Grant Application requirements:</w:t>
      </w:r>
    </w:p>
    <w:p w:rsidR="00522822" w:rsidRDefault="00522822" w:rsidP="00522822">
      <w:pPr>
        <w:spacing w:line="240" w:lineRule="auto"/>
        <w:ind w:left="720"/>
        <w:rPr>
          <w:sz w:val="20"/>
          <w:szCs w:val="36"/>
        </w:rPr>
      </w:pPr>
      <w:r>
        <w:rPr>
          <w:sz w:val="20"/>
          <w:szCs w:val="36"/>
        </w:rPr>
        <w:t>Section 59-152-90 (A) A local partnership’s grant may be funded annually by the First Steps to School Readiness Board of Trustees and must be contingent on the General Assembly’s appropriation of funds to use for offering grants.</w:t>
      </w:r>
    </w:p>
    <w:p w:rsidR="004E73C9" w:rsidRPr="0048210E" w:rsidRDefault="004E73C9" w:rsidP="00522822">
      <w:pPr>
        <w:spacing w:line="240" w:lineRule="auto"/>
        <w:ind w:left="720"/>
        <w:rPr>
          <w:sz w:val="20"/>
          <w:szCs w:val="36"/>
        </w:rPr>
      </w:pPr>
      <w:r w:rsidRPr="0048210E">
        <w:rPr>
          <w:sz w:val="20"/>
          <w:szCs w:val="36"/>
        </w:rPr>
        <w:t>Section 59-152-90 (B) To obtain a grant, a First Steps partnership must qualify by meeting the grant requirements established pursuant to subsection (C). A First Steps Partnership shall submit an application to the Office of First S</w:t>
      </w:r>
      <w:r w:rsidRPr="00522822">
        <w:rPr>
          <w:sz w:val="20"/>
          <w:szCs w:val="36"/>
        </w:rPr>
        <w:t>teps in a format specified by the First Steps to School Readiness Board. The</w:t>
      </w:r>
      <w:r w:rsidRPr="0048210E">
        <w:rPr>
          <w:sz w:val="20"/>
          <w:szCs w:val="36"/>
        </w:rPr>
        <w:t xml:space="preserve"> application shall include the level of funding requested, a description of needs of children and families; assets and resou</w:t>
      </w:r>
      <w:r w:rsidR="002E5AA3" w:rsidRPr="0048210E">
        <w:rPr>
          <w:sz w:val="20"/>
          <w:szCs w:val="36"/>
        </w:rPr>
        <w:t xml:space="preserve">rces available; and </w:t>
      </w:r>
      <w:r w:rsidRPr="0048210E">
        <w:rPr>
          <w:sz w:val="20"/>
          <w:szCs w:val="36"/>
        </w:rPr>
        <w:t>the proposed strategies to address needs as they relate to the goals of South Carolina First Steps to School Readiness.</w:t>
      </w:r>
      <w:r w:rsidR="00E03AC2" w:rsidRPr="0048210E">
        <w:rPr>
          <w:sz w:val="20"/>
          <w:szCs w:val="36"/>
        </w:rPr>
        <w:t xml:space="preserve"> </w:t>
      </w:r>
    </w:p>
    <w:p w:rsidR="00EC0B5E" w:rsidRPr="0048210E" w:rsidRDefault="00E03AC2" w:rsidP="00522822">
      <w:pPr>
        <w:spacing w:line="240" w:lineRule="auto"/>
        <w:ind w:left="720"/>
        <w:rPr>
          <w:sz w:val="20"/>
          <w:szCs w:val="36"/>
        </w:rPr>
      </w:pPr>
      <w:r w:rsidRPr="0048210E">
        <w:rPr>
          <w:sz w:val="20"/>
          <w:szCs w:val="36"/>
        </w:rPr>
        <w:t xml:space="preserve">Per Section 59-152-90 (C), partnership grant qualification requirements must also include: adherence to partnership bylaws, utilization of South Carolina First Steps to School Readiness benchmarks and objectives </w:t>
      </w:r>
      <w:r w:rsidR="00EC0B5E" w:rsidRPr="0048210E">
        <w:rPr>
          <w:sz w:val="20"/>
          <w:szCs w:val="36"/>
        </w:rPr>
        <w:t>(Profile of the Ready Kindergar</w:t>
      </w:r>
      <w:r w:rsidRPr="0048210E">
        <w:rPr>
          <w:sz w:val="20"/>
          <w:szCs w:val="36"/>
        </w:rPr>
        <w:t>t</w:t>
      </w:r>
      <w:r w:rsidR="00EC0B5E" w:rsidRPr="0048210E">
        <w:rPr>
          <w:sz w:val="20"/>
          <w:szCs w:val="36"/>
        </w:rPr>
        <w:t>n</w:t>
      </w:r>
      <w:r w:rsidRPr="0048210E">
        <w:rPr>
          <w:sz w:val="20"/>
          <w:szCs w:val="36"/>
        </w:rPr>
        <w:t xml:space="preserve">er); implementation of </w:t>
      </w:r>
      <w:r w:rsidR="00EC0B5E" w:rsidRPr="0048210E">
        <w:rPr>
          <w:sz w:val="20"/>
          <w:szCs w:val="36"/>
        </w:rPr>
        <w:t>programs and activities that are effective and contributing to the state First Steps goals; and fulfilment of all duties of local partnership boards as contained in 59-152-70 (needs assessment, comprehensive plan, program implementation, core functions, fiscal accountability, record keeping, annual report, performance review)</w:t>
      </w:r>
    </w:p>
    <w:p w:rsidR="004E73C9" w:rsidRPr="0048210E" w:rsidRDefault="00522822" w:rsidP="00522822">
      <w:pPr>
        <w:spacing w:line="240" w:lineRule="auto"/>
        <w:ind w:left="720"/>
        <w:rPr>
          <w:sz w:val="20"/>
          <w:szCs w:val="36"/>
        </w:rPr>
      </w:pPr>
      <w:r>
        <w:rPr>
          <w:sz w:val="20"/>
          <w:szCs w:val="36"/>
        </w:rPr>
        <w:t>(</w:t>
      </w:r>
      <w:proofErr w:type="gramStart"/>
      <w:r>
        <w:rPr>
          <w:sz w:val="20"/>
          <w:szCs w:val="36"/>
        </w:rPr>
        <w:t>u</w:t>
      </w:r>
      <w:r w:rsidR="004E73C9" w:rsidRPr="0048210E">
        <w:rPr>
          <w:sz w:val="20"/>
          <w:szCs w:val="36"/>
        </w:rPr>
        <w:t>se</w:t>
      </w:r>
      <w:proofErr w:type="gramEnd"/>
      <w:r w:rsidR="004E73C9" w:rsidRPr="0048210E">
        <w:rPr>
          <w:sz w:val="20"/>
          <w:szCs w:val="36"/>
        </w:rPr>
        <w:t xml:space="preserve"> of grant funds specified under 59-152-100, 59-152-120, 59-152-130</w:t>
      </w:r>
      <w:r>
        <w:rPr>
          <w:sz w:val="20"/>
          <w:szCs w:val="36"/>
        </w:rPr>
        <w:t>)</w:t>
      </w:r>
    </w:p>
    <w:p w:rsidR="00522822" w:rsidRPr="00522822" w:rsidRDefault="00522822" w:rsidP="0048210E">
      <w:pPr>
        <w:spacing w:line="240" w:lineRule="auto"/>
        <w:rPr>
          <w:b/>
          <w:sz w:val="20"/>
          <w:szCs w:val="36"/>
        </w:rPr>
      </w:pPr>
      <w:r w:rsidRPr="00522822">
        <w:rPr>
          <w:b/>
          <w:sz w:val="20"/>
          <w:szCs w:val="36"/>
        </w:rPr>
        <w:t>Annual performance review requirements:</w:t>
      </w:r>
    </w:p>
    <w:p w:rsidR="00EC0B5E" w:rsidRPr="0048210E" w:rsidRDefault="00EC0B5E" w:rsidP="00522822">
      <w:pPr>
        <w:spacing w:line="240" w:lineRule="auto"/>
        <w:ind w:left="720"/>
        <w:rPr>
          <w:sz w:val="20"/>
          <w:szCs w:val="36"/>
        </w:rPr>
      </w:pPr>
      <w:r w:rsidRPr="0048210E">
        <w:rPr>
          <w:sz w:val="20"/>
          <w:szCs w:val="36"/>
        </w:rPr>
        <w:t>Section 59-152-70 (F) As a condition of receiving state funds, each local partnership must be subject to performance reviews by South Carolina First Steps, including, but not limited to, local board functioning and collaboration and compliance with state standards and fiscal accountability. If any significant operational deficiencies or misconduct is identified within the partnership, the South Carolina First Steps Board of Trustees must identify a remedy with input from the local legislative delegation.</w:t>
      </w:r>
    </w:p>
    <w:p w:rsidR="00EC0B5E" w:rsidRPr="0048210E" w:rsidRDefault="00EC0B5E" w:rsidP="00522822">
      <w:pPr>
        <w:spacing w:line="240" w:lineRule="auto"/>
        <w:ind w:left="720"/>
        <w:rPr>
          <w:sz w:val="20"/>
          <w:szCs w:val="36"/>
        </w:rPr>
      </w:pPr>
      <w:r w:rsidRPr="0048210E">
        <w:rPr>
          <w:sz w:val="20"/>
          <w:szCs w:val="36"/>
        </w:rPr>
        <w:t>Progress evaluations (Section 59-125-1</w:t>
      </w:r>
      <w:r w:rsidR="00CB1951" w:rsidRPr="0048210E">
        <w:rPr>
          <w:sz w:val="20"/>
          <w:szCs w:val="36"/>
        </w:rPr>
        <w:t xml:space="preserve">60) (A) The South Carolina First Steps </w:t>
      </w:r>
      <w:r w:rsidRPr="0048210E">
        <w:rPr>
          <w:sz w:val="20"/>
          <w:szCs w:val="36"/>
        </w:rPr>
        <w:t xml:space="preserve">to School Readiness Board of Trustees shall establish internal evaluation policies and procedures for local partnerships for an </w:t>
      </w:r>
      <w:r w:rsidRPr="00522822">
        <w:rPr>
          <w:sz w:val="20"/>
          <w:szCs w:val="36"/>
        </w:rPr>
        <w:t>annual review o</w:t>
      </w:r>
      <w:r w:rsidRPr="0048210E">
        <w:rPr>
          <w:sz w:val="20"/>
          <w:szCs w:val="36"/>
        </w:rPr>
        <w:t>f the functioning of the partnership, implementation of strategies, and progress toward the interim goals and benchmark</w:t>
      </w:r>
      <w:r w:rsidR="00CB1951" w:rsidRPr="0048210E">
        <w:rPr>
          <w:sz w:val="20"/>
          <w:szCs w:val="36"/>
        </w:rPr>
        <w:t>s.</w:t>
      </w:r>
    </w:p>
    <w:p w:rsidR="00522822" w:rsidRPr="00522822" w:rsidRDefault="00522822" w:rsidP="00522822">
      <w:pPr>
        <w:spacing w:line="240" w:lineRule="auto"/>
        <w:rPr>
          <w:b/>
          <w:sz w:val="20"/>
          <w:szCs w:val="36"/>
        </w:rPr>
      </w:pPr>
      <w:r w:rsidRPr="00522822">
        <w:rPr>
          <w:b/>
          <w:sz w:val="20"/>
          <w:szCs w:val="36"/>
        </w:rPr>
        <w:t>Review partnership needs for technical assistance:</w:t>
      </w:r>
    </w:p>
    <w:p w:rsidR="00522822" w:rsidRPr="0048210E" w:rsidRDefault="00522822" w:rsidP="00522822">
      <w:pPr>
        <w:spacing w:line="240" w:lineRule="auto"/>
        <w:ind w:left="720"/>
        <w:rPr>
          <w:sz w:val="20"/>
          <w:szCs w:val="36"/>
        </w:rPr>
      </w:pPr>
      <w:r w:rsidRPr="0048210E">
        <w:rPr>
          <w:sz w:val="20"/>
          <w:szCs w:val="36"/>
        </w:rPr>
        <w:t>Section 59-152-50</w:t>
      </w:r>
      <w:r>
        <w:rPr>
          <w:sz w:val="20"/>
          <w:szCs w:val="36"/>
        </w:rPr>
        <w:t xml:space="preserve"> </w:t>
      </w:r>
      <w:r w:rsidRPr="0048210E">
        <w:rPr>
          <w:sz w:val="20"/>
          <w:szCs w:val="36"/>
        </w:rPr>
        <w:t>(2) review the local partnerships’ plans and budgets in order to provide technical assistance and recommendations regarding local grant proposals and improvement in meeting statewide and local goals;</w:t>
      </w:r>
    </w:p>
    <w:p w:rsidR="00522822" w:rsidRPr="0048210E" w:rsidRDefault="00522822" w:rsidP="00522822">
      <w:pPr>
        <w:spacing w:line="240" w:lineRule="auto"/>
        <w:ind w:left="720"/>
        <w:rPr>
          <w:sz w:val="20"/>
          <w:szCs w:val="36"/>
        </w:rPr>
      </w:pPr>
      <w:r w:rsidRPr="0048210E">
        <w:rPr>
          <w:sz w:val="20"/>
          <w:szCs w:val="36"/>
        </w:rPr>
        <w:t>Section 59-152-50 (3) provide technical assistance, consultation, and support to local partnerships to facilitate their success including, but not limited to, model programs, strategic planning, leadership development, best practice, successful strategies, collabora</w:t>
      </w:r>
      <w:r w:rsidR="00070995">
        <w:rPr>
          <w:sz w:val="20"/>
          <w:szCs w:val="36"/>
        </w:rPr>
        <w:t>tion, financing, and evaluation.</w:t>
      </w:r>
    </w:p>
    <w:p w:rsidR="00CB1951" w:rsidRPr="0048210E" w:rsidRDefault="00CB1951" w:rsidP="0048210E">
      <w:pPr>
        <w:spacing w:line="240" w:lineRule="auto"/>
        <w:rPr>
          <w:sz w:val="20"/>
          <w:szCs w:val="36"/>
        </w:rPr>
      </w:pPr>
    </w:p>
    <w:p w:rsidR="0088203F" w:rsidRPr="0048210E" w:rsidRDefault="0088203F">
      <w:pPr>
        <w:rPr>
          <w:sz w:val="20"/>
          <w:szCs w:val="36"/>
        </w:rPr>
      </w:pPr>
      <w:r w:rsidRPr="0048210E">
        <w:rPr>
          <w:sz w:val="20"/>
          <w:szCs w:val="36"/>
        </w:rPr>
        <w:br w:type="page"/>
      </w:r>
    </w:p>
    <w:p w:rsidR="00173EAC" w:rsidRPr="007E53AD" w:rsidRDefault="0091593B" w:rsidP="007E53AD">
      <w:pPr>
        <w:jc w:val="center"/>
        <w:rPr>
          <w:b/>
          <w:sz w:val="36"/>
          <w:szCs w:val="36"/>
        </w:rPr>
      </w:pPr>
      <w:r w:rsidRPr="007E53AD">
        <w:rPr>
          <w:b/>
          <w:sz w:val="36"/>
          <w:szCs w:val="36"/>
        </w:rPr>
        <w:lastRenderedPageBreak/>
        <w:t>Data Collection and Evaluation</w:t>
      </w:r>
    </w:p>
    <w:p w:rsidR="00627975" w:rsidRPr="00627975" w:rsidRDefault="00627975" w:rsidP="00627975">
      <w:pPr>
        <w:rPr>
          <w:b/>
          <w:sz w:val="24"/>
        </w:rPr>
      </w:pPr>
      <w:r w:rsidRPr="00627975">
        <w:rPr>
          <w:b/>
          <w:sz w:val="24"/>
        </w:rPr>
        <w:t>First Steps Data Collection System</w:t>
      </w:r>
    </w:p>
    <w:p w:rsidR="0091593B" w:rsidRPr="003204D3" w:rsidRDefault="00D05FBC" w:rsidP="00FE0D29">
      <w:pPr>
        <w:spacing w:line="240" w:lineRule="auto"/>
        <w:rPr>
          <w:sz w:val="20"/>
        </w:rPr>
      </w:pPr>
      <w:r>
        <w:rPr>
          <w:sz w:val="20"/>
        </w:rPr>
        <w:t>Partnerships will</w:t>
      </w:r>
      <w:r w:rsidR="0091593B" w:rsidRPr="003204D3">
        <w:rPr>
          <w:sz w:val="20"/>
        </w:rPr>
        <w:t xml:space="preserve"> report final numbers impacted and outcomes achieved for their </w:t>
      </w:r>
      <w:r w:rsidR="007E53AD" w:rsidRPr="003204D3">
        <w:rPr>
          <w:sz w:val="20"/>
        </w:rPr>
        <w:t>2017-18</w:t>
      </w:r>
      <w:r w:rsidR="0091593B" w:rsidRPr="003204D3">
        <w:rPr>
          <w:sz w:val="20"/>
        </w:rPr>
        <w:t xml:space="preserve"> strategies as part of their Annual Report submission, due October 1, 2018.</w:t>
      </w:r>
      <w:r w:rsidR="003204D3">
        <w:rPr>
          <w:sz w:val="20"/>
        </w:rPr>
        <w:t xml:space="preserve"> </w:t>
      </w:r>
      <w:r w:rsidR="003204D3" w:rsidRPr="00751632">
        <w:rPr>
          <w:b/>
          <w:sz w:val="20"/>
        </w:rPr>
        <w:t>Therefore, that information is not requested at this time.</w:t>
      </w:r>
    </w:p>
    <w:p w:rsidR="00FE5066" w:rsidRPr="003204D3" w:rsidRDefault="00DC3A3E" w:rsidP="00FE0D29">
      <w:pPr>
        <w:spacing w:line="240" w:lineRule="auto"/>
        <w:rPr>
          <w:sz w:val="20"/>
        </w:rPr>
      </w:pPr>
      <w:r>
        <w:rPr>
          <w:sz w:val="20"/>
        </w:rPr>
        <w:t>To assist in determining</w:t>
      </w:r>
      <w:r w:rsidR="0091593B" w:rsidRPr="003204D3">
        <w:rPr>
          <w:sz w:val="20"/>
        </w:rPr>
        <w:t xml:space="preserve"> approval recommendations </w:t>
      </w:r>
      <w:r>
        <w:rPr>
          <w:sz w:val="20"/>
        </w:rPr>
        <w:t xml:space="preserve">to the SC First Steps Board of Trustees </w:t>
      </w:r>
      <w:r w:rsidR="0091593B" w:rsidRPr="003204D3">
        <w:rPr>
          <w:sz w:val="20"/>
        </w:rPr>
        <w:t xml:space="preserve">for </w:t>
      </w:r>
      <w:r w:rsidR="007E53AD" w:rsidRPr="003204D3">
        <w:rPr>
          <w:sz w:val="20"/>
        </w:rPr>
        <w:t>the coming</w:t>
      </w:r>
      <w:r w:rsidR="0091593B" w:rsidRPr="003204D3">
        <w:rPr>
          <w:sz w:val="20"/>
        </w:rPr>
        <w:t xml:space="preserve"> year (2018-19), the State Office of First Steps will use data entered in the First Steps Data Collection (FSDC) system to determine if the partnership met the standard for projected vs. actual served (min. 75%) as well as compliance with First Steps Program Accountability Standards, to the extent t</w:t>
      </w:r>
      <w:r w:rsidR="00627975">
        <w:rPr>
          <w:sz w:val="20"/>
        </w:rPr>
        <w:t>hat</w:t>
      </w:r>
      <w:r w:rsidR="0091593B" w:rsidRPr="003204D3">
        <w:rPr>
          <w:sz w:val="20"/>
        </w:rPr>
        <w:t xml:space="preserve"> data is available in the FSDC. </w:t>
      </w:r>
      <w:r w:rsidR="00856523">
        <w:rPr>
          <w:sz w:val="20"/>
        </w:rPr>
        <w:t>Other program information that may impact ap</w:t>
      </w:r>
      <w:r w:rsidR="001F63CB">
        <w:rPr>
          <w:sz w:val="20"/>
        </w:rPr>
        <w:t>proval status include meeting PAT Essential Requirements</w:t>
      </w:r>
      <w:r w:rsidR="00856523">
        <w:rPr>
          <w:sz w:val="20"/>
        </w:rPr>
        <w:t xml:space="preserve">, </w:t>
      </w:r>
      <w:r w:rsidR="00894A69">
        <w:rPr>
          <w:sz w:val="20"/>
        </w:rPr>
        <w:t>program site visits</w:t>
      </w:r>
      <w:r w:rsidR="00070995">
        <w:rPr>
          <w:sz w:val="20"/>
        </w:rPr>
        <w:t>,</w:t>
      </w:r>
      <w:r w:rsidR="00894A69">
        <w:rPr>
          <w:sz w:val="20"/>
        </w:rPr>
        <w:t xml:space="preserve"> and other program data </w:t>
      </w:r>
      <w:r w:rsidR="00CA25AC">
        <w:rPr>
          <w:sz w:val="20"/>
        </w:rPr>
        <w:t xml:space="preserve">and information </w:t>
      </w:r>
      <w:r w:rsidR="00894A69">
        <w:rPr>
          <w:sz w:val="20"/>
        </w:rPr>
        <w:t>collected to date</w:t>
      </w:r>
      <w:r w:rsidR="00627975">
        <w:rPr>
          <w:sz w:val="20"/>
        </w:rPr>
        <w:t xml:space="preserve"> by SC First Steps</w:t>
      </w:r>
      <w:r w:rsidR="00894A69">
        <w:rPr>
          <w:sz w:val="20"/>
        </w:rPr>
        <w:t>.</w:t>
      </w:r>
    </w:p>
    <w:p w:rsidR="0091593B" w:rsidRPr="00894A69" w:rsidRDefault="007E53AD" w:rsidP="00FE0D29">
      <w:pPr>
        <w:spacing w:line="240" w:lineRule="auto"/>
        <w:rPr>
          <w:b/>
          <w:sz w:val="20"/>
        </w:rPr>
      </w:pPr>
      <w:r w:rsidRPr="003204D3">
        <w:rPr>
          <w:sz w:val="20"/>
        </w:rPr>
        <w:t xml:space="preserve">The </w:t>
      </w:r>
      <w:r w:rsidR="006C2979">
        <w:rPr>
          <w:sz w:val="20"/>
        </w:rPr>
        <w:t>following chart</w:t>
      </w:r>
      <w:r w:rsidRPr="003204D3">
        <w:rPr>
          <w:sz w:val="20"/>
        </w:rPr>
        <w:t xml:space="preserve"> lists the program standards that will be checked in the FSDC.</w:t>
      </w:r>
      <w:r w:rsidR="00FE5066" w:rsidRPr="003204D3">
        <w:rPr>
          <w:sz w:val="20"/>
        </w:rPr>
        <w:t xml:space="preserve"> </w:t>
      </w:r>
      <w:r w:rsidR="003204D3" w:rsidRPr="003204D3">
        <w:rPr>
          <w:sz w:val="20"/>
        </w:rPr>
        <w:t xml:space="preserve">Program staff and EDs are strongly encouraged to check their data in the FSDC prior to submitting their Renewal Plan. The Strategy Checklists available </w:t>
      </w:r>
      <w:r w:rsidR="003204D3">
        <w:rPr>
          <w:sz w:val="20"/>
        </w:rPr>
        <w:t>at</w:t>
      </w:r>
      <w:r w:rsidR="003204D3" w:rsidRPr="003204D3">
        <w:rPr>
          <w:sz w:val="20"/>
        </w:rPr>
        <w:t xml:space="preserve"> </w:t>
      </w:r>
      <w:hyperlink r:id="rId10" w:history="1">
        <w:r w:rsidR="003204D3" w:rsidRPr="003204D3">
          <w:rPr>
            <w:rStyle w:val="Hyperlink"/>
            <w:sz w:val="20"/>
          </w:rPr>
          <w:t>http://scfirststeps.com/partnership-self-assessment-checklists/</w:t>
        </w:r>
      </w:hyperlink>
      <w:r w:rsidR="003204D3" w:rsidRPr="003204D3">
        <w:rPr>
          <w:sz w:val="20"/>
        </w:rPr>
        <w:t xml:space="preserve"> include the name of the FSDC report or screen(s) used to determine standards compliance. </w:t>
      </w:r>
      <w:r w:rsidR="00894A69" w:rsidRPr="00894A69">
        <w:rPr>
          <w:b/>
          <w:sz w:val="20"/>
        </w:rPr>
        <w:t>Please c</w:t>
      </w:r>
      <w:r w:rsidR="006C2979" w:rsidRPr="00894A69">
        <w:rPr>
          <w:b/>
          <w:sz w:val="20"/>
        </w:rPr>
        <w:t>ontact your TA</w:t>
      </w:r>
      <w:r w:rsidR="00894A69" w:rsidRPr="00894A69">
        <w:rPr>
          <w:b/>
          <w:sz w:val="20"/>
        </w:rPr>
        <w:t xml:space="preserve"> as soon as possible</w:t>
      </w:r>
      <w:r w:rsidR="006C2979" w:rsidRPr="00894A69">
        <w:rPr>
          <w:b/>
          <w:sz w:val="20"/>
        </w:rPr>
        <w:t xml:space="preserve"> if you need assistance with the data system.</w:t>
      </w:r>
    </w:p>
    <w:tbl>
      <w:tblPr>
        <w:tblStyle w:val="TableGrid"/>
        <w:tblW w:w="0" w:type="auto"/>
        <w:tblLook w:val="04A0" w:firstRow="1" w:lastRow="0" w:firstColumn="1" w:lastColumn="0" w:noHBand="0" w:noVBand="1"/>
      </w:tblPr>
      <w:tblGrid>
        <w:gridCol w:w="2178"/>
        <w:gridCol w:w="7398"/>
      </w:tblGrid>
      <w:tr w:rsidR="0063602B" w:rsidRPr="0063602B" w:rsidTr="00FE0D29">
        <w:tc>
          <w:tcPr>
            <w:tcW w:w="2178" w:type="dxa"/>
            <w:tcBorders>
              <w:bottom w:val="single" w:sz="4" w:space="0" w:color="auto"/>
            </w:tcBorders>
          </w:tcPr>
          <w:p w:rsidR="0063602B" w:rsidRPr="007E0C40" w:rsidRDefault="0063602B" w:rsidP="007E0C40">
            <w:pPr>
              <w:rPr>
                <w:b/>
                <w:sz w:val="18"/>
              </w:rPr>
            </w:pPr>
            <w:r w:rsidRPr="007E0C40">
              <w:rPr>
                <w:b/>
                <w:sz w:val="18"/>
              </w:rPr>
              <w:t>Home Visitation (Parents as Teachers, Parent-Child Home, Early Steps)</w:t>
            </w:r>
          </w:p>
        </w:tc>
        <w:tc>
          <w:tcPr>
            <w:tcW w:w="7398" w:type="dxa"/>
            <w:tcBorders>
              <w:bottom w:val="single" w:sz="4" w:space="0" w:color="auto"/>
            </w:tcBorders>
          </w:tcPr>
          <w:p w:rsidR="0063602B" w:rsidRPr="007E0C40" w:rsidRDefault="004E1F67" w:rsidP="007E0C40">
            <w:pPr>
              <w:rPr>
                <w:sz w:val="18"/>
              </w:rPr>
            </w:pPr>
            <w:r w:rsidRPr="007E0C40">
              <w:rPr>
                <w:b/>
                <w:sz w:val="18"/>
              </w:rPr>
              <w:t xml:space="preserve">Cases Data: </w:t>
            </w:r>
            <w:r w:rsidR="00ED4719" w:rsidRPr="007E0C40">
              <w:rPr>
                <w:sz w:val="18"/>
              </w:rPr>
              <w:t>Family data entered; s</w:t>
            </w:r>
            <w:r w:rsidR="0063602B" w:rsidRPr="007E0C40">
              <w:rPr>
                <w:sz w:val="18"/>
              </w:rPr>
              <w:t xml:space="preserve">taff </w:t>
            </w:r>
            <w:r w:rsidR="00C11652" w:rsidRPr="007E0C40">
              <w:rPr>
                <w:sz w:val="18"/>
              </w:rPr>
              <w:t xml:space="preserve">and required training </w:t>
            </w:r>
            <w:r w:rsidR="0063602B" w:rsidRPr="007E0C40">
              <w:rPr>
                <w:sz w:val="18"/>
              </w:rPr>
              <w:t>entered; Risk Factors 100% 1+, 60% 2+; VPM 1.8+ (6+ PCH); Visit Duration 45min (30min PCH); Retention 6+ months</w:t>
            </w:r>
            <w:r w:rsidR="00070995">
              <w:rPr>
                <w:sz w:val="18"/>
              </w:rPr>
              <w:t xml:space="preserve"> current year</w:t>
            </w:r>
            <w:r w:rsidR="00ED4719" w:rsidRPr="007E0C40">
              <w:rPr>
                <w:sz w:val="18"/>
              </w:rPr>
              <w:t xml:space="preserve">/9+ months cumulative; </w:t>
            </w:r>
            <w:r w:rsidR="0063602B" w:rsidRPr="007E0C40">
              <w:rPr>
                <w:sz w:val="18"/>
              </w:rPr>
              <w:t>Connections 50% (PAT, PCH); ASQ</w:t>
            </w:r>
            <w:r w:rsidR="00ED4719" w:rsidRPr="007E0C40">
              <w:rPr>
                <w:sz w:val="18"/>
              </w:rPr>
              <w:t>-3</w:t>
            </w:r>
            <w:r w:rsidR="0063602B" w:rsidRPr="007E0C40">
              <w:rPr>
                <w:sz w:val="18"/>
              </w:rPr>
              <w:t xml:space="preserve"> 80% active clients</w:t>
            </w:r>
            <w:r w:rsidR="007E0C40">
              <w:rPr>
                <w:sz w:val="18"/>
              </w:rPr>
              <w:t xml:space="preserve">; </w:t>
            </w:r>
            <w:r w:rsidR="0063602B" w:rsidRPr="007E0C40">
              <w:rPr>
                <w:sz w:val="18"/>
              </w:rPr>
              <w:t>ASQ:SE2</w:t>
            </w:r>
            <w:r w:rsidR="007E0C40">
              <w:rPr>
                <w:sz w:val="18"/>
              </w:rPr>
              <w:t xml:space="preserve"> 80% active clients (</w:t>
            </w:r>
            <w:r w:rsidR="0063602B" w:rsidRPr="007E0C40">
              <w:rPr>
                <w:sz w:val="18"/>
              </w:rPr>
              <w:t xml:space="preserve">PAT); KIPS 75% active clients; ACIRI 75% active clients (PAT, PCH); LSP (PAT); Health Screenings (PAT); Group Meetings </w:t>
            </w:r>
            <w:r w:rsidR="0064437A">
              <w:rPr>
                <w:sz w:val="18"/>
              </w:rPr>
              <w:t xml:space="preserve">and attendance </w:t>
            </w:r>
            <w:r w:rsidR="0063602B" w:rsidRPr="007E0C40">
              <w:rPr>
                <w:sz w:val="18"/>
              </w:rPr>
              <w:t>entered (PAT, ESS</w:t>
            </w:r>
            <w:r w:rsidR="0064437A">
              <w:rPr>
                <w:sz w:val="18"/>
              </w:rPr>
              <w:t>S</w:t>
            </w:r>
            <w:r w:rsidR="0063602B" w:rsidRPr="007E0C40">
              <w:rPr>
                <w:sz w:val="18"/>
              </w:rPr>
              <w:t>)</w:t>
            </w:r>
          </w:p>
        </w:tc>
      </w:tr>
      <w:tr w:rsidR="0064437A" w:rsidRPr="0063602B" w:rsidTr="00FE0D29">
        <w:tc>
          <w:tcPr>
            <w:tcW w:w="2178" w:type="dxa"/>
            <w:shd w:val="clear" w:color="auto" w:fill="F2F2F2" w:themeFill="background1" w:themeFillShade="F2"/>
          </w:tcPr>
          <w:p w:rsidR="0064437A" w:rsidRPr="007E0C40" w:rsidRDefault="0064437A" w:rsidP="007E0C40">
            <w:pPr>
              <w:rPr>
                <w:b/>
                <w:sz w:val="18"/>
              </w:rPr>
            </w:pPr>
            <w:r>
              <w:rPr>
                <w:b/>
                <w:sz w:val="18"/>
              </w:rPr>
              <w:t>LENA</w:t>
            </w:r>
          </w:p>
        </w:tc>
        <w:tc>
          <w:tcPr>
            <w:tcW w:w="7398" w:type="dxa"/>
            <w:shd w:val="clear" w:color="auto" w:fill="F2F2F2" w:themeFill="background1" w:themeFillShade="F2"/>
          </w:tcPr>
          <w:p w:rsidR="0064437A" w:rsidRPr="007E0C40" w:rsidRDefault="0064437A" w:rsidP="0064437A">
            <w:pPr>
              <w:rPr>
                <w:b/>
                <w:sz w:val="18"/>
              </w:rPr>
            </w:pPr>
            <w:r w:rsidRPr="007E0C40">
              <w:rPr>
                <w:b/>
                <w:sz w:val="18"/>
              </w:rPr>
              <w:t xml:space="preserve">Cases Data: </w:t>
            </w:r>
            <w:r w:rsidRPr="007E0C40">
              <w:rPr>
                <w:sz w:val="18"/>
              </w:rPr>
              <w:t>Family data entered; staff entered; Risk Factors 100% 1+, 60% 2+;</w:t>
            </w:r>
            <w:r>
              <w:rPr>
                <w:sz w:val="18"/>
              </w:rPr>
              <w:t xml:space="preserve"> visits entered; LENA assessments entered</w:t>
            </w:r>
          </w:p>
        </w:tc>
      </w:tr>
      <w:tr w:rsidR="00ED4719" w:rsidRPr="0063602B" w:rsidTr="00FE0D29">
        <w:tc>
          <w:tcPr>
            <w:tcW w:w="2178" w:type="dxa"/>
            <w:tcBorders>
              <w:bottom w:val="single" w:sz="4" w:space="0" w:color="auto"/>
            </w:tcBorders>
          </w:tcPr>
          <w:p w:rsidR="00ED4719" w:rsidRPr="007E0C40" w:rsidRDefault="00ED4719" w:rsidP="007E0C40">
            <w:pPr>
              <w:rPr>
                <w:b/>
                <w:sz w:val="18"/>
              </w:rPr>
            </w:pPr>
            <w:r w:rsidRPr="007E0C40">
              <w:rPr>
                <w:b/>
                <w:sz w:val="18"/>
              </w:rPr>
              <w:t>Family Literacy</w:t>
            </w:r>
          </w:p>
        </w:tc>
        <w:tc>
          <w:tcPr>
            <w:tcW w:w="7398" w:type="dxa"/>
            <w:tcBorders>
              <w:bottom w:val="single" w:sz="4" w:space="0" w:color="auto"/>
            </w:tcBorders>
          </w:tcPr>
          <w:p w:rsidR="00ED4719" w:rsidRPr="007E0C40" w:rsidRDefault="004E1F67" w:rsidP="00070995">
            <w:pPr>
              <w:rPr>
                <w:sz w:val="18"/>
              </w:rPr>
            </w:pPr>
            <w:r w:rsidRPr="007E0C40">
              <w:rPr>
                <w:b/>
                <w:sz w:val="18"/>
              </w:rPr>
              <w:t xml:space="preserve">Cases Data: </w:t>
            </w:r>
            <w:r w:rsidR="00ED4719" w:rsidRPr="007E0C40">
              <w:rPr>
                <w:sz w:val="18"/>
              </w:rPr>
              <w:t xml:space="preserve">Family data entered; staff entered; Risk Factors 100% 1+, 80% 2+; parenting education/events </w:t>
            </w:r>
            <w:r w:rsidR="0064437A">
              <w:rPr>
                <w:sz w:val="18"/>
              </w:rPr>
              <w:t xml:space="preserve">and attendance </w:t>
            </w:r>
            <w:r w:rsidR="00ED4719" w:rsidRPr="007E0C40">
              <w:rPr>
                <w:sz w:val="18"/>
              </w:rPr>
              <w:t xml:space="preserve">entered as Group Meetings; Retention 75% of clients </w:t>
            </w:r>
            <w:r w:rsidR="0064437A">
              <w:rPr>
                <w:sz w:val="18"/>
              </w:rPr>
              <w:t xml:space="preserve">get </w:t>
            </w:r>
            <w:r w:rsidR="00ED4719" w:rsidRPr="007E0C40">
              <w:rPr>
                <w:sz w:val="18"/>
              </w:rPr>
              <w:t xml:space="preserve">120+ </w:t>
            </w:r>
            <w:proofErr w:type="spellStart"/>
            <w:r w:rsidR="00ED4719" w:rsidRPr="007E0C40">
              <w:rPr>
                <w:sz w:val="18"/>
              </w:rPr>
              <w:t>hrs</w:t>
            </w:r>
            <w:proofErr w:type="spellEnd"/>
            <w:r w:rsidR="00ED4719" w:rsidRPr="007E0C40">
              <w:rPr>
                <w:sz w:val="18"/>
              </w:rPr>
              <w:t>; Connections 50%; ASQ-3 80% active clients; HS diploma/GED goals and outcomes entered; TABE and/or BEST entered for adult outcomes; PPVT</w:t>
            </w:r>
            <w:r w:rsidR="007E0C40" w:rsidRPr="007E0C40">
              <w:rPr>
                <w:sz w:val="18"/>
              </w:rPr>
              <w:t xml:space="preserve"> </w:t>
            </w:r>
            <w:r w:rsidR="0064437A">
              <w:rPr>
                <w:sz w:val="18"/>
              </w:rPr>
              <w:t>(</w:t>
            </w:r>
            <w:r w:rsidR="0064437A" w:rsidRPr="007E0C40">
              <w:rPr>
                <w:sz w:val="18"/>
              </w:rPr>
              <w:t>36mo+)</w:t>
            </w:r>
            <w:r w:rsidR="0064437A">
              <w:rPr>
                <w:sz w:val="18"/>
              </w:rPr>
              <w:t xml:space="preserve"> </w:t>
            </w:r>
            <w:r w:rsidR="007E0C40" w:rsidRPr="007E0C40">
              <w:rPr>
                <w:sz w:val="18"/>
              </w:rPr>
              <w:t xml:space="preserve">or other </w:t>
            </w:r>
            <w:r w:rsidR="00070995">
              <w:rPr>
                <w:sz w:val="18"/>
              </w:rPr>
              <w:t>entered</w:t>
            </w:r>
            <w:r w:rsidR="007E0C40" w:rsidRPr="007E0C40">
              <w:rPr>
                <w:sz w:val="18"/>
              </w:rPr>
              <w:t xml:space="preserve"> </w:t>
            </w:r>
            <w:r w:rsidR="00ED4719" w:rsidRPr="007E0C40">
              <w:rPr>
                <w:sz w:val="18"/>
              </w:rPr>
              <w:t>for child</w:t>
            </w:r>
            <w:r w:rsidR="0064437A">
              <w:rPr>
                <w:sz w:val="18"/>
              </w:rPr>
              <w:t xml:space="preserve"> outcomes</w:t>
            </w:r>
            <w:r w:rsidR="00ED4719" w:rsidRPr="007E0C40">
              <w:rPr>
                <w:sz w:val="18"/>
              </w:rPr>
              <w:t xml:space="preserve">; KIPS, PEP or other entered for parenting outcomes; LSP optional for family goal setting </w:t>
            </w:r>
          </w:p>
        </w:tc>
      </w:tr>
      <w:tr w:rsidR="00ED4719" w:rsidRPr="0063602B" w:rsidTr="00FE0D29">
        <w:tc>
          <w:tcPr>
            <w:tcW w:w="2178" w:type="dxa"/>
            <w:shd w:val="clear" w:color="auto" w:fill="F2F2F2" w:themeFill="background1" w:themeFillShade="F2"/>
          </w:tcPr>
          <w:p w:rsidR="00ED4719" w:rsidRPr="007E0C40" w:rsidRDefault="00ED4719" w:rsidP="007E0C40">
            <w:pPr>
              <w:rPr>
                <w:b/>
                <w:sz w:val="18"/>
              </w:rPr>
            </w:pPr>
            <w:r w:rsidRPr="007E0C40">
              <w:rPr>
                <w:b/>
                <w:sz w:val="18"/>
              </w:rPr>
              <w:t xml:space="preserve">Group Parent Training (Triple P, </w:t>
            </w:r>
            <w:r w:rsidR="007E0C40">
              <w:rPr>
                <w:b/>
                <w:sz w:val="18"/>
              </w:rPr>
              <w:t>IY</w:t>
            </w:r>
            <w:r w:rsidRPr="007E0C40">
              <w:rPr>
                <w:b/>
                <w:sz w:val="18"/>
              </w:rPr>
              <w:t>, etc.)</w:t>
            </w:r>
          </w:p>
        </w:tc>
        <w:tc>
          <w:tcPr>
            <w:tcW w:w="7398" w:type="dxa"/>
            <w:shd w:val="clear" w:color="auto" w:fill="F2F2F2" w:themeFill="background1" w:themeFillShade="F2"/>
          </w:tcPr>
          <w:p w:rsidR="00ED4719" w:rsidRPr="007E0C40" w:rsidRDefault="004E1F67" w:rsidP="007E0C40">
            <w:pPr>
              <w:rPr>
                <w:sz w:val="18"/>
              </w:rPr>
            </w:pPr>
            <w:r w:rsidRPr="007E0C40">
              <w:rPr>
                <w:b/>
                <w:sz w:val="18"/>
              </w:rPr>
              <w:t xml:space="preserve">Cases Data: </w:t>
            </w:r>
            <w:r w:rsidR="00ED4719" w:rsidRPr="007E0C40">
              <w:rPr>
                <w:sz w:val="18"/>
              </w:rPr>
              <w:t xml:space="preserve">Family data entered; </w:t>
            </w:r>
            <w:r w:rsidR="00070995">
              <w:rPr>
                <w:sz w:val="18"/>
              </w:rPr>
              <w:t xml:space="preserve">Risk Factors entered; </w:t>
            </w:r>
            <w:r w:rsidR="00ED4719" w:rsidRPr="007E0C40">
              <w:rPr>
                <w:sz w:val="18"/>
              </w:rPr>
              <w:t xml:space="preserve">sessions </w:t>
            </w:r>
            <w:r w:rsidR="007848CF">
              <w:rPr>
                <w:sz w:val="18"/>
              </w:rPr>
              <w:t xml:space="preserve">and attendance </w:t>
            </w:r>
            <w:r w:rsidR="00ED4719" w:rsidRPr="007E0C40">
              <w:rPr>
                <w:sz w:val="18"/>
              </w:rPr>
              <w:t>entered as Group Meetings; Triple P assessments entered; Connections optional</w:t>
            </w:r>
          </w:p>
        </w:tc>
      </w:tr>
      <w:tr w:rsidR="00ED4719" w:rsidRPr="0063602B" w:rsidTr="00FE0D29">
        <w:tc>
          <w:tcPr>
            <w:tcW w:w="2178" w:type="dxa"/>
            <w:tcBorders>
              <w:bottom w:val="single" w:sz="4" w:space="0" w:color="auto"/>
            </w:tcBorders>
          </w:tcPr>
          <w:p w:rsidR="00ED4719" w:rsidRPr="007E0C40" w:rsidRDefault="00ED4719" w:rsidP="007E0C40">
            <w:pPr>
              <w:rPr>
                <w:b/>
                <w:sz w:val="18"/>
              </w:rPr>
            </w:pPr>
            <w:r w:rsidRPr="007E0C40">
              <w:rPr>
                <w:b/>
                <w:sz w:val="18"/>
              </w:rPr>
              <w:t>Child Care Scholarships</w:t>
            </w:r>
          </w:p>
        </w:tc>
        <w:tc>
          <w:tcPr>
            <w:tcW w:w="7398" w:type="dxa"/>
            <w:tcBorders>
              <w:bottom w:val="single" w:sz="4" w:space="0" w:color="auto"/>
            </w:tcBorders>
          </w:tcPr>
          <w:p w:rsidR="00ED4719" w:rsidRPr="007E0C40" w:rsidRDefault="004E1F67" w:rsidP="007E0C40">
            <w:pPr>
              <w:rPr>
                <w:sz w:val="18"/>
              </w:rPr>
            </w:pPr>
            <w:r w:rsidRPr="007E0C40">
              <w:rPr>
                <w:b/>
                <w:sz w:val="18"/>
              </w:rPr>
              <w:t xml:space="preserve">Cases Data: </w:t>
            </w:r>
            <w:r w:rsidR="00ED4719" w:rsidRPr="007E0C40">
              <w:rPr>
                <w:sz w:val="18"/>
              </w:rPr>
              <w:t xml:space="preserve">Family data entered; scholarship </w:t>
            </w:r>
            <w:r w:rsidR="00C11652" w:rsidRPr="007E0C40">
              <w:rPr>
                <w:sz w:val="18"/>
              </w:rPr>
              <w:t>info</w:t>
            </w:r>
            <w:r w:rsidR="00ED4719" w:rsidRPr="007E0C40">
              <w:rPr>
                <w:sz w:val="18"/>
              </w:rPr>
              <w:t xml:space="preserve"> entered; Risk Factors 100% 2+ or have waiver; child care providers B level+ </w:t>
            </w:r>
            <w:r w:rsidR="007E0C40">
              <w:rPr>
                <w:sz w:val="18"/>
              </w:rPr>
              <w:t xml:space="preserve">(ABC web site checked) </w:t>
            </w:r>
            <w:r w:rsidR="00ED4719" w:rsidRPr="007E0C40">
              <w:rPr>
                <w:sz w:val="18"/>
              </w:rPr>
              <w:t xml:space="preserve">or have waiver; </w:t>
            </w:r>
            <w:r w:rsidRPr="007E0C40">
              <w:rPr>
                <w:sz w:val="18"/>
              </w:rPr>
              <w:t xml:space="preserve">ASQ-3 80% active clients; </w:t>
            </w:r>
            <w:r w:rsidR="00ED4719" w:rsidRPr="007E0C40">
              <w:rPr>
                <w:sz w:val="18"/>
              </w:rPr>
              <w:t>Connections 50%; training on quality child care entered as Group Meeting</w:t>
            </w:r>
          </w:p>
          <w:p w:rsidR="004E1F67" w:rsidRPr="007E0C40" w:rsidRDefault="00070995" w:rsidP="00070995">
            <w:pPr>
              <w:rPr>
                <w:sz w:val="18"/>
              </w:rPr>
            </w:pPr>
            <w:r w:rsidRPr="00070995">
              <w:rPr>
                <w:b/>
                <w:sz w:val="18"/>
              </w:rPr>
              <w:t xml:space="preserve">DSS Report for </w:t>
            </w:r>
            <w:r w:rsidR="004E1F67" w:rsidRPr="00070995">
              <w:rPr>
                <w:b/>
                <w:sz w:val="18"/>
              </w:rPr>
              <w:t>7031 scholarships</w:t>
            </w:r>
            <w:r w:rsidR="004E1F67" w:rsidRPr="007E0C40">
              <w:rPr>
                <w:sz w:val="18"/>
              </w:rPr>
              <w:t>: amount paid vs. scholarships allocated</w:t>
            </w:r>
          </w:p>
        </w:tc>
      </w:tr>
      <w:tr w:rsidR="004E1F67" w:rsidRPr="0063602B" w:rsidTr="00FE0D29">
        <w:tc>
          <w:tcPr>
            <w:tcW w:w="2178" w:type="dxa"/>
            <w:shd w:val="clear" w:color="auto" w:fill="F2F2F2" w:themeFill="background1" w:themeFillShade="F2"/>
          </w:tcPr>
          <w:p w:rsidR="004E1F67" w:rsidRPr="007E0C40" w:rsidRDefault="004E1F67" w:rsidP="007E0C40">
            <w:pPr>
              <w:rPr>
                <w:b/>
                <w:sz w:val="18"/>
              </w:rPr>
            </w:pPr>
            <w:r w:rsidRPr="007E0C40">
              <w:rPr>
                <w:b/>
                <w:sz w:val="18"/>
              </w:rPr>
              <w:t>Early Identification and Referral</w:t>
            </w:r>
          </w:p>
        </w:tc>
        <w:tc>
          <w:tcPr>
            <w:tcW w:w="7398" w:type="dxa"/>
            <w:shd w:val="clear" w:color="auto" w:fill="F2F2F2" w:themeFill="background1" w:themeFillShade="F2"/>
          </w:tcPr>
          <w:p w:rsidR="004E1F67" w:rsidRPr="007E0C40" w:rsidRDefault="004E1F67" w:rsidP="007E0C40">
            <w:pPr>
              <w:rPr>
                <w:sz w:val="18"/>
              </w:rPr>
            </w:pPr>
            <w:r w:rsidRPr="007E0C40">
              <w:rPr>
                <w:b/>
                <w:sz w:val="18"/>
              </w:rPr>
              <w:t xml:space="preserve">Cases Data: </w:t>
            </w:r>
            <w:r w:rsidRPr="007E0C40">
              <w:rPr>
                <w:sz w:val="18"/>
              </w:rPr>
              <w:t>Family data entered; staff entered; ASQ-3 entered; MCHAT entered; Connections 50%</w:t>
            </w:r>
          </w:p>
        </w:tc>
      </w:tr>
      <w:tr w:rsidR="007E0C40" w:rsidRPr="0063602B" w:rsidTr="00FE0D29">
        <w:tc>
          <w:tcPr>
            <w:tcW w:w="2178" w:type="dxa"/>
            <w:tcBorders>
              <w:bottom w:val="single" w:sz="4" w:space="0" w:color="auto"/>
            </w:tcBorders>
          </w:tcPr>
          <w:p w:rsidR="007E0C40" w:rsidRPr="007E0C40" w:rsidRDefault="007E0C40" w:rsidP="007E0C40">
            <w:pPr>
              <w:rPr>
                <w:b/>
                <w:sz w:val="18"/>
              </w:rPr>
            </w:pPr>
            <w:r w:rsidRPr="007E0C40">
              <w:rPr>
                <w:b/>
                <w:sz w:val="18"/>
              </w:rPr>
              <w:t>Countdown to Kindergarten</w:t>
            </w:r>
          </w:p>
        </w:tc>
        <w:tc>
          <w:tcPr>
            <w:tcW w:w="7398" w:type="dxa"/>
            <w:tcBorders>
              <w:bottom w:val="single" w:sz="4" w:space="0" w:color="auto"/>
            </w:tcBorders>
          </w:tcPr>
          <w:p w:rsidR="00070995" w:rsidRDefault="007E0C40" w:rsidP="007E0C40">
            <w:pPr>
              <w:rPr>
                <w:sz w:val="18"/>
              </w:rPr>
            </w:pPr>
            <w:r w:rsidRPr="007E0C40">
              <w:rPr>
                <w:b/>
                <w:sz w:val="18"/>
              </w:rPr>
              <w:t xml:space="preserve">Cases Data: </w:t>
            </w:r>
            <w:r w:rsidRPr="007E0C40">
              <w:rPr>
                <w:sz w:val="18"/>
              </w:rPr>
              <w:t xml:space="preserve">Summer 2017 families entered; Risk Factors 100% 1+, 60% 2+; CTK visits 5+; 5K teacher as home visitor Y/N; </w:t>
            </w:r>
            <w:r w:rsidRPr="007E0C40">
              <w:rPr>
                <w:b/>
                <w:sz w:val="18"/>
              </w:rPr>
              <w:t>(NEW):</w:t>
            </w:r>
            <w:r w:rsidRPr="007E0C40">
              <w:rPr>
                <w:sz w:val="18"/>
              </w:rPr>
              <w:t xml:space="preserve"> name of C</w:t>
            </w:r>
            <w:r w:rsidR="00070995">
              <w:rPr>
                <w:sz w:val="18"/>
              </w:rPr>
              <w:t>TK home visitor and 5K teacher</w:t>
            </w:r>
          </w:p>
          <w:p w:rsidR="007E0C40" w:rsidRPr="007E0C40" w:rsidRDefault="00070995" w:rsidP="007E0C40">
            <w:pPr>
              <w:rPr>
                <w:b/>
                <w:sz w:val="18"/>
              </w:rPr>
            </w:pPr>
            <w:r w:rsidRPr="00070995">
              <w:rPr>
                <w:b/>
                <w:sz w:val="18"/>
              </w:rPr>
              <w:t>Survey Monkey:</w:t>
            </w:r>
            <w:r>
              <w:rPr>
                <w:sz w:val="18"/>
              </w:rPr>
              <w:t xml:space="preserve"> </w:t>
            </w:r>
            <w:r w:rsidR="007E0C40" w:rsidRPr="007E0C40">
              <w:rPr>
                <w:sz w:val="18"/>
              </w:rPr>
              <w:t>pre/post parent surveys entered; teacher surveys completed</w:t>
            </w:r>
          </w:p>
        </w:tc>
      </w:tr>
      <w:tr w:rsidR="00C11652" w:rsidRPr="0063602B" w:rsidTr="00FE0D29">
        <w:tc>
          <w:tcPr>
            <w:tcW w:w="2178" w:type="dxa"/>
            <w:shd w:val="clear" w:color="auto" w:fill="F2F2F2" w:themeFill="background1" w:themeFillShade="F2"/>
          </w:tcPr>
          <w:p w:rsidR="00C11652" w:rsidRPr="007E0C40" w:rsidRDefault="00C11652" w:rsidP="007E0C40">
            <w:pPr>
              <w:rPr>
                <w:b/>
                <w:sz w:val="18"/>
              </w:rPr>
            </w:pPr>
            <w:r w:rsidRPr="007E0C40">
              <w:rPr>
                <w:b/>
                <w:sz w:val="18"/>
              </w:rPr>
              <w:t>Child Care Quality Enhancement</w:t>
            </w:r>
          </w:p>
        </w:tc>
        <w:tc>
          <w:tcPr>
            <w:tcW w:w="7398" w:type="dxa"/>
            <w:shd w:val="clear" w:color="auto" w:fill="F2F2F2" w:themeFill="background1" w:themeFillShade="F2"/>
          </w:tcPr>
          <w:p w:rsidR="00C11652" w:rsidRPr="007E0C40" w:rsidRDefault="00C11652" w:rsidP="007E0C40">
            <w:pPr>
              <w:rPr>
                <w:b/>
                <w:sz w:val="18"/>
              </w:rPr>
            </w:pPr>
            <w:r w:rsidRPr="007E0C40">
              <w:rPr>
                <w:b/>
                <w:sz w:val="18"/>
              </w:rPr>
              <w:t xml:space="preserve">Child Care Data: </w:t>
            </w:r>
            <w:r w:rsidRPr="007E0C40">
              <w:rPr>
                <w:sz w:val="18"/>
              </w:rPr>
              <w:t>staff entered (TAP certification checked); Center Info up to date; child care staff completing ECD101 and attending training; VPM 2+; Visit Duration long enough for impact; Site Visits properly divided among admin and classroom visits; ERS done per standards in focus classrooms</w:t>
            </w:r>
          </w:p>
        </w:tc>
      </w:tr>
      <w:tr w:rsidR="00C11652" w:rsidRPr="0063602B" w:rsidTr="00FE0D29">
        <w:tc>
          <w:tcPr>
            <w:tcW w:w="2178" w:type="dxa"/>
            <w:tcBorders>
              <w:bottom w:val="single" w:sz="4" w:space="0" w:color="auto"/>
            </w:tcBorders>
          </w:tcPr>
          <w:p w:rsidR="00C11652" w:rsidRPr="007E0C40" w:rsidRDefault="00C11652" w:rsidP="007E0C40">
            <w:pPr>
              <w:rPr>
                <w:b/>
                <w:sz w:val="18"/>
              </w:rPr>
            </w:pPr>
            <w:r w:rsidRPr="007E0C40">
              <w:rPr>
                <w:b/>
                <w:sz w:val="18"/>
              </w:rPr>
              <w:t>Child Care Training</w:t>
            </w:r>
          </w:p>
        </w:tc>
        <w:tc>
          <w:tcPr>
            <w:tcW w:w="7398" w:type="dxa"/>
            <w:tcBorders>
              <w:bottom w:val="single" w:sz="4" w:space="0" w:color="auto"/>
            </w:tcBorders>
          </w:tcPr>
          <w:p w:rsidR="00C11652" w:rsidRPr="007E0C40" w:rsidRDefault="00C11652" w:rsidP="007E0C40">
            <w:pPr>
              <w:rPr>
                <w:b/>
                <w:sz w:val="18"/>
              </w:rPr>
            </w:pPr>
            <w:r w:rsidRPr="007E0C40">
              <w:rPr>
                <w:b/>
                <w:sz w:val="18"/>
              </w:rPr>
              <w:t>Outputs Data:</w:t>
            </w:r>
            <w:r w:rsidRPr="007E0C40">
              <w:rPr>
                <w:sz w:val="18"/>
              </w:rPr>
              <w:t xml:space="preserve"> entered accurately</w:t>
            </w:r>
          </w:p>
          <w:p w:rsidR="00C11652" w:rsidRPr="007E0C40" w:rsidRDefault="00C11652" w:rsidP="007E0C40">
            <w:pPr>
              <w:rPr>
                <w:sz w:val="18"/>
              </w:rPr>
            </w:pPr>
            <w:r w:rsidRPr="007E0C40">
              <w:rPr>
                <w:b/>
                <w:sz w:val="18"/>
              </w:rPr>
              <w:t xml:space="preserve">Child Care Data: </w:t>
            </w:r>
            <w:r w:rsidRPr="007E0C40">
              <w:rPr>
                <w:sz w:val="18"/>
              </w:rPr>
              <w:t>Site visits to providers as follow-up to training</w:t>
            </w:r>
            <w:r w:rsidR="007E0C40" w:rsidRPr="007E0C40">
              <w:rPr>
                <w:sz w:val="18"/>
              </w:rPr>
              <w:t xml:space="preserve"> (if partnership provides follow-up visits to training participants not in QE)</w:t>
            </w:r>
          </w:p>
        </w:tc>
      </w:tr>
      <w:tr w:rsidR="007E0C40" w:rsidRPr="0063602B" w:rsidTr="00F63CCF">
        <w:trPr>
          <w:trHeight w:val="359"/>
        </w:trPr>
        <w:tc>
          <w:tcPr>
            <w:tcW w:w="2178" w:type="dxa"/>
            <w:shd w:val="clear" w:color="auto" w:fill="F2F2F2" w:themeFill="background1" w:themeFillShade="F2"/>
          </w:tcPr>
          <w:p w:rsidR="007E0C40" w:rsidRPr="007E0C40" w:rsidRDefault="007E0C40" w:rsidP="007E0C40">
            <w:pPr>
              <w:rPr>
                <w:b/>
                <w:sz w:val="18"/>
              </w:rPr>
            </w:pPr>
            <w:r w:rsidRPr="007E0C40">
              <w:rPr>
                <w:b/>
                <w:sz w:val="18"/>
              </w:rPr>
              <w:t>EXEMPT from FSDC</w:t>
            </w:r>
          </w:p>
        </w:tc>
        <w:tc>
          <w:tcPr>
            <w:tcW w:w="7398" w:type="dxa"/>
            <w:shd w:val="clear" w:color="auto" w:fill="F2F2F2" w:themeFill="background1" w:themeFillShade="F2"/>
          </w:tcPr>
          <w:p w:rsidR="007E0C40" w:rsidRPr="007E0C40" w:rsidRDefault="007E0C40" w:rsidP="007848CF">
            <w:pPr>
              <w:rPr>
                <w:sz w:val="18"/>
              </w:rPr>
            </w:pPr>
            <w:r w:rsidRPr="007E0C40">
              <w:rPr>
                <w:sz w:val="18"/>
              </w:rPr>
              <w:t>Early Head Start center based</w:t>
            </w:r>
            <w:r w:rsidR="007848CF">
              <w:rPr>
                <w:sz w:val="18"/>
              </w:rPr>
              <w:t>,</w:t>
            </w:r>
            <w:r w:rsidRPr="007E0C40">
              <w:rPr>
                <w:sz w:val="18"/>
              </w:rPr>
              <w:t xml:space="preserve"> 4K through school district, NFP</w:t>
            </w:r>
          </w:p>
        </w:tc>
      </w:tr>
      <w:tr w:rsidR="007E0C40" w:rsidRPr="0063602B" w:rsidTr="00F63CCF">
        <w:trPr>
          <w:trHeight w:val="350"/>
        </w:trPr>
        <w:tc>
          <w:tcPr>
            <w:tcW w:w="2178" w:type="dxa"/>
          </w:tcPr>
          <w:p w:rsidR="007E0C40" w:rsidRPr="007E0C40" w:rsidRDefault="007E0C40" w:rsidP="007E0C40">
            <w:pPr>
              <w:rPr>
                <w:b/>
                <w:sz w:val="18"/>
              </w:rPr>
            </w:pPr>
            <w:r w:rsidRPr="007E0C40">
              <w:rPr>
                <w:b/>
                <w:sz w:val="18"/>
              </w:rPr>
              <w:t>ALL OTHER STRATEGIES</w:t>
            </w:r>
          </w:p>
        </w:tc>
        <w:tc>
          <w:tcPr>
            <w:tcW w:w="7398" w:type="dxa"/>
          </w:tcPr>
          <w:p w:rsidR="007E0C40" w:rsidRPr="007E0C40" w:rsidRDefault="007E0C40" w:rsidP="007E0C40">
            <w:pPr>
              <w:rPr>
                <w:b/>
                <w:sz w:val="18"/>
              </w:rPr>
            </w:pPr>
            <w:r w:rsidRPr="007E0C40">
              <w:rPr>
                <w:b/>
                <w:sz w:val="18"/>
              </w:rPr>
              <w:t xml:space="preserve">Outputs Data: </w:t>
            </w:r>
            <w:r w:rsidRPr="007E0C40">
              <w:rPr>
                <w:sz w:val="18"/>
              </w:rPr>
              <w:t>entered accurately</w:t>
            </w:r>
          </w:p>
        </w:tc>
      </w:tr>
    </w:tbl>
    <w:p w:rsidR="006C2979" w:rsidRDefault="006C2979" w:rsidP="00EC2410">
      <w:pPr>
        <w:tabs>
          <w:tab w:val="center" w:pos="4680"/>
        </w:tabs>
        <w:rPr>
          <w:sz w:val="20"/>
        </w:rPr>
      </w:pPr>
      <w:r>
        <w:rPr>
          <w:sz w:val="20"/>
        </w:rPr>
        <w:br w:type="page"/>
      </w:r>
    </w:p>
    <w:p w:rsidR="00980869" w:rsidRPr="00BA2D11" w:rsidRDefault="00894A69" w:rsidP="00894A69">
      <w:pPr>
        <w:rPr>
          <w:b/>
          <w:sz w:val="20"/>
        </w:rPr>
      </w:pPr>
      <w:r w:rsidRPr="003204D3">
        <w:rPr>
          <w:sz w:val="20"/>
        </w:rPr>
        <w:lastRenderedPageBreak/>
        <w:t xml:space="preserve">Please complete the chart below and include ALL strategies that the partnership </w:t>
      </w:r>
      <w:r w:rsidR="00E41BDC">
        <w:rPr>
          <w:sz w:val="20"/>
        </w:rPr>
        <w:t>implemented in 2017-18</w:t>
      </w:r>
      <w:r w:rsidR="00CA25AC">
        <w:rPr>
          <w:sz w:val="20"/>
        </w:rPr>
        <w:t xml:space="preserve"> that require FSDC data collection</w:t>
      </w:r>
      <w:r w:rsidR="00E41BDC">
        <w:rPr>
          <w:sz w:val="20"/>
        </w:rPr>
        <w:t xml:space="preserve">, </w:t>
      </w:r>
      <w:r w:rsidRPr="003204D3">
        <w:rPr>
          <w:sz w:val="20"/>
        </w:rPr>
        <w:t>including strategies</w:t>
      </w:r>
      <w:r w:rsidR="005A0CF6">
        <w:rPr>
          <w:sz w:val="20"/>
        </w:rPr>
        <w:t xml:space="preserve"> that have been/will be discontinued for 2018-19</w:t>
      </w:r>
      <w:r w:rsidR="00E41BDC">
        <w:rPr>
          <w:sz w:val="20"/>
        </w:rPr>
        <w:t xml:space="preserve"> or strategies</w:t>
      </w:r>
      <w:r w:rsidRPr="003204D3">
        <w:rPr>
          <w:sz w:val="20"/>
        </w:rPr>
        <w:t xml:space="preserve"> that were added mid-year</w:t>
      </w:r>
      <w:r>
        <w:rPr>
          <w:sz w:val="20"/>
        </w:rPr>
        <w:t>.</w:t>
      </w:r>
      <w:r w:rsidR="00BA2D11">
        <w:rPr>
          <w:sz w:val="20"/>
        </w:rPr>
        <w:t xml:space="preserve"> </w:t>
      </w:r>
      <w:r w:rsidR="00BA2D11" w:rsidRPr="00BA2D11">
        <w:rPr>
          <w:b/>
          <w:sz w:val="20"/>
          <w:u w:val="single"/>
        </w:rPr>
        <w:t>Partnerships receiving one or more conditional approvals for 2017-18:</w:t>
      </w:r>
      <w:r w:rsidR="00BA2D11" w:rsidRPr="00BA2D11">
        <w:rPr>
          <w:b/>
          <w:sz w:val="20"/>
        </w:rPr>
        <w:t xml:space="preserve"> it is important that conditionally approved strategies achieve compliance with all applicable program standards by the data deadlines listed below.</w:t>
      </w:r>
    </w:p>
    <w:tbl>
      <w:tblPr>
        <w:tblStyle w:val="TableGrid"/>
        <w:tblW w:w="9918" w:type="dxa"/>
        <w:tblLook w:val="04A0" w:firstRow="1" w:lastRow="0" w:firstColumn="1" w:lastColumn="0" w:noHBand="0" w:noVBand="1"/>
      </w:tblPr>
      <w:tblGrid>
        <w:gridCol w:w="1188"/>
        <w:gridCol w:w="450"/>
        <w:gridCol w:w="8280"/>
      </w:tblGrid>
      <w:tr w:rsidR="00FE5066" w:rsidRPr="00FE5066" w:rsidTr="00B92970">
        <w:tc>
          <w:tcPr>
            <w:tcW w:w="9918" w:type="dxa"/>
            <w:gridSpan w:val="3"/>
            <w:tcBorders>
              <w:bottom w:val="single" w:sz="4" w:space="0" w:color="auto"/>
            </w:tcBorders>
            <w:shd w:val="clear" w:color="auto" w:fill="548DD4" w:themeFill="text2" w:themeFillTint="99"/>
          </w:tcPr>
          <w:p w:rsidR="00FE5066" w:rsidRPr="00A013E2" w:rsidRDefault="00A013E2" w:rsidP="00A013E2">
            <w:pPr>
              <w:jc w:val="center"/>
              <w:rPr>
                <w:b/>
                <w:color w:val="FFFFFF" w:themeColor="background1"/>
                <w:sz w:val="28"/>
              </w:rPr>
            </w:pPr>
            <w:r w:rsidRPr="00F30BF4">
              <w:rPr>
                <w:b/>
                <w:color w:val="FFFFFF" w:themeColor="background1"/>
                <w:sz w:val="28"/>
                <w:highlight w:val="yellow"/>
              </w:rPr>
              <w:t>[INSERT NAME]</w:t>
            </w:r>
            <w:r w:rsidRPr="00A013E2">
              <w:rPr>
                <w:b/>
                <w:color w:val="FFFFFF" w:themeColor="background1"/>
                <w:sz w:val="28"/>
              </w:rPr>
              <w:t xml:space="preserve"> First Steps </w:t>
            </w:r>
            <w:r w:rsidR="00292464" w:rsidRPr="00A013E2">
              <w:rPr>
                <w:b/>
                <w:color w:val="FFFFFF" w:themeColor="background1"/>
                <w:sz w:val="28"/>
              </w:rPr>
              <w:t>FSDC Data for 2017-18</w:t>
            </w:r>
          </w:p>
        </w:tc>
      </w:tr>
      <w:tr w:rsidR="00FE5066" w:rsidRPr="00FE5066" w:rsidTr="00B92970">
        <w:trPr>
          <w:trHeight w:val="683"/>
        </w:trPr>
        <w:tc>
          <w:tcPr>
            <w:tcW w:w="9918" w:type="dxa"/>
            <w:gridSpan w:val="3"/>
            <w:tcBorders>
              <w:bottom w:val="single" w:sz="4" w:space="0" w:color="auto"/>
            </w:tcBorders>
            <w:shd w:val="clear" w:color="auto" w:fill="DBE5F1" w:themeFill="accent1" w:themeFillTint="33"/>
          </w:tcPr>
          <w:p w:rsidR="00FE5066" w:rsidRPr="00292464" w:rsidRDefault="00FE5066" w:rsidP="007A1272">
            <w:pPr>
              <w:rPr>
                <w:b/>
              </w:rPr>
            </w:pPr>
            <w:r w:rsidRPr="00292464">
              <w:rPr>
                <w:b/>
              </w:rPr>
              <w:t>Strategies entered in CASES DATA</w:t>
            </w:r>
          </w:p>
          <w:p w:rsidR="00FE5066" w:rsidRPr="00FE5066" w:rsidRDefault="00FE5066" w:rsidP="00FC30CF">
            <w:r w:rsidRPr="00FC30CF">
              <w:rPr>
                <w:sz w:val="18"/>
              </w:rPr>
              <w:t xml:space="preserve">Includes: </w:t>
            </w:r>
            <w:r w:rsidR="00FC30CF" w:rsidRPr="00FC30CF">
              <w:rPr>
                <w:sz w:val="18"/>
              </w:rPr>
              <w:t>PAT, PCH, ESSS, Family L</w:t>
            </w:r>
            <w:r w:rsidRPr="00FC30CF">
              <w:rPr>
                <w:sz w:val="18"/>
              </w:rPr>
              <w:t xml:space="preserve">iteracy, </w:t>
            </w:r>
            <w:r w:rsidR="00485F69">
              <w:rPr>
                <w:sz w:val="18"/>
              </w:rPr>
              <w:t xml:space="preserve">LENA, </w:t>
            </w:r>
            <w:r w:rsidRPr="00FC30CF">
              <w:rPr>
                <w:sz w:val="18"/>
              </w:rPr>
              <w:t xml:space="preserve">EI&amp;R, </w:t>
            </w:r>
            <w:r w:rsidR="00FC30CF" w:rsidRPr="00FC30CF">
              <w:rPr>
                <w:sz w:val="18"/>
              </w:rPr>
              <w:t xml:space="preserve">multi-session </w:t>
            </w:r>
            <w:r w:rsidRPr="00FC30CF">
              <w:rPr>
                <w:sz w:val="18"/>
              </w:rPr>
              <w:t>parent training (Triple P, Incredible Years, etc.),</w:t>
            </w:r>
            <w:r w:rsidR="00FC30CF" w:rsidRPr="00FC30CF">
              <w:rPr>
                <w:sz w:val="18"/>
              </w:rPr>
              <w:t xml:space="preserve"> Child Care S</w:t>
            </w:r>
            <w:r w:rsidRPr="00FC30CF">
              <w:rPr>
                <w:sz w:val="18"/>
              </w:rPr>
              <w:t>cholars</w:t>
            </w:r>
            <w:r w:rsidR="00CA25AC">
              <w:rPr>
                <w:sz w:val="18"/>
              </w:rPr>
              <w:t xml:space="preserve">hips, </w:t>
            </w:r>
            <w:proofErr w:type="gramStart"/>
            <w:r w:rsidR="00CA25AC">
              <w:rPr>
                <w:sz w:val="18"/>
              </w:rPr>
              <w:t>Countdown</w:t>
            </w:r>
            <w:proofErr w:type="gramEnd"/>
            <w:r w:rsidR="00CA25AC">
              <w:rPr>
                <w:sz w:val="18"/>
              </w:rPr>
              <w:t xml:space="preserve"> to Kindergarten.</w:t>
            </w:r>
          </w:p>
        </w:tc>
      </w:tr>
      <w:tr w:rsidR="00FE5066" w:rsidRPr="00FE5066" w:rsidTr="00B92970">
        <w:tc>
          <w:tcPr>
            <w:tcW w:w="1188" w:type="dxa"/>
            <w:shd w:val="clear" w:color="auto" w:fill="F2F2F2" w:themeFill="background1" w:themeFillShade="F2"/>
          </w:tcPr>
          <w:p w:rsidR="00FE5066" w:rsidRPr="00292464" w:rsidRDefault="00FE5066" w:rsidP="00B21FC3">
            <w:pPr>
              <w:jc w:val="center"/>
              <w:rPr>
                <w:b/>
                <w:sz w:val="20"/>
              </w:rPr>
            </w:pPr>
            <w:r w:rsidRPr="00292464">
              <w:rPr>
                <w:b/>
                <w:sz w:val="20"/>
              </w:rPr>
              <w:t xml:space="preserve">Strategy </w:t>
            </w:r>
          </w:p>
        </w:tc>
        <w:tc>
          <w:tcPr>
            <w:tcW w:w="8730" w:type="dxa"/>
            <w:gridSpan w:val="2"/>
            <w:shd w:val="clear" w:color="auto" w:fill="F2F2F2" w:themeFill="background1" w:themeFillShade="F2"/>
          </w:tcPr>
          <w:p w:rsidR="00FE5066" w:rsidRPr="00292464" w:rsidRDefault="006C2979" w:rsidP="00B21FC3">
            <w:pPr>
              <w:jc w:val="center"/>
              <w:rPr>
                <w:b/>
                <w:sz w:val="20"/>
              </w:rPr>
            </w:pPr>
            <w:r>
              <w:rPr>
                <w:b/>
                <w:sz w:val="20"/>
              </w:rPr>
              <w:t xml:space="preserve">CASES </w:t>
            </w:r>
            <w:r w:rsidR="00292464" w:rsidRPr="00292464">
              <w:rPr>
                <w:b/>
                <w:sz w:val="20"/>
              </w:rPr>
              <w:t>Data Entry Status</w:t>
            </w:r>
            <w:r w:rsidR="00B21FC3">
              <w:rPr>
                <w:b/>
                <w:sz w:val="20"/>
              </w:rPr>
              <w:t xml:space="preserve"> (Enter</w:t>
            </w:r>
            <w:r w:rsidR="00DC3A3E" w:rsidRPr="00292464">
              <w:rPr>
                <w:b/>
                <w:sz w:val="20"/>
              </w:rPr>
              <w:t xml:space="preserve"> “X” for all that apply)</w:t>
            </w:r>
          </w:p>
        </w:tc>
      </w:tr>
      <w:tr w:rsidR="00DC3A3E" w:rsidRPr="00FE5066" w:rsidTr="00B92970">
        <w:trPr>
          <w:trHeight w:val="405"/>
        </w:trPr>
        <w:tc>
          <w:tcPr>
            <w:tcW w:w="1188" w:type="dxa"/>
            <w:vMerge w:val="restart"/>
            <w:vAlign w:val="center"/>
          </w:tcPr>
          <w:p w:rsidR="00DC3A3E" w:rsidRPr="00292464" w:rsidRDefault="00DC3A3E" w:rsidP="00FC30CF">
            <w:pPr>
              <w:rPr>
                <w:sz w:val="20"/>
              </w:rPr>
            </w:pPr>
          </w:p>
        </w:tc>
        <w:tc>
          <w:tcPr>
            <w:tcW w:w="450" w:type="dxa"/>
            <w:vAlign w:val="center"/>
          </w:tcPr>
          <w:p w:rsidR="00DC3A3E" w:rsidRPr="00292464" w:rsidRDefault="00DC3A3E" w:rsidP="00DC3A3E">
            <w:pPr>
              <w:jc w:val="center"/>
              <w:rPr>
                <w:sz w:val="20"/>
              </w:rPr>
            </w:pPr>
          </w:p>
        </w:tc>
        <w:tc>
          <w:tcPr>
            <w:tcW w:w="8280" w:type="dxa"/>
          </w:tcPr>
          <w:p w:rsidR="00DC3A3E" w:rsidRPr="00BA2D11" w:rsidRDefault="00DC3A3E" w:rsidP="00292464">
            <w:pPr>
              <w:rPr>
                <w:sz w:val="18"/>
              </w:rPr>
            </w:pPr>
            <w:r w:rsidRPr="00BA2D11">
              <w:rPr>
                <w:sz w:val="18"/>
              </w:rPr>
              <w:t xml:space="preserve">Data entry is </w:t>
            </w:r>
            <w:r w:rsidRPr="00BA2D11">
              <w:rPr>
                <w:b/>
                <w:sz w:val="18"/>
              </w:rPr>
              <w:t>complete and accurate</w:t>
            </w:r>
            <w:r w:rsidRPr="00BA2D11">
              <w:rPr>
                <w:sz w:val="18"/>
              </w:rPr>
              <w:t xml:space="preserve"> in the</w:t>
            </w:r>
            <w:r w:rsidR="00292464" w:rsidRPr="00BA2D11">
              <w:rPr>
                <w:sz w:val="18"/>
              </w:rPr>
              <w:t xml:space="preserve"> Cases Data of the</w:t>
            </w:r>
            <w:r w:rsidRPr="00BA2D11">
              <w:rPr>
                <w:sz w:val="18"/>
              </w:rPr>
              <w:t xml:space="preserve"> FSDC for program activities </w:t>
            </w:r>
            <w:r w:rsidR="00292464" w:rsidRPr="00BA2D11">
              <w:rPr>
                <w:sz w:val="18"/>
              </w:rPr>
              <w:t xml:space="preserve">and assessments </w:t>
            </w:r>
            <w:r w:rsidRPr="00BA2D11">
              <w:rPr>
                <w:sz w:val="18"/>
              </w:rPr>
              <w:t xml:space="preserve">through April 30, 2018. </w:t>
            </w:r>
            <w:r w:rsidR="00292464" w:rsidRPr="00BA2D11">
              <w:rPr>
                <w:sz w:val="18"/>
              </w:rPr>
              <w:t>Activities and assessments</w:t>
            </w:r>
            <w:r w:rsidRPr="00BA2D11">
              <w:rPr>
                <w:sz w:val="18"/>
              </w:rPr>
              <w:t xml:space="preserve"> through May 31 </w:t>
            </w:r>
            <w:r w:rsidRPr="00BA2D11">
              <w:rPr>
                <w:b/>
                <w:sz w:val="18"/>
              </w:rPr>
              <w:t>will be entered by 5:00</w:t>
            </w:r>
            <w:r w:rsidR="00292464" w:rsidRPr="00BA2D11">
              <w:rPr>
                <w:b/>
                <w:sz w:val="18"/>
              </w:rPr>
              <w:t xml:space="preserve"> </w:t>
            </w:r>
            <w:r w:rsidRPr="00BA2D11">
              <w:rPr>
                <w:b/>
                <w:sz w:val="18"/>
              </w:rPr>
              <w:t>pm June 1</w:t>
            </w:r>
            <w:r w:rsidRPr="00BA2D11">
              <w:rPr>
                <w:sz w:val="18"/>
              </w:rPr>
              <w:t xml:space="preserve"> to determine compliance with program standards for this strategy.</w:t>
            </w:r>
          </w:p>
        </w:tc>
      </w:tr>
      <w:tr w:rsidR="00DC3A3E" w:rsidRPr="00FE5066" w:rsidTr="00B92970">
        <w:trPr>
          <w:trHeight w:val="215"/>
        </w:trPr>
        <w:tc>
          <w:tcPr>
            <w:tcW w:w="1188" w:type="dxa"/>
            <w:vMerge/>
            <w:vAlign w:val="center"/>
          </w:tcPr>
          <w:p w:rsidR="00DC3A3E" w:rsidRPr="00292464" w:rsidRDefault="00DC3A3E" w:rsidP="00FC30CF">
            <w:pPr>
              <w:rPr>
                <w:sz w:val="20"/>
              </w:rPr>
            </w:pPr>
          </w:p>
        </w:tc>
        <w:tc>
          <w:tcPr>
            <w:tcW w:w="450" w:type="dxa"/>
            <w:vAlign w:val="center"/>
          </w:tcPr>
          <w:p w:rsidR="00DC3A3E" w:rsidRPr="00292464" w:rsidRDefault="00DC3A3E" w:rsidP="00DC3A3E">
            <w:pPr>
              <w:jc w:val="center"/>
              <w:rPr>
                <w:sz w:val="20"/>
              </w:rPr>
            </w:pPr>
          </w:p>
        </w:tc>
        <w:tc>
          <w:tcPr>
            <w:tcW w:w="8280" w:type="dxa"/>
          </w:tcPr>
          <w:p w:rsidR="00DC3A3E" w:rsidRPr="00BA2D11" w:rsidRDefault="00DC3A3E" w:rsidP="00F63CCF">
            <w:pPr>
              <w:rPr>
                <w:sz w:val="18"/>
              </w:rPr>
            </w:pPr>
            <w:r w:rsidRPr="00BA2D11">
              <w:rPr>
                <w:sz w:val="18"/>
              </w:rPr>
              <w:t>Data is incomplete</w:t>
            </w:r>
            <w:r w:rsidR="00292464" w:rsidRPr="00BA2D11">
              <w:rPr>
                <w:sz w:val="18"/>
              </w:rPr>
              <w:t xml:space="preserve"> at this time</w:t>
            </w:r>
            <w:r w:rsidRPr="00BA2D11">
              <w:rPr>
                <w:sz w:val="18"/>
              </w:rPr>
              <w:t xml:space="preserve"> (explain): </w:t>
            </w:r>
          </w:p>
        </w:tc>
      </w:tr>
      <w:tr w:rsidR="00292464" w:rsidRPr="00DC3A3E" w:rsidTr="00B92970">
        <w:trPr>
          <w:trHeight w:val="405"/>
        </w:trPr>
        <w:tc>
          <w:tcPr>
            <w:tcW w:w="1188" w:type="dxa"/>
            <w:vMerge w:val="restart"/>
            <w:vAlign w:val="center"/>
          </w:tcPr>
          <w:p w:rsidR="00292464" w:rsidRPr="00292464" w:rsidRDefault="00292464" w:rsidP="00FC30CF">
            <w:pPr>
              <w:rPr>
                <w:sz w:val="20"/>
              </w:rPr>
            </w:pPr>
          </w:p>
        </w:tc>
        <w:tc>
          <w:tcPr>
            <w:tcW w:w="450" w:type="dxa"/>
            <w:vAlign w:val="center"/>
          </w:tcPr>
          <w:p w:rsidR="00292464" w:rsidRPr="00292464" w:rsidRDefault="00292464" w:rsidP="007A1272">
            <w:pPr>
              <w:jc w:val="center"/>
              <w:rPr>
                <w:sz w:val="20"/>
              </w:rPr>
            </w:pPr>
          </w:p>
        </w:tc>
        <w:tc>
          <w:tcPr>
            <w:tcW w:w="8280" w:type="dxa"/>
          </w:tcPr>
          <w:p w:rsidR="00292464" w:rsidRPr="00BA2D11" w:rsidRDefault="00292464" w:rsidP="007A1272">
            <w:pPr>
              <w:rPr>
                <w:sz w:val="18"/>
              </w:rPr>
            </w:pPr>
            <w:r w:rsidRPr="00BA2D11">
              <w:rPr>
                <w:sz w:val="18"/>
              </w:rPr>
              <w:t xml:space="preserve">Data entry is </w:t>
            </w:r>
            <w:r w:rsidRPr="00BA2D11">
              <w:rPr>
                <w:b/>
                <w:sz w:val="18"/>
              </w:rPr>
              <w:t>complete and accurate</w:t>
            </w:r>
            <w:r w:rsidRPr="00BA2D11">
              <w:rPr>
                <w:sz w:val="18"/>
              </w:rPr>
              <w:t xml:space="preserve"> in the Cases Data of the FSDC for program activities and assessments through April 30, 2018. Activities and assessments through May 31 </w:t>
            </w:r>
            <w:r w:rsidRPr="00BA2D11">
              <w:rPr>
                <w:b/>
                <w:sz w:val="18"/>
              </w:rPr>
              <w:t>will be entered by 5:00 pm June 1</w:t>
            </w:r>
            <w:r w:rsidRPr="00BA2D11">
              <w:rPr>
                <w:sz w:val="18"/>
              </w:rPr>
              <w:t xml:space="preserve"> to determine compliance with program standards for this strategy.</w:t>
            </w:r>
          </w:p>
        </w:tc>
      </w:tr>
      <w:tr w:rsidR="00292464" w:rsidRPr="00DC3A3E" w:rsidTr="00B92970">
        <w:trPr>
          <w:trHeight w:val="215"/>
        </w:trPr>
        <w:tc>
          <w:tcPr>
            <w:tcW w:w="1188" w:type="dxa"/>
            <w:vMerge/>
            <w:vAlign w:val="center"/>
          </w:tcPr>
          <w:p w:rsidR="00292464" w:rsidRPr="00FE5066" w:rsidRDefault="00292464" w:rsidP="00FC30CF"/>
        </w:tc>
        <w:tc>
          <w:tcPr>
            <w:tcW w:w="450" w:type="dxa"/>
            <w:vAlign w:val="center"/>
          </w:tcPr>
          <w:p w:rsidR="00292464" w:rsidRPr="00292464" w:rsidRDefault="00292464" w:rsidP="007A1272">
            <w:pPr>
              <w:jc w:val="center"/>
              <w:rPr>
                <w:sz w:val="20"/>
              </w:rPr>
            </w:pPr>
          </w:p>
        </w:tc>
        <w:tc>
          <w:tcPr>
            <w:tcW w:w="8280" w:type="dxa"/>
          </w:tcPr>
          <w:p w:rsidR="00292464" w:rsidRPr="00BA2D11" w:rsidRDefault="00292464" w:rsidP="006C2979">
            <w:pPr>
              <w:rPr>
                <w:sz w:val="18"/>
              </w:rPr>
            </w:pPr>
            <w:r w:rsidRPr="00BA2D11">
              <w:rPr>
                <w:sz w:val="18"/>
              </w:rPr>
              <w:t xml:space="preserve">Data is incomplete at this time (explain): </w:t>
            </w:r>
          </w:p>
        </w:tc>
      </w:tr>
      <w:tr w:rsidR="006C2979" w:rsidRPr="00DC3A3E" w:rsidTr="00B92970">
        <w:trPr>
          <w:trHeight w:val="405"/>
        </w:trPr>
        <w:tc>
          <w:tcPr>
            <w:tcW w:w="1188" w:type="dxa"/>
            <w:vMerge w:val="restart"/>
            <w:vAlign w:val="center"/>
          </w:tcPr>
          <w:p w:rsidR="006C2979" w:rsidRPr="00292464" w:rsidRDefault="006C2979" w:rsidP="00FC30CF">
            <w:pPr>
              <w:rPr>
                <w:sz w:val="20"/>
              </w:rPr>
            </w:pPr>
          </w:p>
        </w:tc>
        <w:tc>
          <w:tcPr>
            <w:tcW w:w="450" w:type="dxa"/>
          </w:tcPr>
          <w:p w:rsidR="006C2979" w:rsidRPr="00292464" w:rsidRDefault="006C2979" w:rsidP="007A1272">
            <w:pPr>
              <w:jc w:val="center"/>
              <w:rPr>
                <w:sz w:val="20"/>
              </w:rPr>
            </w:pPr>
          </w:p>
        </w:tc>
        <w:tc>
          <w:tcPr>
            <w:tcW w:w="8280" w:type="dxa"/>
          </w:tcPr>
          <w:p w:rsidR="006C2979" w:rsidRPr="00BA2D11" w:rsidRDefault="006C2979" w:rsidP="007A1272">
            <w:pPr>
              <w:rPr>
                <w:sz w:val="18"/>
              </w:rPr>
            </w:pPr>
            <w:r w:rsidRPr="00BA2D11">
              <w:rPr>
                <w:sz w:val="18"/>
              </w:rPr>
              <w:t xml:space="preserve">Data entry is </w:t>
            </w:r>
            <w:r w:rsidRPr="00BA2D11">
              <w:rPr>
                <w:b/>
                <w:sz w:val="18"/>
              </w:rPr>
              <w:t>complete and accurate</w:t>
            </w:r>
            <w:r w:rsidRPr="00BA2D11">
              <w:rPr>
                <w:sz w:val="18"/>
              </w:rPr>
              <w:t xml:space="preserve"> in the Cases Data of the FSDC for program activities and assessments through April 30, 2018. Activities and assessments through May 31 </w:t>
            </w:r>
            <w:r w:rsidRPr="00BA2D11">
              <w:rPr>
                <w:b/>
                <w:sz w:val="18"/>
              </w:rPr>
              <w:t>will be entered by 5:00 pm June 1</w:t>
            </w:r>
            <w:r w:rsidRPr="00BA2D11">
              <w:rPr>
                <w:sz w:val="18"/>
              </w:rPr>
              <w:t xml:space="preserve"> to determine compliance with program standards for this strategy.</w:t>
            </w:r>
          </w:p>
        </w:tc>
      </w:tr>
      <w:tr w:rsidR="006C2979" w:rsidRPr="00DC3A3E" w:rsidTr="00B92970">
        <w:trPr>
          <w:trHeight w:val="215"/>
        </w:trPr>
        <w:tc>
          <w:tcPr>
            <w:tcW w:w="1188" w:type="dxa"/>
            <w:vMerge/>
            <w:vAlign w:val="center"/>
          </w:tcPr>
          <w:p w:rsidR="006C2979" w:rsidRPr="00FE5066" w:rsidRDefault="006C2979" w:rsidP="00FC30CF"/>
        </w:tc>
        <w:tc>
          <w:tcPr>
            <w:tcW w:w="450" w:type="dxa"/>
          </w:tcPr>
          <w:p w:rsidR="006C2979" w:rsidRPr="00292464" w:rsidRDefault="006C2979" w:rsidP="007A1272">
            <w:pPr>
              <w:jc w:val="center"/>
              <w:rPr>
                <w:sz w:val="20"/>
              </w:rPr>
            </w:pPr>
          </w:p>
        </w:tc>
        <w:tc>
          <w:tcPr>
            <w:tcW w:w="8280" w:type="dxa"/>
          </w:tcPr>
          <w:p w:rsidR="006C2979" w:rsidRPr="00BA2D11" w:rsidRDefault="006C2979" w:rsidP="006C2979">
            <w:pPr>
              <w:rPr>
                <w:sz w:val="18"/>
              </w:rPr>
            </w:pPr>
            <w:r w:rsidRPr="00BA2D11">
              <w:rPr>
                <w:sz w:val="18"/>
              </w:rPr>
              <w:t xml:space="preserve">Data is incomplete at this time (explain): </w:t>
            </w:r>
          </w:p>
        </w:tc>
      </w:tr>
      <w:tr w:rsidR="006C2979" w:rsidRPr="00DC3A3E" w:rsidTr="00B92970">
        <w:trPr>
          <w:trHeight w:val="405"/>
        </w:trPr>
        <w:tc>
          <w:tcPr>
            <w:tcW w:w="1188" w:type="dxa"/>
            <w:vMerge w:val="restart"/>
            <w:vAlign w:val="center"/>
          </w:tcPr>
          <w:p w:rsidR="006C2979" w:rsidRPr="00292464" w:rsidRDefault="006C2979" w:rsidP="00FC30CF">
            <w:pPr>
              <w:rPr>
                <w:sz w:val="20"/>
              </w:rPr>
            </w:pPr>
          </w:p>
        </w:tc>
        <w:tc>
          <w:tcPr>
            <w:tcW w:w="450" w:type="dxa"/>
          </w:tcPr>
          <w:p w:rsidR="006C2979" w:rsidRPr="00292464" w:rsidRDefault="006C2979" w:rsidP="007A1272">
            <w:pPr>
              <w:jc w:val="center"/>
              <w:rPr>
                <w:sz w:val="20"/>
              </w:rPr>
            </w:pPr>
          </w:p>
        </w:tc>
        <w:tc>
          <w:tcPr>
            <w:tcW w:w="8280" w:type="dxa"/>
          </w:tcPr>
          <w:p w:rsidR="006C2979" w:rsidRPr="00BA2D11" w:rsidRDefault="006C2979" w:rsidP="007A1272">
            <w:pPr>
              <w:rPr>
                <w:sz w:val="18"/>
              </w:rPr>
            </w:pPr>
            <w:r w:rsidRPr="00BA2D11">
              <w:rPr>
                <w:sz w:val="18"/>
              </w:rPr>
              <w:t xml:space="preserve">Data entry is </w:t>
            </w:r>
            <w:r w:rsidRPr="00BA2D11">
              <w:rPr>
                <w:b/>
                <w:sz w:val="18"/>
              </w:rPr>
              <w:t>complete and accurate</w:t>
            </w:r>
            <w:r w:rsidRPr="00BA2D11">
              <w:rPr>
                <w:sz w:val="18"/>
              </w:rPr>
              <w:t xml:space="preserve"> in the Cases Data of the FSDC for program activities and assessments through April 30, 2018. Activities and assessments through May 31 </w:t>
            </w:r>
            <w:r w:rsidRPr="00BA2D11">
              <w:rPr>
                <w:b/>
                <w:sz w:val="18"/>
              </w:rPr>
              <w:t>will be entered by 5:00 pm June 1</w:t>
            </w:r>
            <w:r w:rsidRPr="00BA2D11">
              <w:rPr>
                <w:sz w:val="18"/>
              </w:rPr>
              <w:t xml:space="preserve"> to determine compliance with program standards for this strategy.</w:t>
            </w:r>
          </w:p>
        </w:tc>
      </w:tr>
      <w:tr w:rsidR="006C2979" w:rsidRPr="00DC3A3E" w:rsidTr="00B92970">
        <w:trPr>
          <w:trHeight w:val="197"/>
        </w:trPr>
        <w:tc>
          <w:tcPr>
            <w:tcW w:w="1188" w:type="dxa"/>
            <w:vMerge/>
          </w:tcPr>
          <w:p w:rsidR="006C2979" w:rsidRPr="00FE5066" w:rsidRDefault="006C2979" w:rsidP="007A1272"/>
        </w:tc>
        <w:tc>
          <w:tcPr>
            <w:tcW w:w="450" w:type="dxa"/>
          </w:tcPr>
          <w:p w:rsidR="006C2979" w:rsidRPr="00292464" w:rsidRDefault="006C2979" w:rsidP="007A1272">
            <w:pPr>
              <w:jc w:val="center"/>
              <w:rPr>
                <w:sz w:val="20"/>
              </w:rPr>
            </w:pPr>
          </w:p>
        </w:tc>
        <w:tc>
          <w:tcPr>
            <w:tcW w:w="8280" w:type="dxa"/>
          </w:tcPr>
          <w:p w:rsidR="006C2979" w:rsidRPr="00BA2D11" w:rsidRDefault="006C2979" w:rsidP="006C2979">
            <w:pPr>
              <w:rPr>
                <w:sz w:val="18"/>
              </w:rPr>
            </w:pPr>
            <w:r w:rsidRPr="00BA2D11">
              <w:rPr>
                <w:sz w:val="18"/>
              </w:rPr>
              <w:t xml:space="preserve">Data is incomplete at this time (explain): </w:t>
            </w:r>
          </w:p>
        </w:tc>
      </w:tr>
      <w:tr w:rsidR="006C2979" w:rsidRPr="00FE5066" w:rsidTr="00B92970">
        <w:trPr>
          <w:trHeight w:val="332"/>
        </w:trPr>
        <w:tc>
          <w:tcPr>
            <w:tcW w:w="9918" w:type="dxa"/>
            <w:gridSpan w:val="3"/>
            <w:tcBorders>
              <w:bottom w:val="single" w:sz="4" w:space="0" w:color="auto"/>
            </w:tcBorders>
            <w:shd w:val="clear" w:color="auto" w:fill="DBE5F1" w:themeFill="accent1" w:themeFillTint="33"/>
          </w:tcPr>
          <w:p w:rsidR="006C2979" w:rsidRPr="00292464" w:rsidRDefault="006C2979" w:rsidP="007A1272">
            <w:pPr>
              <w:rPr>
                <w:b/>
              </w:rPr>
            </w:pPr>
            <w:r w:rsidRPr="00292464">
              <w:rPr>
                <w:b/>
              </w:rPr>
              <w:t xml:space="preserve">Strategies entered in </w:t>
            </w:r>
            <w:r>
              <w:rPr>
                <w:b/>
              </w:rPr>
              <w:t>CHILD CARE</w:t>
            </w:r>
            <w:r w:rsidRPr="00292464">
              <w:rPr>
                <w:b/>
              </w:rPr>
              <w:t xml:space="preserve"> DATA</w:t>
            </w:r>
          </w:p>
          <w:p w:rsidR="006C2979" w:rsidRPr="00FE5066" w:rsidRDefault="006C2979" w:rsidP="006C2979">
            <w:r w:rsidRPr="00FC30CF">
              <w:rPr>
                <w:sz w:val="18"/>
              </w:rPr>
              <w:t>Includes: Child Care Quality Enhancement (QE), child care training on-site follow-up</w:t>
            </w:r>
            <w:r w:rsidR="00FC30CF" w:rsidRPr="00FC30CF">
              <w:rPr>
                <w:sz w:val="18"/>
              </w:rPr>
              <w:t xml:space="preserve"> (if no QE strategy)</w:t>
            </w:r>
            <w:r w:rsidRPr="00FC30CF">
              <w:rPr>
                <w:sz w:val="18"/>
              </w:rPr>
              <w:t>.</w:t>
            </w:r>
          </w:p>
        </w:tc>
      </w:tr>
      <w:tr w:rsidR="006C2979" w:rsidRPr="00292464" w:rsidTr="00B92970">
        <w:tc>
          <w:tcPr>
            <w:tcW w:w="1188" w:type="dxa"/>
            <w:shd w:val="clear" w:color="auto" w:fill="F2F2F2" w:themeFill="background1" w:themeFillShade="F2"/>
          </w:tcPr>
          <w:p w:rsidR="006C2979" w:rsidRPr="00292464" w:rsidRDefault="006C2979" w:rsidP="00B21FC3">
            <w:pPr>
              <w:jc w:val="center"/>
              <w:rPr>
                <w:b/>
                <w:sz w:val="20"/>
              </w:rPr>
            </w:pPr>
            <w:r w:rsidRPr="00292464">
              <w:rPr>
                <w:b/>
                <w:sz w:val="20"/>
              </w:rPr>
              <w:t xml:space="preserve">Strategy </w:t>
            </w:r>
          </w:p>
        </w:tc>
        <w:tc>
          <w:tcPr>
            <w:tcW w:w="8730" w:type="dxa"/>
            <w:gridSpan w:val="2"/>
            <w:shd w:val="clear" w:color="auto" w:fill="F2F2F2" w:themeFill="background1" w:themeFillShade="F2"/>
          </w:tcPr>
          <w:p w:rsidR="006C2979" w:rsidRPr="00292464" w:rsidRDefault="006C2979" w:rsidP="006C2979">
            <w:pPr>
              <w:jc w:val="center"/>
              <w:rPr>
                <w:b/>
                <w:sz w:val="20"/>
              </w:rPr>
            </w:pPr>
            <w:r>
              <w:rPr>
                <w:b/>
                <w:sz w:val="20"/>
              </w:rPr>
              <w:t xml:space="preserve">CHILD CARE </w:t>
            </w:r>
            <w:r w:rsidRPr="00292464">
              <w:rPr>
                <w:b/>
                <w:sz w:val="20"/>
              </w:rPr>
              <w:t xml:space="preserve">Data Entry Status </w:t>
            </w:r>
            <w:r w:rsidR="00B21FC3">
              <w:rPr>
                <w:b/>
                <w:sz w:val="20"/>
              </w:rPr>
              <w:t>(Enter</w:t>
            </w:r>
            <w:r w:rsidRPr="00292464">
              <w:rPr>
                <w:b/>
                <w:sz w:val="20"/>
              </w:rPr>
              <w:t xml:space="preserve"> “X” for all that apply)</w:t>
            </w:r>
          </w:p>
        </w:tc>
      </w:tr>
      <w:tr w:rsidR="006C2979" w:rsidRPr="00DC3A3E" w:rsidTr="00B92970">
        <w:trPr>
          <w:trHeight w:val="405"/>
        </w:trPr>
        <w:tc>
          <w:tcPr>
            <w:tcW w:w="1188" w:type="dxa"/>
            <w:vMerge w:val="restart"/>
            <w:vAlign w:val="center"/>
          </w:tcPr>
          <w:p w:rsidR="006C2979" w:rsidRPr="00292464" w:rsidRDefault="006C2979" w:rsidP="007A1272">
            <w:pPr>
              <w:rPr>
                <w:sz w:val="20"/>
              </w:rPr>
            </w:pPr>
          </w:p>
        </w:tc>
        <w:tc>
          <w:tcPr>
            <w:tcW w:w="450" w:type="dxa"/>
            <w:vAlign w:val="center"/>
          </w:tcPr>
          <w:p w:rsidR="006C2979" w:rsidRPr="00292464" w:rsidRDefault="006C2979" w:rsidP="007A1272">
            <w:pPr>
              <w:jc w:val="center"/>
              <w:rPr>
                <w:sz w:val="20"/>
              </w:rPr>
            </w:pPr>
          </w:p>
        </w:tc>
        <w:tc>
          <w:tcPr>
            <w:tcW w:w="8280" w:type="dxa"/>
          </w:tcPr>
          <w:p w:rsidR="006C2979" w:rsidRPr="00DC3A3E" w:rsidRDefault="006C2979" w:rsidP="007A1272">
            <w:pPr>
              <w:rPr>
                <w:sz w:val="18"/>
              </w:rPr>
            </w:pPr>
            <w:r w:rsidRPr="00DC3A3E">
              <w:rPr>
                <w:sz w:val="18"/>
              </w:rPr>
              <w:t xml:space="preserve">Data entry is </w:t>
            </w:r>
            <w:r w:rsidRPr="00DC3A3E">
              <w:rPr>
                <w:b/>
                <w:sz w:val="18"/>
              </w:rPr>
              <w:t>complete and accurate</w:t>
            </w:r>
            <w:r w:rsidRPr="00DC3A3E">
              <w:rPr>
                <w:sz w:val="18"/>
              </w:rPr>
              <w:t xml:space="preserve"> in the</w:t>
            </w:r>
            <w:r>
              <w:rPr>
                <w:sz w:val="18"/>
              </w:rPr>
              <w:t xml:space="preserve"> CHILD CARE Data of the</w:t>
            </w:r>
            <w:r w:rsidRPr="00DC3A3E">
              <w:rPr>
                <w:sz w:val="18"/>
              </w:rPr>
              <w:t xml:space="preserve"> FSDC for </w:t>
            </w:r>
            <w:r w:rsidR="00CA25AC">
              <w:rPr>
                <w:sz w:val="18"/>
              </w:rPr>
              <w:t xml:space="preserve">provider information, </w:t>
            </w:r>
            <w:r w:rsidRPr="00DC3A3E">
              <w:rPr>
                <w:sz w:val="18"/>
              </w:rPr>
              <w:t xml:space="preserve">program activities </w:t>
            </w:r>
            <w:r>
              <w:rPr>
                <w:sz w:val="18"/>
              </w:rPr>
              <w:t xml:space="preserve">and assessments </w:t>
            </w:r>
            <w:r w:rsidRPr="00DC3A3E">
              <w:rPr>
                <w:sz w:val="18"/>
              </w:rPr>
              <w:t xml:space="preserve">through April 30, 2018. </w:t>
            </w:r>
            <w:r>
              <w:rPr>
                <w:sz w:val="18"/>
              </w:rPr>
              <w:t>Activities and assessments</w:t>
            </w:r>
            <w:r w:rsidRPr="00DC3A3E">
              <w:rPr>
                <w:sz w:val="18"/>
              </w:rPr>
              <w:t xml:space="preserve"> through May 31 </w:t>
            </w:r>
            <w:r w:rsidRPr="00292464">
              <w:rPr>
                <w:b/>
                <w:sz w:val="18"/>
              </w:rPr>
              <w:t>will be entered by 5:00 pm June 1</w:t>
            </w:r>
            <w:r w:rsidRPr="00DC3A3E">
              <w:rPr>
                <w:sz w:val="18"/>
              </w:rPr>
              <w:t xml:space="preserve"> to determine compliance with program standards for this strategy.</w:t>
            </w:r>
          </w:p>
        </w:tc>
      </w:tr>
      <w:tr w:rsidR="006C2979" w:rsidRPr="00DC3A3E" w:rsidTr="00B92970">
        <w:trPr>
          <w:trHeight w:val="260"/>
        </w:trPr>
        <w:tc>
          <w:tcPr>
            <w:tcW w:w="1188" w:type="dxa"/>
            <w:vMerge/>
            <w:vAlign w:val="center"/>
          </w:tcPr>
          <w:p w:rsidR="006C2979" w:rsidRPr="00292464" w:rsidRDefault="006C2979" w:rsidP="007A1272">
            <w:pPr>
              <w:rPr>
                <w:sz w:val="20"/>
              </w:rPr>
            </w:pPr>
          </w:p>
        </w:tc>
        <w:tc>
          <w:tcPr>
            <w:tcW w:w="450" w:type="dxa"/>
            <w:vAlign w:val="center"/>
          </w:tcPr>
          <w:p w:rsidR="006C2979" w:rsidRPr="00292464" w:rsidRDefault="006C2979" w:rsidP="007A1272">
            <w:pPr>
              <w:jc w:val="center"/>
              <w:rPr>
                <w:sz w:val="20"/>
              </w:rPr>
            </w:pPr>
          </w:p>
        </w:tc>
        <w:tc>
          <w:tcPr>
            <w:tcW w:w="8280" w:type="dxa"/>
          </w:tcPr>
          <w:p w:rsidR="006C2979" w:rsidRPr="00DC3A3E" w:rsidRDefault="006C2979" w:rsidP="00856523">
            <w:pPr>
              <w:rPr>
                <w:sz w:val="18"/>
              </w:rPr>
            </w:pPr>
            <w:r w:rsidRPr="00DC3A3E">
              <w:rPr>
                <w:sz w:val="18"/>
              </w:rPr>
              <w:t>Data is incomplete</w:t>
            </w:r>
            <w:r>
              <w:rPr>
                <w:sz w:val="18"/>
              </w:rPr>
              <w:t xml:space="preserve"> at this time</w:t>
            </w:r>
            <w:r w:rsidRPr="00DC3A3E">
              <w:rPr>
                <w:sz w:val="18"/>
              </w:rPr>
              <w:t xml:space="preserve"> (explain): </w:t>
            </w:r>
          </w:p>
        </w:tc>
      </w:tr>
      <w:tr w:rsidR="006C2979" w:rsidRPr="00FE5066" w:rsidTr="00B92970">
        <w:trPr>
          <w:trHeight w:val="620"/>
        </w:trPr>
        <w:tc>
          <w:tcPr>
            <w:tcW w:w="9918" w:type="dxa"/>
            <w:gridSpan w:val="3"/>
            <w:tcBorders>
              <w:bottom w:val="single" w:sz="4" w:space="0" w:color="auto"/>
            </w:tcBorders>
            <w:shd w:val="clear" w:color="auto" w:fill="DBE5F1" w:themeFill="accent1" w:themeFillTint="33"/>
          </w:tcPr>
          <w:p w:rsidR="006C2979" w:rsidRPr="00292464" w:rsidRDefault="006C2979" w:rsidP="007A1272">
            <w:pPr>
              <w:rPr>
                <w:b/>
              </w:rPr>
            </w:pPr>
            <w:r w:rsidRPr="00292464">
              <w:rPr>
                <w:b/>
              </w:rPr>
              <w:t xml:space="preserve">Strategies entered in </w:t>
            </w:r>
            <w:r>
              <w:rPr>
                <w:b/>
              </w:rPr>
              <w:t>OUTPUTS</w:t>
            </w:r>
            <w:r w:rsidRPr="00292464">
              <w:rPr>
                <w:b/>
              </w:rPr>
              <w:t xml:space="preserve"> DATA</w:t>
            </w:r>
            <w:r>
              <w:rPr>
                <w:b/>
              </w:rPr>
              <w:t>*</w:t>
            </w:r>
          </w:p>
          <w:p w:rsidR="00FC30CF" w:rsidRPr="00FC30CF" w:rsidRDefault="006C2979" w:rsidP="006C2979">
            <w:pPr>
              <w:rPr>
                <w:sz w:val="18"/>
              </w:rPr>
            </w:pPr>
            <w:r w:rsidRPr="00FC30CF">
              <w:rPr>
                <w:sz w:val="18"/>
              </w:rPr>
              <w:t xml:space="preserve">Includes: </w:t>
            </w:r>
            <w:r w:rsidR="00FC30CF" w:rsidRPr="00FC30CF">
              <w:rPr>
                <w:sz w:val="18"/>
              </w:rPr>
              <w:t>Child Care T</w:t>
            </w:r>
            <w:r w:rsidRPr="00FC30CF">
              <w:rPr>
                <w:sz w:val="18"/>
              </w:rPr>
              <w:t xml:space="preserve">raining, Imagination Library, Raising a Reader, Reach Out and Read, Library Based Programs, </w:t>
            </w:r>
            <w:r w:rsidR="00FC30CF" w:rsidRPr="00FC30CF">
              <w:rPr>
                <w:sz w:val="18"/>
              </w:rPr>
              <w:t>Community Education</w:t>
            </w:r>
            <w:r w:rsidR="00E41BDC">
              <w:rPr>
                <w:sz w:val="18"/>
              </w:rPr>
              <w:t xml:space="preserve">, </w:t>
            </w:r>
            <w:r w:rsidR="00FC30CF" w:rsidRPr="00FC30CF">
              <w:rPr>
                <w:sz w:val="18"/>
              </w:rPr>
              <w:t>Health/Nutrition Programs, other programs that don’t collect cases data</w:t>
            </w:r>
          </w:p>
          <w:p w:rsidR="00FC30CF" w:rsidRPr="00856523" w:rsidRDefault="00FC30CF" w:rsidP="00856523">
            <w:pPr>
              <w:rPr>
                <w:i/>
                <w:sz w:val="20"/>
              </w:rPr>
            </w:pPr>
            <w:r w:rsidRPr="00856523">
              <w:rPr>
                <w:i/>
                <w:sz w:val="18"/>
              </w:rPr>
              <w:t xml:space="preserve">*If clients entered in Cases Data are also receiving one or more of these strategies, </w:t>
            </w:r>
            <w:r w:rsidR="00856523" w:rsidRPr="00856523">
              <w:rPr>
                <w:i/>
                <w:sz w:val="18"/>
              </w:rPr>
              <w:t>those connections</w:t>
            </w:r>
            <w:r w:rsidRPr="00856523">
              <w:rPr>
                <w:i/>
                <w:sz w:val="18"/>
              </w:rPr>
              <w:t xml:space="preserve"> should be entered as Interventions in the Cases Data.</w:t>
            </w:r>
          </w:p>
        </w:tc>
      </w:tr>
      <w:tr w:rsidR="006C2979" w:rsidRPr="00292464" w:rsidTr="00B92970">
        <w:tc>
          <w:tcPr>
            <w:tcW w:w="1188" w:type="dxa"/>
            <w:shd w:val="clear" w:color="auto" w:fill="F2F2F2" w:themeFill="background1" w:themeFillShade="F2"/>
          </w:tcPr>
          <w:p w:rsidR="006C2979" w:rsidRPr="00292464" w:rsidRDefault="006C2979" w:rsidP="00B21FC3">
            <w:pPr>
              <w:jc w:val="center"/>
              <w:rPr>
                <w:b/>
                <w:sz w:val="20"/>
              </w:rPr>
            </w:pPr>
            <w:r w:rsidRPr="00292464">
              <w:rPr>
                <w:b/>
                <w:sz w:val="20"/>
              </w:rPr>
              <w:t xml:space="preserve">Strategy </w:t>
            </w:r>
          </w:p>
        </w:tc>
        <w:tc>
          <w:tcPr>
            <w:tcW w:w="8730" w:type="dxa"/>
            <w:gridSpan w:val="2"/>
            <w:shd w:val="clear" w:color="auto" w:fill="F2F2F2" w:themeFill="background1" w:themeFillShade="F2"/>
          </w:tcPr>
          <w:p w:rsidR="006C2979" w:rsidRPr="00292464" w:rsidRDefault="00FC30CF" w:rsidP="007A1272">
            <w:pPr>
              <w:jc w:val="center"/>
              <w:rPr>
                <w:b/>
                <w:sz w:val="20"/>
              </w:rPr>
            </w:pPr>
            <w:r>
              <w:rPr>
                <w:b/>
                <w:sz w:val="20"/>
              </w:rPr>
              <w:t>OUTPUTS</w:t>
            </w:r>
            <w:r w:rsidR="006C2979">
              <w:rPr>
                <w:b/>
                <w:sz w:val="20"/>
              </w:rPr>
              <w:t xml:space="preserve"> </w:t>
            </w:r>
            <w:r w:rsidR="00B21FC3">
              <w:rPr>
                <w:b/>
                <w:sz w:val="20"/>
              </w:rPr>
              <w:t>Data Entry Status (Enter</w:t>
            </w:r>
            <w:r w:rsidR="006C2979" w:rsidRPr="00292464">
              <w:rPr>
                <w:b/>
                <w:sz w:val="20"/>
              </w:rPr>
              <w:t xml:space="preserve"> “X” for all that apply)</w:t>
            </w:r>
          </w:p>
        </w:tc>
      </w:tr>
      <w:tr w:rsidR="00B92970" w:rsidRPr="00DC3A3E" w:rsidTr="00B92970">
        <w:trPr>
          <w:trHeight w:val="405"/>
        </w:trPr>
        <w:tc>
          <w:tcPr>
            <w:tcW w:w="1188" w:type="dxa"/>
            <w:vMerge w:val="restart"/>
            <w:vAlign w:val="center"/>
          </w:tcPr>
          <w:p w:rsidR="00B92970" w:rsidRPr="00292464" w:rsidRDefault="00B92970" w:rsidP="007A1272">
            <w:pPr>
              <w:rPr>
                <w:sz w:val="20"/>
              </w:rPr>
            </w:pPr>
          </w:p>
        </w:tc>
        <w:tc>
          <w:tcPr>
            <w:tcW w:w="450" w:type="dxa"/>
            <w:vAlign w:val="center"/>
          </w:tcPr>
          <w:p w:rsidR="00B92970" w:rsidRPr="00292464" w:rsidRDefault="00B92970" w:rsidP="007A1272">
            <w:pPr>
              <w:jc w:val="center"/>
              <w:rPr>
                <w:sz w:val="20"/>
              </w:rPr>
            </w:pPr>
          </w:p>
        </w:tc>
        <w:tc>
          <w:tcPr>
            <w:tcW w:w="8280" w:type="dxa"/>
          </w:tcPr>
          <w:p w:rsidR="00B92970" w:rsidRPr="00DC3A3E" w:rsidRDefault="00B92970" w:rsidP="000E64C0">
            <w:pPr>
              <w:rPr>
                <w:sz w:val="18"/>
              </w:rPr>
            </w:pPr>
            <w:r w:rsidRPr="00DC3A3E">
              <w:rPr>
                <w:sz w:val="18"/>
              </w:rPr>
              <w:t xml:space="preserve">Data entry is </w:t>
            </w:r>
            <w:r w:rsidRPr="00DC3A3E">
              <w:rPr>
                <w:b/>
                <w:sz w:val="18"/>
              </w:rPr>
              <w:t>complete and accurate</w:t>
            </w:r>
            <w:r w:rsidRPr="00DC3A3E">
              <w:rPr>
                <w:sz w:val="18"/>
              </w:rPr>
              <w:t xml:space="preserve"> in the</w:t>
            </w:r>
            <w:r>
              <w:rPr>
                <w:sz w:val="18"/>
              </w:rPr>
              <w:t xml:space="preserve"> OUTPUTS Data for program activities </w:t>
            </w:r>
            <w:r w:rsidRPr="00DC3A3E">
              <w:rPr>
                <w:sz w:val="18"/>
              </w:rPr>
              <w:t xml:space="preserve">through April 30, 2018. </w:t>
            </w:r>
            <w:r>
              <w:rPr>
                <w:sz w:val="18"/>
              </w:rPr>
              <w:t xml:space="preserve">Activities </w:t>
            </w:r>
            <w:r w:rsidRPr="00DC3A3E">
              <w:rPr>
                <w:sz w:val="18"/>
              </w:rPr>
              <w:t xml:space="preserve">through May 31 </w:t>
            </w:r>
            <w:r w:rsidRPr="00292464">
              <w:rPr>
                <w:b/>
                <w:sz w:val="18"/>
              </w:rPr>
              <w:t>will be entered by 5:00 pm June 1</w:t>
            </w:r>
            <w:r w:rsidRPr="00DC3A3E">
              <w:rPr>
                <w:sz w:val="18"/>
              </w:rPr>
              <w:t xml:space="preserve"> to determine compliance with </w:t>
            </w:r>
            <w:r>
              <w:rPr>
                <w:sz w:val="18"/>
              </w:rPr>
              <w:t>FS standards</w:t>
            </w:r>
            <w:r w:rsidRPr="00DC3A3E">
              <w:rPr>
                <w:sz w:val="18"/>
              </w:rPr>
              <w:t>.</w:t>
            </w:r>
          </w:p>
        </w:tc>
      </w:tr>
      <w:tr w:rsidR="00B92970" w:rsidRPr="00DC3A3E" w:rsidTr="00B92970">
        <w:trPr>
          <w:trHeight w:val="242"/>
        </w:trPr>
        <w:tc>
          <w:tcPr>
            <w:tcW w:w="1188" w:type="dxa"/>
            <w:vMerge/>
            <w:vAlign w:val="center"/>
          </w:tcPr>
          <w:p w:rsidR="00B92970" w:rsidRPr="00292464" w:rsidRDefault="00B92970" w:rsidP="007A1272">
            <w:pPr>
              <w:rPr>
                <w:sz w:val="20"/>
              </w:rPr>
            </w:pPr>
          </w:p>
        </w:tc>
        <w:tc>
          <w:tcPr>
            <w:tcW w:w="450" w:type="dxa"/>
            <w:vAlign w:val="center"/>
          </w:tcPr>
          <w:p w:rsidR="00B92970" w:rsidRPr="00292464" w:rsidRDefault="00B92970" w:rsidP="007A1272">
            <w:pPr>
              <w:jc w:val="center"/>
              <w:rPr>
                <w:sz w:val="20"/>
              </w:rPr>
            </w:pPr>
          </w:p>
        </w:tc>
        <w:tc>
          <w:tcPr>
            <w:tcW w:w="8280" w:type="dxa"/>
          </w:tcPr>
          <w:p w:rsidR="00B92970" w:rsidRPr="00DC3A3E" w:rsidRDefault="00B92970" w:rsidP="00856523">
            <w:pPr>
              <w:rPr>
                <w:sz w:val="18"/>
              </w:rPr>
            </w:pPr>
            <w:r w:rsidRPr="00DC3A3E">
              <w:rPr>
                <w:sz w:val="18"/>
              </w:rPr>
              <w:t>Data is incomplete</w:t>
            </w:r>
            <w:r>
              <w:rPr>
                <w:sz w:val="18"/>
              </w:rPr>
              <w:t xml:space="preserve"> at this time</w:t>
            </w:r>
            <w:r w:rsidRPr="00DC3A3E">
              <w:rPr>
                <w:sz w:val="18"/>
              </w:rPr>
              <w:t xml:space="preserve"> (explain): </w:t>
            </w:r>
          </w:p>
        </w:tc>
      </w:tr>
      <w:tr w:rsidR="00B92970" w:rsidRPr="00DC3A3E" w:rsidTr="00B92970">
        <w:trPr>
          <w:trHeight w:val="405"/>
        </w:trPr>
        <w:tc>
          <w:tcPr>
            <w:tcW w:w="1188" w:type="dxa"/>
            <w:vMerge w:val="restart"/>
            <w:vAlign w:val="center"/>
          </w:tcPr>
          <w:p w:rsidR="00B92970" w:rsidRPr="00292464" w:rsidRDefault="00B92970" w:rsidP="007A1272">
            <w:pPr>
              <w:rPr>
                <w:sz w:val="20"/>
              </w:rPr>
            </w:pPr>
          </w:p>
        </w:tc>
        <w:tc>
          <w:tcPr>
            <w:tcW w:w="450" w:type="dxa"/>
            <w:vAlign w:val="center"/>
          </w:tcPr>
          <w:p w:rsidR="00B92970" w:rsidRPr="00292464" w:rsidRDefault="00B92970" w:rsidP="007A1272">
            <w:pPr>
              <w:jc w:val="center"/>
              <w:rPr>
                <w:sz w:val="20"/>
              </w:rPr>
            </w:pPr>
          </w:p>
        </w:tc>
        <w:tc>
          <w:tcPr>
            <w:tcW w:w="8280" w:type="dxa"/>
          </w:tcPr>
          <w:p w:rsidR="00B92970" w:rsidRPr="00DC3A3E" w:rsidRDefault="00B92970" w:rsidP="000E64C0">
            <w:pPr>
              <w:rPr>
                <w:sz w:val="18"/>
              </w:rPr>
            </w:pPr>
            <w:r w:rsidRPr="00DC3A3E">
              <w:rPr>
                <w:sz w:val="18"/>
              </w:rPr>
              <w:t xml:space="preserve">Data entry is </w:t>
            </w:r>
            <w:r w:rsidRPr="00DC3A3E">
              <w:rPr>
                <w:b/>
                <w:sz w:val="18"/>
              </w:rPr>
              <w:t>complete and accurate</w:t>
            </w:r>
            <w:r w:rsidRPr="00DC3A3E">
              <w:rPr>
                <w:sz w:val="18"/>
              </w:rPr>
              <w:t xml:space="preserve"> in the</w:t>
            </w:r>
            <w:r>
              <w:rPr>
                <w:sz w:val="18"/>
              </w:rPr>
              <w:t xml:space="preserve"> OUTPUTS Data for program activities </w:t>
            </w:r>
            <w:r w:rsidRPr="00DC3A3E">
              <w:rPr>
                <w:sz w:val="18"/>
              </w:rPr>
              <w:t xml:space="preserve">through April 30, 2018. </w:t>
            </w:r>
            <w:r>
              <w:rPr>
                <w:sz w:val="18"/>
              </w:rPr>
              <w:t xml:space="preserve">Activities </w:t>
            </w:r>
            <w:r w:rsidRPr="00DC3A3E">
              <w:rPr>
                <w:sz w:val="18"/>
              </w:rPr>
              <w:t xml:space="preserve">through May 31 </w:t>
            </w:r>
            <w:r w:rsidRPr="00292464">
              <w:rPr>
                <w:b/>
                <w:sz w:val="18"/>
              </w:rPr>
              <w:t>will be entered by 5:00 pm June 1</w:t>
            </w:r>
            <w:r w:rsidRPr="00DC3A3E">
              <w:rPr>
                <w:sz w:val="18"/>
              </w:rPr>
              <w:t xml:space="preserve"> to determine compliance with </w:t>
            </w:r>
            <w:r>
              <w:rPr>
                <w:sz w:val="18"/>
              </w:rPr>
              <w:t>FS standards</w:t>
            </w:r>
            <w:r w:rsidRPr="00DC3A3E">
              <w:rPr>
                <w:sz w:val="18"/>
              </w:rPr>
              <w:t>.</w:t>
            </w:r>
          </w:p>
        </w:tc>
      </w:tr>
      <w:tr w:rsidR="00B92970" w:rsidRPr="00DC3A3E" w:rsidTr="00B92970">
        <w:trPr>
          <w:trHeight w:val="233"/>
        </w:trPr>
        <w:tc>
          <w:tcPr>
            <w:tcW w:w="1188" w:type="dxa"/>
            <w:vMerge/>
            <w:vAlign w:val="center"/>
          </w:tcPr>
          <w:p w:rsidR="00B92970" w:rsidRPr="00292464" w:rsidRDefault="00B92970" w:rsidP="007A1272">
            <w:pPr>
              <w:rPr>
                <w:sz w:val="20"/>
              </w:rPr>
            </w:pPr>
          </w:p>
        </w:tc>
        <w:tc>
          <w:tcPr>
            <w:tcW w:w="450" w:type="dxa"/>
            <w:vAlign w:val="center"/>
          </w:tcPr>
          <w:p w:rsidR="00B92970" w:rsidRPr="00292464" w:rsidRDefault="00B92970" w:rsidP="007A1272">
            <w:pPr>
              <w:jc w:val="center"/>
              <w:rPr>
                <w:sz w:val="20"/>
              </w:rPr>
            </w:pPr>
          </w:p>
        </w:tc>
        <w:tc>
          <w:tcPr>
            <w:tcW w:w="8280" w:type="dxa"/>
          </w:tcPr>
          <w:p w:rsidR="00B92970" w:rsidRPr="00DC3A3E" w:rsidRDefault="00B92970" w:rsidP="00856523">
            <w:pPr>
              <w:rPr>
                <w:sz w:val="18"/>
              </w:rPr>
            </w:pPr>
            <w:r w:rsidRPr="00DC3A3E">
              <w:rPr>
                <w:sz w:val="18"/>
              </w:rPr>
              <w:t>Data is incomplete</w:t>
            </w:r>
            <w:r>
              <w:rPr>
                <w:sz w:val="18"/>
              </w:rPr>
              <w:t xml:space="preserve"> at this time</w:t>
            </w:r>
            <w:r w:rsidRPr="00DC3A3E">
              <w:rPr>
                <w:sz w:val="18"/>
              </w:rPr>
              <w:t xml:space="preserve"> (explain): </w:t>
            </w:r>
          </w:p>
        </w:tc>
      </w:tr>
      <w:tr w:rsidR="00B92970" w:rsidRPr="00DC3A3E" w:rsidTr="00B92970">
        <w:trPr>
          <w:trHeight w:val="405"/>
        </w:trPr>
        <w:tc>
          <w:tcPr>
            <w:tcW w:w="1188" w:type="dxa"/>
            <w:vMerge w:val="restart"/>
            <w:vAlign w:val="center"/>
          </w:tcPr>
          <w:p w:rsidR="00B92970" w:rsidRPr="00292464" w:rsidRDefault="00B92970" w:rsidP="007A1272">
            <w:pPr>
              <w:rPr>
                <w:sz w:val="20"/>
              </w:rPr>
            </w:pPr>
          </w:p>
        </w:tc>
        <w:tc>
          <w:tcPr>
            <w:tcW w:w="450" w:type="dxa"/>
            <w:vAlign w:val="center"/>
          </w:tcPr>
          <w:p w:rsidR="00B92970" w:rsidRPr="00292464" w:rsidRDefault="00B92970" w:rsidP="007A1272">
            <w:pPr>
              <w:jc w:val="center"/>
              <w:rPr>
                <w:sz w:val="20"/>
              </w:rPr>
            </w:pPr>
          </w:p>
        </w:tc>
        <w:tc>
          <w:tcPr>
            <w:tcW w:w="8280" w:type="dxa"/>
          </w:tcPr>
          <w:p w:rsidR="00B92970" w:rsidRPr="00DC3A3E" w:rsidRDefault="00B92970" w:rsidP="00B92970">
            <w:pPr>
              <w:rPr>
                <w:sz w:val="18"/>
              </w:rPr>
            </w:pPr>
            <w:r w:rsidRPr="00DC3A3E">
              <w:rPr>
                <w:sz w:val="18"/>
              </w:rPr>
              <w:t xml:space="preserve">Data entry is </w:t>
            </w:r>
            <w:r w:rsidRPr="00DC3A3E">
              <w:rPr>
                <w:b/>
                <w:sz w:val="18"/>
              </w:rPr>
              <w:t>complete and accurate</w:t>
            </w:r>
            <w:r w:rsidRPr="00DC3A3E">
              <w:rPr>
                <w:sz w:val="18"/>
              </w:rPr>
              <w:t xml:space="preserve"> in the</w:t>
            </w:r>
            <w:r>
              <w:rPr>
                <w:sz w:val="18"/>
              </w:rPr>
              <w:t xml:space="preserve"> OUTPUTS Data for program activities </w:t>
            </w:r>
            <w:r w:rsidRPr="00DC3A3E">
              <w:rPr>
                <w:sz w:val="18"/>
              </w:rPr>
              <w:t xml:space="preserve">through April 30, 2018. </w:t>
            </w:r>
            <w:r>
              <w:rPr>
                <w:sz w:val="18"/>
              </w:rPr>
              <w:t xml:space="preserve">Activities </w:t>
            </w:r>
            <w:r w:rsidRPr="00DC3A3E">
              <w:rPr>
                <w:sz w:val="18"/>
              </w:rPr>
              <w:t xml:space="preserve">through May 31 </w:t>
            </w:r>
            <w:r w:rsidRPr="00292464">
              <w:rPr>
                <w:b/>
                <w:sz w:val="18"/>
              </w:rPr>
              <w:t>will be entered by 5:00 pm June 1</w:t>
            </w:r>
            <w:r w:rsidRPr="00DC3A3E">
              <w:rPr>
                <w:sz w:val="18"/>
              </w:rPr>
              <w:t xml:space="preserve"> to determine compliance with </w:t>
            </w:r>
            <w:r>
              <w:rPr>
                <w:sz w:val="18"/>
              </w:rPr>
              <w:t>FS standards</w:t>
            </w:r>
            <w:r w:rsidRPr="00DC3A3E">
              <w:rPr>
                <w:sz w:val="18"/>
              </w:rPr>
              <w:t>.</w:t>
            </w:r>
          </w:p>
        </w:tc>
      </w:tr>
      <w:tr w:rsidR="00B92970" w:rsidRPr="00DC3A3E" w:rsidTr="00B92970">
        <w:trPr>
          <w:trHeight w:val="197"/>
        </w:trPr>
        <w:tc>
          <w:tcPr>
            <w:tcW w:w="1188" w:type="dxa"/>
            <w:vMerge/>
            <w:vAlign w:val="center"/>
          </w:tcPr>
          <w:p w:rsidR="00B92970" w:rsidRPr="00292464" w:rsidRDefault="00B92970" w:rsidP="007A1272">
            <w:pPr>
              <w:rPr>
                <w:sz w:val="20"/>
              </w:rPr>
            </w:pPr>
          </w:p>
        </w:tc>
        <w:tc>
          <w:tcPr>
            <w:tcW w:w="450" w:type="dxa"/>
            <w:vAlign w:val="center"/>
          </w:tcPr>
          <w:p w:rsidR="00B92970" w:rsidRPr="00292464" w:rsidRDefault="00B92970" w:rsidP="007A1272">
            <w:pPr>
              <w:jc w:val="center"/>
              <w:rPr>
                <w:sz w:val="20"/>
              </w:rPr>
            </w:pPr>
          </w:p>
        </w:tc>
        <w:tc>
          <w:tcPr>
            <w:tcW w:w="8280" w:type="dxa"/>
          </w:tcPr>
          <w:p w:rsidR="00B92970" w:rsidRPr="00DC3A3E" w:rsidRDefault="00B92970" w:rsidP="00856523">
            <w:pPr>
              <w:rPr>
                <w:sz w:val="18"/>
              </w:rPr>
            </w:pPr>
            <w:r w:rsidRPr="00DC3A3E">
              <w:rPr>
                <w:sz w:val="18"/>
              </w:rPr>
              <w:t>Data is incomplete</w:t>
            </w:r>
            <w:r>
              <w:rPr>
                <w:sz w:val="18"/>
              </w:rPr>
              <w:t xml:space="preserve"> at this time</w:t>
            </w:r>
            <w:r w:rsidRPr="00DC3A3E">
              <w:rPr>
                <w:sz w:val="18"/>
              </w:rPr>
              <w:t xml:space="preserve"> (explain): </w:t>
            </w:r>
          </w:p>
        </w:tc>
      </w:tr>
      <w:tr w:rsidR="00B92970" w:rsidRPr="00DC3A3E" w:rsidTr="00B92970">
        <w:trPr>
          <w:trHeight w:val="405"/>
        </w:trPr>
        <w:tc>
          <w:tcPr>
            <w:tcW w:w="1188" w:type="dxa"/>
            <w:vMerge w:val="restart"/>
            <w:vAlign w:val="center"/>
          </w:tcPr>
          <w:p w:rsidR="00B92970" w:rsidRPr="00292464" w:rsidRDefault="00B92970" w:rsidP="007A1272">
            <w:pPr>
              <w:rPr>
                <w:sz w:val="20"/>
              </w:rPr>
            </w:pPr>
          </w:p>
        </w:tc>
        <w:tc>
          <w:tcPr>
            <w:tcW w:w="450" w:type="dxa"/>
            <w:vAlign w:val="center"/>
          </w:tcPr>
          <w:p w:rsidR="00B92970" w:rsidRPr="00292464" w:rsidRDefault="00B92970" w:rsidP="007A1272">
            <w:pPr>
              <w:jc w:val="center"/>
              <w:rPr>
                <w:sz w:val="20"/>
              </w:rPr>
            </w:pPr>
          </w:p>
        </w:tc>
        <w:tc>
          <w:tcPr>
            <w:tcW w:w="8280" w:type="dxa"/>
          </w:tcPr>
          <w:p w:rsidR="00B92970" w:rsidRPr="00DC3A3E" w:rsidRDefault="00B92970" w:rsidP="000E64C0">
            <w:pPr>
              <w:rPr>
                <w:sz w:val="18"/>
              </w:rPr>
            </w:pPr>
            <w:r w:rsidRPr="00DC3A3E">
              <w:rPr>
                <w:sz w:val="18"/>
              </w:rPr>
              <w:t xml:space="preserve">Data entry is </w:t>
            </w:r>
            <w:r w:rsidRPr="00DC3A3E">
              <w:rPr>
                <w:b/>
                <w:sz w:val="18"/>
              </w:rPr>
              <w:t>complete and accurate</w:t>
            </w:r>
            <w:r w:rsidRPr="00DC3A3E">
              <w:rPr>
                <w:sz w:val="18"/>
              </w:rPr>
              <w:t xml:space="preserve"> in the</w:t>
            </w:r>
            <w:r>
              <w:rPr>
                <w:sz w:val="18"/>
              </w:rPr>
              <w:t xml:space="preserve"> OUTPUTS Data for program activities </w:t>
            </w:r>
            <w:r w:rsidRPr="00DC3A3E">
              <w:rPr>
                <w:sz w:val="18"/>
              </w:rPr>
              <w:t xml:space="preserve">through April 30, 2018. </w:t>
            </w:r>
            <w:r>
              <w:rPr>
                <w:sz w:val="18"/>
              </w:rPr>
              <w:t xml:space="preserve">Activities </w:t>
            </w:r>
            <w:r w:rsidRPr="00DC3A3E">
              <w:rPr>
                <w:sz w:val="18"/>
              </w:rPr>
              <w:t xml:space="preserve">through May 31 </w:t>
            </w:r>
            <w:r w:rsidRPr="00292464">
              <w:rPr>
                <w:b/>
                <w:sz w:val="18"/>
              </w:rPr>
              <w:t>will be entered by 5:00 pm June 1</w:t>
            </w:r>
            <w:r w:rsidRPr="00DC3A3E">
              <w:rPr>
                <w:sz w:val="18"/>
              </w:rPr>
              <w:t xml:space="preserve"> to determine compliance with </w:t>
            </w:r>
            <w:r>
              <w:rPr>
                <w:sz w:val="18"/>
              </w:rPr>
              <w:t>FS standards</w:t>
            </w:r>
            <w:r w:rsidRPr="00DC3A3E">
              <w:rPr>
                <w:sz w:val="18"/>
              </w:rPr>
              <w:t>.</w:t>
            </w:r>
          </w:p>
        </w:tc>
      </w:tr>
      <w:tr w:rsidR="00B92970" w:rsidRPr="00DC3A3E" w:rsidTr="00B92970">
        <w:trPr>
          <w:trHeight w:val="197"/>
        </w:trPr>
        <w:tc>
          <w:tcPr>
            <w:tcW w:w="1188" w:type="dxa"/>
            <w:vMerge/>
            <w:vAlign w:val="center"/>
          </w:tcPr>
          <w:p w:rsidR="00B92970" w:rsidRPr="00292464" w:rsidRDefault="00B92970" w:rsidP="007A1272">
            <w:pPr>
              <w:rPr>
                <w:sz w:val="20"/>
              </w:rPr>
            </w:pPr>
          </w:p>
        </w:tc>
        <w:tc>
          <w:tcPr>
            <w:tcW w:w="450" w:type="dxa"/>
            <w:vAlign w:val="center"/>
          </w:tcPr>
          <w:p w:rsidR="00B92970" w:rsidRPr="00292464" w:rsidRDefault="00B92970" w:rsidP="007A1272">
            <w:pPr>
              <w:jc w:val="center"/>
              <w:rPr>
                <w:sz w:val="20"/>
              </w:rPr>
            </w:pPr>
          </w:p>
        </w:tc>
        <w:tc>
          <w:tcPr>
            <w:tcW w:w="8280" w:type="dxa"/>
          </w:tcPr>
          <w:p w:rsidR="00B92970" w:rsidRPr="00DC3A3E" w:rsidRDefault="00B92970" w:rsidP="007A1272">
            <w:pPr>
              <w:rPr>
                <w:sz w:val="18"/>
              </w:rPr>
            </w:pPr>
            <w:r w:rsidRPr="00DC3A3E">
              <w:rPr>
                <w:sz w:val="18"/>
              </w:rPr>
              <w:t>Data is incomplete</w:t>
            </w:r>
            <w:r>
              <w:rPr>
                <w:sz w:val="18"/>
              </w:rPr>
              <w:t xml:space="preserve"> at this time</w:t>
            </w:r>
            <w:r w:rsidRPr="00DC3A3E">
              <w:rPr>
                <w:sz w:val="18"/>
              </w:rPr>
              <w:t xml:space="preserve"> (explain): </w:t>
            </w:r>
          </w:p>
        </w:tc>
      </w:tr>
    </w:tbl>
    <w:p w:rsidR="00BA2D11" w:rsidRDefault="00BA2D11">
      <w:pPr>
        <w:rPr>
          <w:sz w:val="20"/>
        </w:rPr>
      </w:pPr>
    </w:p>
    <w:p w:rsidR="0075580F" w:rsidRDefault="0075580F">
      <w:pPr>
        <w:rPr>
          <w:sz w:val="20"/>
        </w:rPr>
      </w:pPr>
      <w:r w:rsidRPr="008F62C5">
        <w:rPr>
          <w:b/>
          <w:sz w:val="20"/>
        </w:rPr>
        <w:lastRenderedPageBreak/>
        <w:t xml:space="preserve">The information requested below is </w:t>
      </w:r>
      <w:r w:rsidRPr="00F63CCF">
        <w:rPr>
          <w:b/>
          <w:sz w:val="20"/>
          <w:u w:val="single"/>
        </w:rPr>
        <w:t>not</w:t>
      </w:r>
      <w:r w:rsidRPr="008F62C5">
        <w:rPr>
          <w:b/>
          <w:sz w:val="20"/>
        </w:rPr>
        <w:t xml:space="preserve"> </w:t>
      </w:r>
      <w:r>
        <w:rPr>
          <w:b/>
          <w:sz w:val="20"/>
        </w:rPr>
        <w:t xml:space="preserve">being used </w:t>
      </w:r>
      <w:r w:rsidRPr="008F62C5">
        <w:rPr>
          <w:b/>
          <w:sz w:val="20"/>
        </w:rPr>
        <w:t>to evaluate partnership performance.</w:t>
      </w:r>
      <w:r>
        <w:rPr>
          <w:sz w:val="20"/>
        </w:rPr>
        <w:t xml:space="preserve"> This information is being requested in order for SC First Steps to better understand the data/evaluation capacity and resource needs of local partnerships, and to inform the future development of state level data systems and evaluation support</w:t>
      </w:r>
      <w:r w:rsidRPr="002C578C">
        <w:rPr>
          <w:sz w:val="20"/>
        </w:rPr>
        <w:t>.</w:t>
      </w:r>
    </w:p>
    <w:p w:rsidR="00627975" w:rsidRDefault="00C96E6A">
      <w:pPr>
        <w:rPr>
          <w:sz w:val="20"/>
        </w:rPr>
      </w:pPr>
      <w:r w:rsidRPr="002C578C">
        <w:rPr>
          <w:sz w:val="20"/>
        </w:rPr>
        <w:t xml:space="preserve">The FSDC is just one of several data collection methods used by local partnerships to </w:t>
      </w:r>
      <w:r w:rsidR="0031134D" w:rsidRPr="002C578C">
        <w:rPr>
          <w:sz w:val="20"/>
        </w:rPr>
        <w:t>track</w:t>
      </w:r>
      <w:r w:rsidRPr="002C578C">
        <w:rPr>
          <w:sz w:val="20"/>
        </w:rPr>
        <w:t xml:space="preserve"> program </w:t>
      </w:r>
      <w:r w:rsidR="00C32D3D">
        <w:rPr>
          <w:sz w:val="20"/>
        </w:rPr>
        <w:t>effectiveness and client satisfaction</w:t>
      </w:r>
      <w:r w:rsidRPr="002C578C">
        <w:rPr>
          <w:sz w:val="20"/>
        </w:rPr>
        <w:t>.</w:t>
      </w:r>
      <w:r w:rsidR="00E41BDC" w:rsidRPr="002C578C">
        <w:rPr>
          <w:sz w:val="20"/>
        </w:rPr>
        <w:t xml:space="preserve"> </w:t>
      </w:r>
      <w:r w:rsidRPr="002C578C">
        <w:rPr>
          <w:sz w:val="20"/>
        </w:rPr>
        <w:t xml:space="preserve">Please describe briefly other </w:t>
      </w:r>
      <w:r w:rsidR="00641371" w:rsidRPr="002C578C">
        <w:rPr>
          <w:sz w:val="20"/>
        </w:rPr>
        <w:t xml:space="preserve">data collection and evaluation methods </w:t>
      </w:r>
      <w:r w:rsidR="0031134D" w:rsidRPr="002C578C">
        <w:rPr>
          <w:sz w:val="20"/>
        </w:rPr>
        <w:t xml:space="preserve">that </w:t>
      </w:r>
      <w:r w:rsidR="00641371" w:rsidRPr="002C578C">
        <w:rPr>
          <w:sz w:val="20"/>
        </w:rPr>
        <w:t xml:space="preserve">the partnership </w:t>
      </w:r>
      <w:r w:rsidR="00BF2854" w:rsidRPr="002C578C">
        <w:rPr>
          <w:sz w:val="20"/>
        </w:rPr>
        <w:t>or its vendors currently use</w:t>
      </w:r>
      <w:r w:rsidR="0031134D" w:rsidRPr="002C578C">
        <w:rPr>
          <w:sz w:val="20"/>
        </w:rPr>
        <w:t xml:space="preserve"> (or will use starting in 2018-19) </w:t>
      </w:r>
      <w:r w:rsidR="00641371" w:rsidRPr="002C578C">
        <w:rPr>
          <w:sz w:val="20"/>
        </w:rPr>
        <w:t>to measure</w:t>
      </w:r>
      <w:r w:rsidR="0031134D" w:rsidRPr="002C578C">
        <w:rPr>
          <w:sz w:val="20"/>
        </w:rPr>
        <w:t xml:space="preserve"> impact and improve performance</w:t>
      </w:r>
      <w:r w:rsidR="002C578C" w:rsidRPr="002C578C">
        <w:rPr>
          <w:sz w:val="20"/>
        </w:rPr>
        <w:t xml:space="preserve">. </w:t>
      </w:r>
    </w:p>
    <w:tbl>
      <w:tblPr>
        <w:tblStyle w:val="TableGrid"/>
        <w:tblW w:w="0" w:type="auto"/>
        <w:tblLook w:val="04A0" w:firstRow="1" w:lastRow="0" w:firstColumn="1" w:lastColumn="0" w:noHBand="0" w:noVBand="1"/>
      </w:tblPr>
      <w:tblGrid>
        <w:gridCol w:w="9576"/>
      </w:tblGrid>
      <w:tr w:rsidR="003763FE" w:rsidRPr="002C578C" w:rsidTr="002C578C">
        <w:tc>
          <w:tcPr>
            <w:tcW w:w="9576" w:type="dxa"/>
            <w:shd w:val="clear" w:color="auto" w:fill="DBE5F1" w:themeFill="accent1" w:themeFillTint="33"/>
          </w:tcPr>
          <w:p w:rsidR="003763FE" w:rsidRPr="002C578C" w:rsidRDefault="003763FE" w:rsidP="003763FE">
            <w:pPr>
              <w:jc w:val="center"/>
              <w:rPr>
                <w:b/>
                <w:sz w:val="20"/>
              </w:rPr>
            </w:pPr>
            <w:r w:rsidRPr="00F30BF4">
              <w:rPr>
                <w:b/>
                <w:sz w:val="28"/>
                <w:highlight w:val="yellow"/>
              </w:rPr>
              <w:t>[INSERT NAME]</w:t>
            </w:r>
            <w:r w:rsidRPr="003763FE">
              <w:rPr>
                <w:b/>
                <w:sz w:val="28"/>
              </w:rPr>
              <w:t xml:space="preserve"> First Steps</w:t>
            </w:r>
          </w:p>
        </w:tc>
      </w:tr>
      <w:tr w:rsidR="002C578C" w:rsidRPr="002C578C" w:rsidTr="002C578C">
        <w:tc>
          <w:tcPr>
            <w:tcW w:w="9576" w:type="dxa"/>
            <w:shd w:val="clear" w:color="auto" w:fill="DBE5F1" w:themeFill="accent1" w:themeFillTint="33"/>
          </w:tcPr>
          <w:p w:rsidR="002C578C" w:rsidRPr="002C578C" w:rsidRDefault="002C578C" w:rsidP="007A1272">
            <w:pPr>
              <w:rPr>
                <w:b/>
                <w:sz w:val="20"/>
              </w:rPr>
            </w:pPr>
            <w:r w:rsidRPr="002C578C">
              <w:rPr>
                <w:b/>
                <w:sz w:val="20"/>
              </w:rPr>
              <w:t>How does/will the partnership track CLIENT SATISFACTION with programs and services? How frequently is client satisfaction assessed?</w:t>
            </w:r>
          </w:p>
        </w:tc>
      </w:tr>
      <w:tr w:rsidR="002C578C" w:rsidRPr="002C578C" w:rsidTr="002C578C">
        <w:trPr>
          <w:trHeight w:val="498"/>
        </w:trPr>
        <w:tc>
          <w:tcPr>
            <w:tcW w:w="9576" w:type="dxa"/>
            <w:tcBorders>
              <w:bottom w:val="single" w:sz="4" w:space="0" w:color="auto"/>
            </w:tcBorders>
          </w:tcPr>
          <w:p w:rsidR="002C578C" w:rsidRDefault="002C578C" w:rsidP="007A1272">
            <w:pPr>
              <w:rPr>
                <w:sz w:val="20"/>
              </w:rPr>
            </w:pPr>
          </w:p>
          <w:p w:rsidR="002C578C" w:rsidRDefault="002C578C" w:rsidP="007A1272">
            <w:pPr>
              <w:rPr>
                <w:sz w:val="20"/>
              </w:rPr>
            </w:pPr>
          </w:p>
          <w:p w:rsidR="002C578C" w:rsidRPr="002C578C" w:rsidRDefault="002C578C" w:rsidP="007A1272">
            <w:pPr>
              <w:rPr>
                <w:sz w:val="20"/>
              </w:rPr>
            </w:pPr>
          </w:p>
        </w:tc>
      </w:tr>
      <w:tr w:rsidR="002C578C" w:rsidRPr="002C578C" w:rsidTr="002C578C">
        <w:tc>
          <w:tcPr>
            <w:tcW w:w="9576" w:type="dxa"/>
            <w:shd w:val="clear" w:color="auto" w:fill="DBE5F1" w:themeFill="accent1" w:themeFillTint="33"/>
          </w:tcPr>
          <w:p w:rsidR="002C578C" w:rsidRPr="002C578C" w:rsidRDefault="002C578C" w:rsidP="00627975">
            <w:pPr>
              <w:rPr>
                <w:b/>
                <w:sz w:val="20"/>
              </w:rPr>
            </w:pPr>
            <w:r w:rsidRPr="002C578C">
              <w:rPr>
                <w:b/>
                <w:sz w:val="20"/>
              </w:rPr>
              <w:t xml:space="preserve">What pre/post assessments or </w:t>
            </w:r>
            <w:proofErr w:type="gramStart"/>
            <w:r w:rsidRPr="002C578C">
              <w:rPr>
                <w:b/>
                <w:sz w:val="20"/>
              </w:rPr>
              <w:t>surveys</w:t>
            </w:r>
            <w:proofErr w:type="gramEnd"/>
            <w:r w:rsidRPr="002C578C">
              <w:rPr>
                <w:b/>
                <w:sz w:val="20"/>
              </w:rPr>
              <w:t xml:space="preserve"> do</w:t>
            </w:r>
            <w:r w:rsidR="00627975">
              <w:rPr>
                <w:b/>
                <w:sz w:val="20"/>
              </w:rPr>
              <w:t>es</w:t>
            </w:r>
            <w:r w:rsidRPr="002C578C">
              <w:rPr>
                <w:b/>
                <w:sz w:val="20"/>
              </w:rPr>
              <w:t>/will the partnership or its vendors use, that are NOT tracked within the FSDC?</w:t>
            </w:r>
          </w:p>
        </w:tc>
      </w:tr>
      <w:tr w:rsidR="002C578C" w:rsidRPr="002C578C" w:rsidTr="007A1272">
        <w:trPr>
          <w:trHeight w:val="498"/>
        </w:trPr>
        <w:tc>
          <w:tcPr>
            <w:tcW w:w="9576" w:type="dxa"/>
          </w:tcPr>
          <w:p w:rsidR="002C578C" w:rsidRDefault="002C578C" w:rsidP="007A1272">
            <w:pPr>
              <w:rPr>
                <w:sz w:val="20"/>
              </w:rPr>
            </w:pPr>
          </w:p>
          <w:p w:rsidR="002C578C" w:rsidRDefault="002C578C" w:rsidP="00705AD9">
            <w:pPr>
              <w:rPr>
                <w:sz w:val="20"/>
              </w:rPr>
            </w:pPr>
          </w:p>
          <w:p w:rsidR="00705AD9" w:rsidRPr="002C578C" w:rsidRDefault="00705AD9" w:rsidP="00705AD9">
            <w:pPr>
              <w:rPr>
                <w:sz w:val="20"/>
              </w:rPr>
            </w:pPr>
          </w:p>
        </w:tc>
      </w:tr>
      <w:tr w:rsidR="002C578C" w:rsidRPr="002C578C" w:rsidTr="002C578C">
        <w:tc>
          <w:tcPr>
            <w:tcW w:w="9576" w:type="dxa"/>
            <w:shd w:val="clear" w:color="auto" w:fill="DBE5F1" w:themeFill="accent1" w:themeFillTint="33"/>
          </w:tcPr>
          <w:p w:rsidR="002C578C" w:rsidRPr="002C578C" w:rsidRDefault="002C578C" w:rsidP="007A1272">
            <w:pPr>
              <w:rPr>
                <w:b/>
                <w:sz w:val="20"/>
              </w:rPr>
            </w:pPr>
            <w:r w:rsidRPr="002C578C">
              <w:rPr>
                <w:b/>
                <w:sz w:val="20"/>
              </w:rPr>
              <w:t>What other “data systems” do</w:t>
            </w:r>
            <w:r w:rsidR="00627975">
              <w:rPr>
                <w:b/>
                <w:sz w:val="20"/>
              </w:rPr>
              <w:t>es</w:t>
            </w:r>
            <w:r w:rsidRPr="002C578C">
              <w:rPr>
                <w:b/>
                <w:sz w:val="20"/>
              </w:rPr>
              <w:t>/will the partnership or its vendors use to collect data? These can be commercial systems such as Child Plus</w:t>
            </w:r>
            <w:r w:rsidR="00C32D3D">
              <w:rPr>
                <w:b/>
                <w:sz w:val="20"/>
              </w:rPr>
              <w:t xml:space="preserve"> and Penelope</w:t>
            </w:r>
            <w:r w:rsidRPr="002C578C">
              <w:rPr>
                <w:b/>
                <w:sz w:val="20"/>
              </w:rPr>
              <w:t xml:space="preserve">, as well as in-house Excel spreadsheets, logs, etc. </w:t>
            </w:r>
          </w:p>
        </w:tc>
      </w:tr>
      <w:tr w:rsidR="002C578C" w:rsidRPr="002C578C" w:rsidTr="002C578C">
        <w:trPr>
          <w:trHeight w:val="498"/>
        </w:trPr>
        <w:tc>
          <w:tcPr>
            <w:tcW w:w="9576" w:type="dxa"/>
            <w:tcBorders>
              <w:bottom w:val="single" w:sz="4" w:space="0" w:color="auto"/>
            </w:tcBorders>
          </w:tcPr>
          <w:p w:rsidR="002C578C" w:rsidRDefault="002C578C" w:rsidP="007A1272">
            <w:pPr>
              <w:rPr>
                <w:sz w:val="20"/>
              </w:rPr>
            </w:pPr>
          </w:p>
          <w:p w:rsidR="002C578C" w:rsidRDefault="002C578C" w:rsidP="007A1272">
            <w:pPr>
              <w:rPr>
                <w:sz w:val="20"/>
              </w:rPr>
            </w:pPr>
          </w:p>
          <w:p w:rsidR="002C578C" w:rsidRPr="002C578C" w:rsidRDefault="002C578C" w:rsidP="007A1272">
            <w:pPr>
              <w:rPr>
                <w:sz w:val="20"/>
              </w:rPr>
            </w:pPr>
          </w:p>
        </w:tc>
      </w:tr>
      <w:tr w:rsidR="002C578C" w:rsidRPr="002C578C" w:rsidTr="002C578C">
        <w:tc>
          <w:tcPr>
            <w:tcW w:w="9576" w:type="dxa"/>
            <w:shd w:val="clear" w:color="auto" w:fill="DBE5F1" w:themeFill="accent1" w:themeFillTint="33"/>
          </w:tcPr>
          <w:p w:rsidR="002C578C" w:rsidRPr="002C578C" w:rsidRDefault="002C578C" w:rsidP="00EC2410">
            <w:pPr>
              <w:rPr>
                <w:b/>
                <w:sz w:val="20"/>
              </w:rPr>
            </w:pPr>
            <w:r w:rsidRPr="002C578C">
              <w:rPr>
                <w:b/>
                <w:sz w:val="20"/>
              </w:rPr>
              <w:t xml:space="preserve">Does the partnership contract with </w:t>
            </w:r>
            <w:r w:rsidR="00EC2410">
              <w:rPr>
                <w:b/>
                <w:sz w:val="20"/>
              </w:rPr>
              <w:t xml:space="preserve">its own </w:t>
            </w:r>
            <w:r w:rsidRPr="002C578C">
              <w:rPr>
                <w:b/>
                <w:sz w:val="20"/>
              </w:rPr>
              <w:t xml:space="preserve">external evaluators? </w:t>
            </w:r>
          </w:p>
        </w:tc>
      </w:tr>
      <w:tr w:rsidR="002C578C" w:rsidRPr="002C578C" w:rsidTr="002C578C">
        <w:tc>
          <w:tcPr>
            <w:tcW w:w="9576" w:type="dxa"/>
          </w:tcPr>
          <w:p w:rsidR="002C578C" w:rsidRDefault="002C578C" w:rsidP="007A1272">
            <w:pPr>
              <w:rPr>
                <w:sz w:val="20"/>
              </w:rPr>
            </w:pPr>
          </w:p>
          <w:p w:rsidR="002C578C" w:rsidRPr="002C578C" w:rsidRDefault="002C578C" w:rsidP="00EC2410">
            <w:pPr>
              <w:rPr>
                <w:sz w:val="20"/>
              </w:rPr>
            </w:pPr>
          </w:p>
        </w:tc>
      </w:tr>
      <w:tr w:rsidR="00EC2410" w:rsidRPr="002C578C" w:rsidTr="00EC2410">
        <w:tc>
          <w:tcPr>
            <w:tcW w:w="9576" w:type="dxa"/>
            <w:shd w:val="clear" w:color="auto" w:fill="DBE5F1" w:themeFill="accent1" w:themeFillTint="33"/>
          </w:tcPr>
          <w:p w:rsidR="00EC2410" w:rsidRPr="00EC2410" w:rsidRDefault="00EC2410" w:rsidP="00EC2410">
            <w:pPr>
              <w:rPr>
                <w:b/>
                <w:sz w:val="20"/>
              </w:rPr>
            </w:pPr>
            <w:r>
              <w:rPr>
                <w:b/>
                <w:sz w:val="20"/>
              </w:rPr>
              <w:t>How useful are the ex</w:t>
            </w:r>
            <w:r w:rsidRPr="002C578C">
              <w:rPr>
                <w:b/>
                <w:sz w:val="20"/>
              </w:rPr>
              <w:t>ternal evaluations of SC First Steps (ex. Compass 5-Year Evaluation 2015; Compass PAT Evaluation, 2017)</w:t>
            </w:r>
            <w:r>
              <w:rPr>
                <w:b/>
                <w:sz w:val="20"/>
              </w:rPr>
              <w:t xml:space="preserve"> to your local partnership</w:t>
            </w:r>
            <w:r w:rsidRPr="002C578C">
              <w:rPr>
                <w:b/>
                <w:sz w:val="20"/>
              </w:rPr>
              <w:t>?</w:t>
            </w:r>
            <w:r>
              <w:rPr>
                <w:b/>
                <w:sz w:val="20"/>
              </w:rPr>
              <w:t xml:space="preserve"> How has the partnership used results of First Steps evaluations?</w:t>
            </w:r>
          </w:p>
        </w:tc>
      </w:tr>
      <w:tr w:rsidR="00EC2410" w:rsidRPr="002C578C" w:rsidTr="002C578C">
        <w:tc>
          <w:tcPr>
            <w:tcW w:w="9576" w:type="dxa"/>
          </w:tcPr>
          <w:p w:rsidR="00EC2410" w:rsidRDefault="00EC2410" w:rsidP="007A1272">
            <w:pPr>
              <w:rPr>
                <w:sz w:val="20"/>
              </w:rPr>
            </w:pPr>
          </w:p>
          <w:p w:rsidR="00EC2410" w:rsidRDefault="00EC2410" w:rsidP="007A1272">
            <w:pPr>
              <w:rPr>
                <w:sz w:val="20"/>
              </w:rPr>
            </w:pPr>
          </w:p>
        </w:tc>
      </w:tr>
      <w:tr w:rsidR="002C578C" w:rsidRPr="002C578C" w:rsidTr="007A1272">
        <w:tc>
          <w:tcPr>
            <w:tcW w:w="9576" w:type="dxa"/>
            <w:shd w:val="clear" w:color="auto" w:fill="DBE5F1" w:themeFill="accent1" w:themeFillTint="33"/>
          </w:tcPr>
          <w:p w:rsidR="002C578C" w:rsidRPr="002C578C" w:rsidRDefault="007848CF" w:rsidP="007A1272">
            <w:pPr>
              <w:rPr>
                <w:b/>
                <w:sz w:val="20"/>
              </w:rPr>
            </w:pPr>
            <w:r>
              <w:rPr>
                <w:b/>
                <w:sz w:val="20"/>
              </w:rPr>
              <w:t>How are</w:t>
            </w:r>
            <w:r w:rsidR="002C578C" w:rsidRPr="002C578C">
              <w:rPr>
                <w:b/>
                <w:sz w:val="20"/>
              </w:rPr>
              <w:t xml:space="preserve"> data </w:t>
            </w:r>
            <w:r w:rsidR="00EB44C4">
              <w:rPr>
                <w:b/>
                <w:sz w:val="20"/>
              </w:rPr>
              <w:t xml:space="preserve">and data system reports </w:t>
            </w:r>
            <w:r w:rsidR="002C578C" w:rsidRPr="002C578C">
              <w:rPr>
                <w:b/>
                <w:sz w:val="20"/>
              </w:rPr>
              <w:t>(both FSDC and non-FSDC) used by the partnership for decision-making? For sharing with stakeholders and policymakers?</w:t>
            </w:r>
          </w:p>
        </w:tc>
      </w:tr>
      <w:tr w:rsidR="002C578C" w:rsidRPr="002C578C" w:rsidTr="007A1272">
        <w:trPr>
          <w:trHeight w:val="498"/>
        </w:trPr>
        <w:tc>
          <w:tcPr>
            <w:tcW w:w="9576" w:type="dxa"/>
          </w:tcPr>
          <w:p w:rsidR="002C578C" w:rsidRDefault="002C578C" w:rsidP="007A1272">
            <w:pPr>
              <w:rPr>
                <w:sz w:val="20"/>
              </w:rPr>
            </w:pPr>
          </w:p>
          <w:p w:rsidR="002C578C" w:rsidRDefault="002C578C" w:rsidP="007A1272">
            <w:pPr>
              <w:rPr>
                <w:sz w:val="20"/>
              </w:rPr>
            </w:pPr>
          </w:p>
          <w:p w:rsidR="002C578C" w:rsidRPr="002C578C" w:rsidRDefault="002C578C" w:rsidP="007A1272">
            <w:pPr>
              <w:rPr>
                <w:sz w:val="20"/>
              </w:rPr>
            </w:pPr>
          </w:p>
        </w:tc>
      </w:tr>
      <w:tr w:rsidR="00627975" w:rsidRPr="002C578C" w:rsidTr="007A1272">
        <w:tc>
          <w:tcPr>
            <w:tcW w:w="9576" w:type="dxa"/>
            <w:shd w:val="clear" w:color="auto" w:fill="DBE5F1" w:themeFill="accent1" w:themeFillTint="33"/>
          </w:tcPr>
          <w:p w:rsidR="00627975" w:rsidRPr="002C578C" w:rsidRDefault="00EB44C4" w:rsidP="00EB44C4">
            <w:pPr>
              <w:rPr>
                <w:b/>
                <w:sz w:val="20"/>
              </w:rPr>
            </w:pPr>
            <w:r>
              <w:rPr>
                <w:b/>
                <w:sz w:val="20"/>
              </w:rPr>
              <w:t>Has the partnership been able</w:t>
            </w:r>
            <w:r w:rsidR="00627975">
              <w:rPr>
                <w:b/>
                <w:sz w:val="20"/>
              </w:rPr>
              <w:t xml:space="preserve"> to track longitudinal outcomes of children and/or adults after they leave the partnership’s program(s)</w:t>
            </w:r>
            <w:r>
              <w:rPr>
                <w:b/>
                <w:sz w:val="20"/>
              </w:rPr>
              <w:t>, either on its own or in collaboration with its local school district(s) or other partners</w:t>
            </w:r>
            <w:r w:rsidR="00627975">
              <w:rPr>
                <w:b/>
                <w:sz w:val="20"/>
              </w:rPr>
              <w:t>?</w:t>
            </w:r>
            <w:r w:rsidR="00FB66D4">
              <w:rPr>
                <w:b/>
                <w:sz w:val="20"/>
              </w:rPr>
              <w:t xml:space="preserve"> If yes, please describe.</w:t>
            </w:r>
          </w:p>
        </w:tc>
      </w:tr>
      <w:tr w:rsidR="00627975" w:rsidRPr="002C578C" w:rsidTr="007A1272">
        <w:trPr>
          <w:trHeight w:val="498"/>
        </w:trPr>
        <w:tc>
          <w:tcPr>
            <w:tcW w:w="9576" w:type="dxa"/>
          </w:tcPr>
          <w:p w:rsidR="00627975" w:rsidRDefault="00627975" w:rsidP="007A1272">
            <w:pPr>
              <w:rPr>
                <w:sz w:val="20"/>
              </w:rPr>
            </w:pPr>
          </w:p>
          <w:p w:rsidR="00627975" w:rsidRDefault="00627975" w:rsidP="007A1272">
            <w:pPr>
              <w:rPr>
                <w:sz w:val="20"/>
              </w:rPr>
            </w:pPr>
          </w:p>
          <w:p w:rsidR="00627975" w:rsidRPr="002C578C" w:rsidRDefault="00627975" w:rsidP="007A1272">
            <w:pPr>
              <w:rPr>
                <w:sz w:val="20"/>
              </w:rPr>
            </w:pPr>
          </w:p>
        </w:tc>
      </w:tr>
    </w:tbl>
    <w:p w:rsidR="004C2E04" w:rsidRDefault="004C2E04">
      <w:pPr>
        <w:sectPr w:rsidR="004C2E04">
          <w:footerReference w:type="default" r:id="rId11"/>
          <w:pgSz w:w="12240" w:h="15840"/>
          <w:pgMar w:top="1440" w:right="1440" w:bottom="1440" w:left="1440" w:header="720" w:footer="720" w:gutter="0"/>
          <w:cols w:space="720"/>
          <w:docGrid w:linePitch="360"/>
        </w:sectPr>
      </w:pPr>
    </w:p>
    <w:p w:rsidR="00173EAC" w:rsidRPr="00A3023A" w:rsidRDefault="004C2E04" w:rsidP="00A3023A">
      <w:pPr>
        <w:spacing w:after="0"/>
        <w:jc w:val="center"/>
        <w:rPr>
          <w:b/>
          <w:sz w:val="36"/>
        </w:rPr>
      </w:pPr>
      <w:r w:rsidRPr="00F30BF4">
        <w:rPr>
          <w:b/>
          <w:sz w:val="28"/>
          <w:highlight w:val="yellow"/>
        </w:rPr>
        <w:lastRenderedPageBreak/>
        <w:t>[INSERT NAME]</w:t>
      </w:r>
      <w:r w:rsidRPr="00A013E2">
        <w:rPr>
          <w:b/>
          <w:sz w:val="28"/>
        </w:rPr>
        <w:t xml:space="preserve"> First Steps</w:t>
      </w:r>
      <w:r w:rsidRPr="00A013E2">
        <w:rPr>
          <w:b/>
          <w:sz w:val="28"/>
        </w:rPr>
        <w:br/>
      </w:r>
      <w:r w:rsidRPr="00A3023A">
        <w:rPr>
          <w:b/>
          <w:sz w:val="36"/>
        </w:rPr>
        <w:t>Proposed Program Strategies for 2018-19</w:t>
      </w:r>
    </w:p>
    <w:tbl>
      <w:tblPr>
        <w:tblW w:w="140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20"/>
        <w:gridCol w:w="2610"/>
        <w:gridCol w:w="1350"/>
        <w:gridCol w:w="1260"/>
        <w:gridCol w:w="990"/>
        <w:gridCol w:w="810"/>
        <w:gridCol w:w="720"/>
        <w:gridCol w:w="1170"/>
        <w:gridCol w:w="1530"/>
        <w:gridCol w:w="1980"/>
      </w:tblGrid>
      <w:tr w:rsidR="004C2E04" w:rsidRPr="001879C6" w:rsidTr="007848CF">
        <w:trPr>
          <w:trHeight w:val="528"/>
        </w:trPr>
        <w:tc>
          <w:tcPr>
            <w:tcW w:w="1620" w:type="dxa"/>
            <w:vMerge w:val="restart"/>
            <w:shd w:val="clear" w:color="auto" w:fill="FABF8F" w:themeFill="accent6" w:themeFillTint="99"/>
            <w:vAlign w:val="center"/>
          </w:tcPr>
          <w:p w:rsidR="004C2E04" w:rsidRPr="00A3023A" w:rsidRDefault="004C2E04" w:rsidP="007A1272">
            <w:pPr>
              <w:pStyle w:val="BodyText"/>
              <w:jc w:val="center"/>
              <w:rPr>
                <w:rFonts w:asciiTheme="minorHAnsi" w:hAnsiTheme="minorHAnsi" w:cs="Arial"/>
                <w:b/>
                <w:i w:val="0"/>
                <w:szCs w:val="18"/>
              </w:rPr>
            </w:pPr>
            <w:r w:rsidRPr="00A3023A">
              <w:rPr>
                <w:rFonts w:asciiTheme="minorHAnsi" w:hAnsiTheme="minorHAnsi" w:cs="Arial"/>
                <w:b/>
                <w:i w:val="0"/>
                <w:szCs w:val="18"/>
              </w:rPr>
              <w:t>Strategy Area</w:t>
            </w:r>
          </w:p>
          <w:p w:rsidR="004C2E04" w:rsidRPr="00A3023A" w:rsidRDefault="004C2E04" w:rsidP="007A1272">
            <w:pPr>
              <w:pStyle w:val="BodyText"/>
              <w:jc w:val="center"/>
              <w:rPr>
                <w:rFonts w:asciiTheme="minorHAnsi" w:hAnsiTheme="minorHAnsi" w:cs="Arial"/>
                <w:b/>
                <w:i w:val="0"/>
                <w:sz w:val="18"/>
                <w:szCs w:val="18"/>
              </w:rPr>
            </w:pPr>
          </w:p>
          <w:p w:rsidR="004C2E04" w:rsidRPr="00A3023A" w:rsidRDefault="004C2E04" w:rsidP="007A1272">
            <w:pPr>
              <w:pStyle w:val="BodyText"/>
              <w:jc w:val="center"/>
              <w:rPr>
                <w:rFonts w:asciiTheme="minorHAnsi" w:hAnsiTheme="minorHAnsi" w:cs="Arial"/>
                <w:b/>
                <w:i w:val="0"/>
                <w:sz w:val="18"/>
                <w:szCs w:val="18"/>
              </w:rPr>
            </w:pPr>
            <w:r w:rsidRPr="00A3023A">
              <w:rPr>
                <w:rFonts w:asciiTheme="minorHAnsi" w:hAnsiTheme="minorHAnsi" w:cs="Arial"/>
                <w:b/>
                <w:i w:val="0"/>
                <w:sz w:val="18"/>
                <w:szCs w:val="18"/>
              </w:rPr>
              <w:t>(Parenting/Family Strengthening, Early Education,  School Transition, Child Care, or Healthy Start)</w:t>
            </w:r>
          </w:p>
        </w:tc>
        <w:tc>
          <w:tcPr>
            <w:tcW w:w="2610" w:type="dxa"/>
            <w:vMerge w:val="restart"/>
            <w:shd w:val="clear" w:color="auto" w:fill="FABF8F" w:themeFill="accent6" w:themeFillTint="99"/>
            <w:vAlign w:val="center"/>
          </w:tcPr>
          <w:p w:rsidR="004C2E04" w:rsidRPr="00A3023A" w:rsidRDefault="004C2E04" w:rsidP="007A1272">
            <w:pPr>
              <w:pStyle w:val="BodyText"/>
              <w:jc w:val="center"/>
              <w:rPr>
                <w:rFonts w:asciiTheme="minorHAnsi" w:hAnsiTheme="minorHAnsi" w:cs="Arial"/>
                <w:b/>
                <w:i w:val="0"/>
                <w:sz w:val="24"/>
                <w:szCs w:val="18"/>
              </w:rPr>
            </w:pPr>
            <w:r w:rsidRPr="00A3023A">
              <w:rPr>
                <w:rFonts w:asciiTheme="minorHAnsi" w:hAnsiTheme="minorHAnsi" w:cs="Arial"/>
                <w:b/>
                <w:i w:val="0"/>
                <w:sz w:val="24"/>
                <w:szCs w:val="18"/>
              </w:rPr>
              <w:t>Strategy Name</w:t>
            </w:r>
          </w:p>
          <w:p w:rsidR="004C2E04" w:rsidRPr="00A3023A" w:rsidRDefault="004C2E04" w:rsidP="007A1272">
            <w:pPr>
              <w:pStyle w:val="BodyText"/>
              <w:jc w:val="center"/>
              <w:rPr>
                <w:rFonts w:asciiTheme="minorHAnsi" w:hAnsiTheme="minorHAnsi" w:cs="Arial"/>
                <w:b/>
                <w:i w:val="0"/>
                <w:szCs w:val="18"/>
              </w:rPr>
            </w:pPr>
          </w:p>
        </w:tc>
        <w:tc>
          <w:tcPr>
            <w:tcW w:w="1350" w:type="dxa"/>
            <w:vMerge w:val="restart"/>
            <w:shd w:val="clear" w:color="auto" w:fill="FABF8F" w:themeFill="accent6" w:themeFillTint="99"/>
            <w:vAlign w:val="center"/>
          </w:tcPr>
          <w:p w:rsidR="004C2E04" w:rsidRPr="00A3023A" w:rsidRDefault="004C2E04" w:rsidP="007A1272">
            <w:pPr>
              <w:pStyle w:val="BodyText"/>
              <w:jc w:val="center"/>
              <w:rPr>
                <w:rFonts w:asciiTheme="minorHAnsi" w:hAnsiTheme="minorHAnsi" w:cs="Arial"/>
                <w:b/>
                <w:i w:val="0"/>
                <w:szCs w:val="18"/>
              </w:rPr>
            </w:pPr>
            <w:r w:rsidRPr="00A3023A">
              <w:rPr>
                <w:rFonts w:asciiTheme="minorHAnsi" w:hAnsiTheme="minorHAnsi" w:cs="Arial"/>
                <w:b/>
                <w:i w:val="0"/>
                <w:szCs w:val="18"/>
              </w:rPr>
              <w:t>New or Continuing Strategy for FY19?</w:t>
            </w:r>
          </w:p>
        </w:tc>
        <w:tc>
          <w:tcPr>
            <w:tcW w:w="1260" w:type="dxa"/>
            <w:vMerge w:val="restart"/>
            <w:shd w:val="clear" w:color="auto" w:fill="FABF8F" w:themeFill="accent6" w:themeFillTint="99"/>
            <w:vAlign w:val="center"/>
          </w:tcPr>
          <w:p w:rsidR="004C2E04" w:rsidRPr="00A3023A" w:rsidRDefault="004C2E04" w:rsidP="007A1272">
            <w:pPr>
              <w:pStyle w:val="BodyText"/>
              <w:jc w:val="center"/>
              <w:rPr>
                <w:rFonts w:asciiTheme="minorHAnsi" w:hAnsiTheme="minorHAnsi" w:cs="Arial"/>
                <w:b/>
                <w:i w:val="0"/>
                <w:szCs w:val="18"/>
              </w:rPr>
            </w:pPr>
            <w:r w:rsidRPr="00A3023A">
              <w:rPr>
                <w:rFonts w:asciiTheme="minorHAnsi" w:hAnsiTheme="minorHAnsi" w:cs="Arial"/>
                <w:b/>
                <w:i w:val="0"/>
                <w:szCs w:val="18"/>
              </w:rPr>
              <w:t>Program Code</w:t>
            </w:r>
          </w:p>
        </w:tc>
        <w:tc>
          <w:tcPr>
            <w:tcW w:w="990" w:type="dxa"/>
            <w:vMerge w:val="restart"/>
            <w:shd w:val="clear" w:color="auto" w:fill="FABF8F" w:themeFill="accent6" w:themeFillTint="99"/>
            <w:vAlign w:val="center"/>
          </w:tcPr>
          <w:p w:rsidR="004C2E04" w:rsidRPr="00A3023A" w:rsidRDefault="004C2E04" w:rsidP="004C2E04">
            <w:pPr>
              <w:pStyle w:val="BodyText"/>
              <w:jc w:val="center"/>
              <w:rPr>
                <w:rFonts w:asciiTheme="minorHAnsi" w:hAnsiTheme="minorHAnsi" w:cs="Arial"/>
                <w:b/>
                <w:i w:val="0"/>
                <w:sz w:val="18"/>
                <w:szCs w:val="18"/>
              </w:rPr>
            </w:pPr>
            <w:r w:rsidRPr="00A3023A">
              <w:rPr>
                <w:rFonts w:asciiTheme="minorHAnsi" w:hAnsiTheme="minorHAnsi" w:cs="Arial"/>
                <w:b/>
                <w:i w:val="0"/>
                <w:szCs w:val="18"/>
              </w:rPr>
              <w:t>Will state funds be used for this strategy?</w:t>
            </w:r>
          </w:p>
        </w:tc>
        <w:tc>
          <w:tcPr>
            <w:tcW w:w="2700" w:type="dxa"/>
            <w:gridSpan w:val="3"/>
            <w:tcBorders>
              <w:bottom w:val="single" w:sz="12" w:space="0" w:color="auto"/>
            </w:tcBorders>
            <w:shd w:val="clear" w:color="auto" w:fill="FABF8F" w:themeFill="accent6" w:themeFillTint="99"/>
            <w:vAlign w:val="center"/>
          </w:tcPr>
          <w:p w:rsidR="004C2E04" w:rsidRPr="00A3023A" w:rsidRDefault="004C2E04" w:rsidP="007A1272">
            <w:pPr>
              <w:pStyle w:val="BodyText"/>
              <w:jc w:val="center"/>
              <w:rPr>
                <w:rFonts w:asciiTheme="minorHAnsi" w:hAnsiTheme="minorHAnsi" w:cs="Arial"/>
                <w:b/>
                <w:i w:val="0"/>
                <w:szCs w:val="18"/>
              </w:rPr>
            </w:pPr>
            <w:r w:rsidRPr="00A3023A">
              <w:rPr>
                <w:rFonts w:asciiTheme="minorHAnsi" w:hAnsiTheme="minorHAnsi" w:cs="Arial"/>
                <w:b/>
                <w:i w:val="0"/>
                <w:szCs w:val="18"/>
              </w:rPr>
              <w:t>Procurement</w:t>
            </w:r>
          </w:p>
          <w:p w:rsidR="004C2E04" w:rsidRPr="00A3023A" w:rsidRDefault="004C2E04" w:rsidP="007A1272">
            <w:pPr>
              <w:pStyle w:val="BodyText"/>
              <w:jc w:val="center"/>
              <w:rPr>
                <w:rFonts w:asciiTheme="minorHAnsi" w:hAnsiTheme="minorHAnsi" w:cs="Arial"/>
                <w:b/>
                <w:i w:val="0"/>
                <w:sz w:val="18"/>
                <w:szCs w:val="18"/>
              </w:rPr>
            </w:pPr>
            <w:r w:rsidRPr="00A3023A">
              <w:rPr>
                <w:rFonts w:asciiTheme="minorHAnsi" w:hAnsiTheme="minorHAnsi" w:cs="Arial"/>
                <w:b/>
                <w:i w:val="0"/>
                <w:sz w:val="18"/>
                <w:szCs w:val="18"/>
              </w:rPr>
              <w:t>(in-house or vendor contract)</w:t>
            </w:r>
          </w:p>
        </w:tc>
        <w:tc>
          <w:tcPr>
            <w:tcW w:w="1530" w:type="dxa"/>
            <w:vMerge w:val="restart"/>
            <w:shd w:val="clear" w:color="auto" w:fill="FABF8F" w:themeFill="accent6" w:themeFillTint="99"/>
            <w:vAlign w:val="center"/>
          </w:tcPr>
          <w:p w:rsidR="004C2E04" w:rsidRPr="00A3023A" w:rsidRDefault="004C2E04" w:rsidP="007848CF">
            <w:pPr>
              <w:pStyle w:val="BodyText"/>
              <w:jc w:val="center"/>
              <w:rPr>
                <w:rFonts w:asciiTheme="minorHAnsi" w:hAnsiTheme="minorHAnsi" w:cs="Arial"/>
                <w:b/>
                <w:i w:val="0"/>
                <w:sz w:val="18"/>
                <w:szCs w:val="18"/>
              </w:rPr>
            </w:pPr>
            <w:r w:rsidRPr="00A3023A">
              <w:rPr>
                <w:rFonts w:asciiTheme="minorHAnsi" w:hAnsiTheme="minorHAnsi" w:cs="Arial"/>
                <w:b/>
                <w:i w:val="0"/>
                <w:sz w:val="18"/>
                <w:szCs w:val="18"/>
              </w:rPr>
              <w:t>Proj</w:t>
            </w:r>
            <w:r w:rsidR="00A3023A" w:rsidRPr="00A3023A">
              <w:rPr>
                <w:rFonts w:asciiTheme="minorHAnsi" w:hAnsiTheme="minorHAnsi" w:cs="Arial"/>
                <w:b/>
                <w:i w:val="0"/>
                <w:sz w:val="18"/>
                <w:szCs w:val="18"/>
              </w:rPr>
              <w:t>ected</w:t>
            </w:r>
            <w:r w:rsidRPr="00A3023A">
              <w:rPr>
                <w:rFonts w:asciiTheme="minorHAnsi" w:hAnsiTheme="minorHAnsi" w:cs="Arial"/>
                <w:b/>
                <w:i w:val="0"/>
                <w:sz w:val="18"/>
                <w:szCs w:val="18"/>
              </w:rPr>
              <w:t xml:space="preserve"> to Serve FY19</w:t>
            </w:r>
          </w:p>
          <w:p w:rsidR="007848CF" w:rsidRDefault="00A3023A" w:rsidP="007848CF">
            <w:pPr>
              <w:pStyle w:val="BodyText"/>
              <w:jc w:val="center"/>
              <w:rPr>
                <w:rFonts w:asciiTheme="minorHAnsi" w:hAnsiTheme="minorHAnsi" w:cs="Arial"/>
                <w:b/>
                <w:i w:val="0"/>
                <w:sz w:val="18"/>
                <w:szCs w:val="18"/>
              </w:rPr>
            </w:pPr>
            <w:r w:rsidRPr="00A3023A">
              <w:rPr>
                <w:rFonts w:asciiTheme="minorHAnsi" w:hAnsiTheme="minorHAnsi" w:cs="Arial"/>
                <w:b/>
                <w:i w:val="0"/>
                <w:sz w:val="18"/>
                <w:szCs w:val="18"/>
              </w:rPr>
              <w:t>(</w:t>
            </w:r>
            <w:r w:rsidR="007848CF">
              <w:rPr>
                <w:rFonts w:asciiTheme="minorHAnsi" w:hAnsiTheme="minorHAnsi" w:cs="Arial"/>
                <w:b/>
                <w:i w:val="0"/>
                <w:sz w:val="18"/>
                <w:szCs w:val="18"/>
              </w:rPr>
              <w:t>UNDUPLICATED</w:t>
            </w:r>
            <w:r w:rsidRPr="00A3023A">
              <w:rPr>
                <w:rFonts w:asciiTheme="minorHAnsi" w:hAnsiTheme="minorHAnsi" w:cs="Arial"/>
                <w:b/>
                <w:i w:val="0"/>
                <w:sz w:val="18"/>
                <w:szCs w:val="18"/>
              </w:rPr>
              <w:t>)</w:t>
            </w:r>
          </w:p>
          <w:p w:rsidR="007848CF" w:rsidRDefault="007848CF" w:rsidP="007848CF">
            <w:pPr>
              <w:pStyle w:val="BodyText"/>
              <w:jc w:val="center"/>
              <w:rPr>
                <w:rFonts w:asciiTheme="minorHAnsi" w:hAnsiTheme="minorHAnsi" w:cs="Arial"/>
                <w:b/>
                <w:i w:val="0"/>
                <w:sz w:val="18"/>
                <w:szCs w:val="18"/>
              </w:rPr>
            </w:pPr>
          </w:p>
          <w:p w:rsidR="00A3023A" w:rsidRPr="00A3023A" w:rsidRDefault="007848CF" w:rsidP="007848CF">
            <w:pPr>
              <w:pStyle w:val="BodyText"/>
              <w:jc w:val="center"/>
              <w:rPr>
                <w:rFonts w:asciiTheme="minorHAnsi" w:hAnsiTheme="minorHAnsi" w:cs="Arial"/>
                <w:i w:val="0"/>
                <w:sz w:val="18"/>
                <w:szCs w:val="18"/>
              </w:rPr>
            </w:pPr>
            <w:r>
              <w:rPr>
                <w:rFonts w:asciiTheme="minorHAnsi" w:hAnsiTheme="minorHAnsi" w:cs="Arial"/>
                <w:b/>
                <w:i w:val="0"/>
                <w:sz w:val="18"/>
                <w:szCs w:val="18"/>
              </w:rPr>
              <w:t>Please include unit (children, adults, providers)</w:t>
            </w:r>
          </w:p>
        </w:tc>
        <w:tc>
          <w:tcPr>
            <w:tcW w:w="1980" w:type="dxa"/>
            <w:vMerge w:val="restart"/>
            <w:shd w:val="clear" w:color="auto" w:fill="FABF8F" w:themeFill="accent6" w:themeFillTint="99"/>
            <w:vAlign w:val="center"/>
          </w:tcPr>
          <w:p w:rsidR="004C2E04" w:rsidRPr="00A3023A" w:rsidRDefault="00A3023A" w:rsidP="004C2E04">
            <w:pPr>
              <w:pStyle w:val="BodyText"/>
              <w:rPr>
                <w:rFonts w:asciiTheme="minorHAnsi" w:hAnsiTheme="minorHAnsi" w:cs="Arial"/>
                <w:b/>
                <w:i w:val="0"/>
                <w:sz w:val="18"/>
                <w:szCs w:val="18"/>
              </w:rPr>
            </w:pPr>
            <w:r>
              <w:rPr>
                <w:rFonts w:asciiTheme="minorHAnsi" w:hAnsiTheme="minorHAnsi" w:cs="Arial"/>
                <w:b/>
                <w:i w:val="0"/>
                <w:sz w:val="18"/>
                <w:szCs w:val="18"/>
              </w:rPr>
              <w:t>C</w:t>
            </w:r>
            <w:r w:rsidR="004C2E04" w:rsidRPr="00A3023A">
              <w:rPr>
                <w:rFonts w:asciiTheme="minorHAnsi" w:hAnsiTheme="minorHAnsi" w:cs="Arial"/>
                <w:b/>
                <w:i w:val="0"/>
                <w:sz w:val="18"/>
                <w:szCs w:val="18"/>
              </w:rPr>
              <w:t>ontinuing strategies: how would you describe</w:t>
            </w:r>
            <w:r>
              <w:rPr>
                <w:rFonts w:asciiTheme="minorHAnsi" w:hAnsiTheme="minorHAnsi" w:cs="Arial"/>
                <w:b/>
                <w:i w:val="0"/>
                <w:sz w:val="18"/>
                <w:szCs w:val="18"/>
              </w:rPr>
              <w:t xml:space="preserve"> your plans for </w:t>
            </w:r>
            <w:r w:rsidR="004C2E04" w:rsidRPr="00A3023A">
              <w:rPr>
                <w:rFonts w:asciiTheme="minorHAnsi" w:hAnsiTheme="minorHAnsi" w:cs="Arial"/>
                <w:b/>
                <w:i w:val="0"/>
                <w:sz w:val="18"/>
                <w:szCs w:val="18"/>
              </w:rPr>
              <w:t xml:space="preserve"> implementation</w:t>
            </w:r>
            <w:r w:rsidR="00F63CCF">
              <w:rPr>
                <w:rFonts w:asciiTheme="minorHAnsi" w:hAnsiTheme="minorHAnsi" w:cs="Arial"/>
                <w:b/>
                <w:i w:val="0"/>
                <w:sz w:val="18"/>
                <w:szCs w:val="18"/>
              </w:rPr>
              <w:t xml:space="preserve"> next year</w:t>
            </w:r>
            <w:r>
              <w:rPr>
                <w:rFonts w:asciiTheme="minorHAnsi" w:hAnsiTheme="minorHAnsi" w:cs="Arial"/>
                <w:b/>
                <w:i w:val="0"/>
                <w:sz w:val="18"/>
                <w:szCs w:val="18"/>
              </w:rPr>
              <w:t xml:space="preserve">, </w:t>
            </w:r>
            <w:r w:rsidR="004C2E04" w:rsidRPr="00A3023A">
              <w:rPr>
                <w:rFonts w:asciiTheme="minorHAnsi" w:hAnsiTheme="minorHAnsi" w:cs="Arial"/>
                <w:b/>
                <w:i w:val="0"/>
                <w:sz w:val="18"/>
                <w:szCs w:val="18"/>
              </w:rPr>
              <w:t>as compared to the current year:</w:t>
            </w:r>
          </w:p>
          <w:p w:rsidR="004C2E04" w:rsidRPr="00A3023A" w:rsidRDefault="004C2E04" w:rsidP="004C2E04">
            <w:pPr>
              <w:pStyle w:val="BodyText"/>
              <w:numPr>
                <w:ilvl w:val="0"/>
                <w:numId w:val="2"/>
              </w:numPr>
              <w:ind w:left="360"/>
              <w:rPr>
                <w:rFonts w:asciiTheme="minorHAnsi" w:hAnsiTheme="minorHAnsi" w:cs="Arial"/>
                <w:b/>
                <w:i w:val="0"/>
                <w:sz w:val="18"/>
                <w:szCs w:val="18"/>
              </w:rPr>
            </w:pPr>
            <w:r w:rsidRPr="00A3023A">
              <w:rPr>
                <w:rFonts w:asciiTheme="minorHAnsi" w:hAnsiTheme="minorHAnsi" w:cs="Arial"/>
                <w:b/>
                <w:i w:val="0"/>
                <w:sz w:val="18"/>
                <w:szCs w:val="18"/>
              </w:rPr>
              <w:t>About the same</w:t>
            </w:r>
          </w:p>
          <w:p w:rsidR="004C2E04" w:rsidRPr="00A3023A" w:rsidRDefault="004C2E04" w:rsidP="004C2E04">
            <w:pPr>
              <w:pStyle w:val="BodyText"/>
              <w:numPr>
                <w:ilvl w:val="0"/>
                <w:numId w:val="2"/>
              </w:numPr>
              <w:ind w:left="360"/>
              <w:rPr>
                <w:rFonts w:asciiTheme="minorHAnsi" w:hAnsiTheme="minorHAnsi" w:cs="Arial"/>
                <w:b/>
                <w:i w:val="0"/>
                <w:sz w:val="18"/>
                <w:szCs w:val="18"/>
              </w:rPr>
            </w:pPr>
            <w:r w:rsidRPr="00A3023A">
              <w:rPr>
                <w:rFonts w:asciiTheme="minorHAnsi" w:hAnsiTheme="minorHAnsi" w:cs="Arial"/>
                <w:b/>
                <w:i w:val="0"/>
                <w:sz w:val="18"/>
                <w:szCs w:val="18"/>
              </w:rPr>
              <w:t>Expanded or enhanced</w:t>
            </w:r>
          </w:p>
          <w:p w:rsidR="004C2E04" w:rsidRPr="00A3023A" w:rsidRDefault="004C2E04" w:rsidP="004C2E04">
            <w:pPr>
              <w:pStyle w:val="BodyText"/>
              <w:numPr>
                <w:ilvl w:val="0"/>
                <w:numId w:val="2"/>
              </w:numPr>
              <w:ind w:left="360"/>
              <w:rPr>
                <w:rFonts w:asciiTheme="minorHAnsi" w:hAnsiTheme="minorHAnsi" w:cs="Arial"/>
                <w:b/>
                <w:i w:val="0"/>
                <w:sz w:val="18"/>
                <w:szCs w:val="18"/>
              </w:rPr>
            </w:pPr>
            <w:r w:rsidRPr="00A3023A">
              <w:rPr>
                <w:rFonts w:asciiTheme="minorHAnsi" w:hAnsiTheme="minorHAnsi" w:cs="Arial"/>
                <w:b/>
                <w:i w:val="0"/>
                <w:sz w:val="18"/>
                <w:szCs w:val="18"/>
              </w:rPr>
              <w:t>Reduced</w:t>
            </w:r>
          </w:p>
        </w:tc>
      </w:tr>
      <w:tr w:rsidR="00A3023A" w:rsidRPr="001879C6" w:rsidTr="007848CF">
        <w:tc>
          <w:tcPr>
            <w:tcW w:w="1620" w:type="dxa"/>
            <w:vMerge/>
            <w:shd w:val="clear" w:color="auto" w:fill="auto"/>
          </w:tcPr>
          <w:p w:rsidR="004C2E04" w:rsidRPr="00CA2AE3" w:rsidRDefault="004C2E04" w:rsidP="007A1272">
            <w:pPr>
              <w:pStyle w:val="BodyText"/>
              <w:jc w:val="center"/>
              <w:rPr>
                <w:rFonts w:cs="Arial"/>
                <w:i w:val="0"/>
                <w:sz w:val="28"/>
                <w:szCs w:val="28"/>
              </w:rPr>
            </w:pPr>
          </w:p>
        </w:tc>
        <w:tc>
          <w:tcPr>
            <w:tcW w:w="2610" w:type="dxa"/>
            <w:vMerge/>
            <w:shd w:val="clear" w:color="auto" w:fill="auto"/>
          </w:tcPr>
          <w:p w:rsidR="004C2E04" w:rsidRPr="00CA2AE3" w:rsidRDefault="004C2E04" w:rsidP="007A1272">
            <w:pPr>
              <w:pStyle w:val="BodyText"/>
              <w:jc w:val="center"/>
              <w:rPr>
                <w:rFonts w:cs="Arial"/>
                <w:i w:val="0"/>
                <w:sz w:val="28"/>
                <w:szCs w:val="28"/>
              </w:rPr>
            </w:pPr>
          </w:p>
        </w:tc>
        <w:tc>
          <w:tcPr>
            <w:tcW w:w="1350" w:type="dxa"/>
            <w:vMerge/>
            <w:shd w:val="clear" w:color="auto" w:fill="auto"/>
          </w:tcPr>
          <w:p w:rsidR="004C2E04" w:rsidRPr="00CA2AE3" w:rsidRDefault="004C2E04" w:rsidP="007A1272">
            <w:pPr>
              <w:pStyle w:val="BodyText"/>
              <w:jc w:val="center"/>
              <w:rPr>
                <w:rFonts w:cs="Arial"/>
                <w:i w:val="0"/>
                <w:sz w:val="28"/>
                <w:szCs w:val="28"/>
              </w:rPr>
            </w:pPr>
          </w:p>
        </w:tc>
        <w:tc>
          <w:tcPr>
            <w:tcW w:w="1260" w:type="dxa"/>
            <w:vMerge/>
            <w:shd w:val="clear" w:color="auto" w:fill="auto"/>
          </w:tcPr>
          <w:p w:rsidR="004C2E04" w:rsidRDefault="004C2E04" w:rsidP="007A1272">
            <w:pPr>
              <w:pStyle w:val="BodyText"/>
              <w:jc w:val="center"/>
              <w:rPr>
                <w:rFonts w:cs="Arial"/>
                <w:b/>
                <w:i w:val="0"/>
                <w:sz w:val="14"/>
                <w:szCs w:val="14"/>
              </w:rPr>
            </w:pPr>
          </w:p>
        </w:tc>
        <w:tc>
          <w:tcPr>
            <w:tcW w:w="990" w:type="dxa"/>
            <w:vMerge/>
            <w:shd w:val="clear" w:color="auto" w:fill="auto"/>
            <w:vAlign w:val="center"/>
          </w:tcPr>
          <w:p w:rsidR="004C2E04" w:rsidRPr="00305C25" w:rsidRDefault="004C2E04" w:rsidP="007A1272">
            <w:pPr>
              <w:pStyle w:val="BodyText"/>
              <w:jc w:val="center"/>
              <w:rPr>
                <w:rFonts w:cs="Arial"/>
                <w:b/>
                <w:i w:val="0"/>
                <w:sz w:val="18"/>
                <w:szCs w:val="18"/>
              </w:rPr>
            </w:pPr>
          </w:p>
        </w:tc>
        <w:tc>
          <w:tcPr>
            <w:tcW w:w="810" w:type="dxa"/>
            <w:shd w:val="clear" w:color="auto" w:fill="FDE9D9" w:themeFill="accent6" w:themeFillTint="33"/>
            <w:vAlign w:val="center"/>
          </w:tcPr>
          <w:p w:rsidR="004C2E04" w:rsidRPr="004C2E04" w:rsidRDefault="004C2E04" w:rsidP="007A1272">
            <w:pPr>
              <w:pStyle w:val="BodyText"/>
              <w:jc w:val="center"/>
              <w:rPr>
                <w:rFonts w:cs="Arial"/>
                <w:b/>
                <w:i w:val="0"/>
                <w:sz w:val="16"/>
                <w:szCs w:val="16"/>
              </w:rPr>
            </w:pPr>
            <w:r w:rsidRPr="004C2E04">
              <w:rPr>
                <w:rFonts w:cs="Arial"/>
                <w:b/>
                <w:i w:val="0"/>
                <w:sz w:val="16"/>
                <w:szCs w:val="16"/>
              </w:rPr>
              <w:t>Over $10,000? Y/N</w:t>
            </w:r>
          </w:p>
        </w:tc>
        <w:tc>
          <w:tcPr>
            <w:tcW w:w="720" w:type="dxa"/>
            <w:shd w:val="clear" w:color="auto" w:fill="FDE9D9" w:themeFill="accent6" w:themeFillTint="33"/>
            <w:vAlign w:val="center"/>
          </w:tcPr>
          <w:p w:rsidR="004C2E04" w:rsidRPr="004C2E04" w:rsidRDefault="004C2E04" w:rsidP="007A1272">
            <w:pPr>
              <w:pStyle w:val="BodyText"/>
              <w:jc w:val="center"/>
              <w:rPr>
                <w:rFonts w:cs="Arial"/>
                <w:b/>
                <w:i w:val="0"/>
                <w:sz w:val="16"/>
                <w:szCs w:val="16"/>
              </w:rPr>
            </w:pPr>
            <w:r w:rsidRPr="004C2E04">
              <w:rPr>
                <w:rFonts w:cs="Arial"/>
                <w:b/>
                <w:i w:val="0"/>
                <w:sz w:val="16"/>
                <w:szCs w:val="16"/>
              </w:rPr>
              <w:t>In-house</w:t>
            </w:r>
          </w:p>
          <w:p w:rsidR="004C2E04" w:rsidRPr="004C2E04" w:rsidRDefault="004C2E04" w:rsidP="007A1272">
            <w:pPr>
              <w:pStyle w:val="BodyText"/>
              <w:jc w:val="center"/>
              <w:rPr>
                <w:rFonts w:cs="Arial"/>
                <w:b/>
                <w:i w:val="0"/>
                <w:sz w:val="16"/>
                <w:szCs w:val="16"/>
              </w:rPr>
            </w:pPr>
            <w:r w:rsidRPr="004C2E04">
              <w:rPr>
                <w:rFonts w:cs="Arial"/>
                <w:b/>
                <w:i w:val="0"/>
                <w:sz w:val="16"/>
                <w:szCs w:val="16"/>
              </w:rPr>
              <w:t>Y/N</w:t>
            </w:r>
          </w:p>
        </w:tc>
        <w:tc>
          <w:tcPr>
            <w:tcW w:w="1170" w:type="dxa"/>
            <w:shd w:val="clear" w:color="auto" w:fill="FDE9D9" w:themeFill="accent6" w:themeFillTint="33"/>
            <w:vAlign w:val="center"/>
          </w:tcPr>
          <w:p w:rsidR="004C2E04" w:rsidRPr="004C2E04" w:rsidRDefault="004C2E04" w:rsidP="007A1272">
            <w:pPr>
              <w:pStyle w:val="BodyText"/>
              <w:jc w:val="center"/>
              <w:rPr>
                <w:rFonts w:cs="Arial"/>
                <w:b/>
                <w:i w:val="0"/>
                <w:sz w:val="16"/>
                <w:szCs w:val="16"/>
              </w:rPr>
            </w:pPr>
            <w:r w:rsidRPr="004C2E04">
              <w:rPr>
                <w:rFonts w:cs="Arial"/>
                <w:b/>
                <w:i w:val="0"/>
                <w:sz w:val="16"/>
                <w:szCs w:val="16"/>
              </w:rPr>
              <w:t>Date this Strategy was Last Bid, if applicable</w:t>
            </w:r>
          </w:p>
        </w:tc>
        <w:tc>
          <w:tcPr>
            <w:tcW w:w="1530" w:type="dxa"/>
            <w:vMerge/>
            <w:shd w:val="clear" w:color="auto" w:fill="auto"/>
          </w:tcPr>
          <w:p w:rsidR="004C2E04" w:rsidRPr="00277FEF" w:rsidRDefault="004C2E04" w:rsidP="007A1272">
            <w:pPr>
              <w:pStyle w:val="BodyText"/>
              <w:jc w:val="center"/>
              <w:rPr>
                <w:rFonts w:cs="Arial"/>
                <w:i w:val="0"/>
                <w:sz w:val="28"/>
                <w:szCs w:val="28"/>
              </w:rPr>
            </w:pPr>
          </w:p>
        </w:tc>
        <w:tc>
          <w:tcPr>
            <w:tcW w:w="1980" w:type="dxa"/>
            <w:vMerge/>
            <w:shd w:val="clear" w:color="auto" w:fill="auto"/>
          </w:tcPr>
          <w:p w:rsidR="004C2E04" w:rsidRPr="00277FEF" w:rsidRDefault="004C2E04" w:rsidP="007A1272">
            <w:pPr>
              <w:pStyle w:val="BodyText"/>
              <w:jc w:val="center"/>
              <w:rPr>
                <w:rFonts w:cs="Arial"/>
                <w:i w:val="0"/>
                <w:sz w:val="28"/>
                <w:szCs w:val="28"/>
              </w:rPr>
            </w:pPr>
          </w:p>
        </w:tc>
      </w:tr>
      <w:tr w:rsidR="00A3023A" w:rsidRPr="001879C6" w:rsidTr="007848CF">
        <w:trPr>
          <w:trHeight w:val="492"/>
        </w:trPr>
        <w:tc>
          <w:tcPr>
            <w:tcW w:w="1620" w:type="dxa"/>
            <w:shd w:val="clear" w:color="auto" w:fill="auto"/>
            <w:vAlign w:val="center"/>
          </w:tcPr>
          <w:p w:rsidR="00A3023A" w:rsidRPr="004C2E04" w:rsidRDefault="00A3023A" w:rsidP="007A1272">
            <w:pPr>
              <w:pStyle w:val="BodyText"/>
              <w:rPr>
                <w:rFonts w:cs="Arial"/>
                <w:i w:val="0"/>
                <w:sz w:val="18"/>
                <w:szCs w:val="18"/>
              </w:rPr>
            </w:pPr>
          </w:p>
        </w:tc>
        <w:tc>
          <w:tcPr>
            <w:tcW w:w="2610" w:type="dxa"/>
            <w:shd w:val="clear" w:color="auto" w:fill="auto"/>
            <w:vAlign w:val="center"/>
          </w:tcPr>
          <w:p w:rsidR="00A3023A" w:rsidRPr="004C2E04" w:rsidRDefault="00A3023A" w:rsidP="007A1272">
            <w:pPr>
              <w:pStyle w:val="BodyText"/>
              <w:rPr>
                <w:rFonts w:cs="Arial"/>
                <w:i w:val="0"/>
                <w:sz w:val="18"/>
                <w:szCs w:val="18"/>
              </w:rPr>
            </w:pPr>
          </w:p>
        </w:tc>
        <w:tc>
          <w:tcPr>
            <w:tcW w:w="1350" w:type="dxa"/>
            <w:shd w:val="clear" w:color="auto" w:fill="auto"/>
            <w:vAlign w:val="center"/>
          </w:tcPr>
          <w:p w:rsidR="00A3023A" w:rsidRPr="004C2E04" w:rsidRDefault="00A3023A" w:rsidP="007A1272">
            <w:pPr>
              <w:pStyle w:val="BodyText"/>
              <w:rPr>
                <w:rFonts w:cs="Arial"/>
                <w:i w:val="0"/>
                <w:sz w:val="18"/>
                <w:szCs w:val="18"/>
              </w:rPr>
            </w:pPr>
          </w:p>
        </w:tc>
        <w:tc>
          <w:tcPr>
            <w:tcW w:w="126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99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81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72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1170" w:type="dxa"/>
            <w:shd w:val="clear" w:color="auto" w:fill="auto"/>
            <w:vAlign w:val="center"/>
          </w:tcPr>
          <w:p w:rsidR="00A3023A" w:rsidRPr="004C2E04" w:rsidRDefault="00A3023A" w:rsidP="007A1272">
            <w:pPr>
              <w:pStyle w:val="BodyText"/>
              <w:rPr>
                <w:rFonts w:cs="Arial"/>
                <w:i w:val="0"/>
                <w:sz w:val="18"/>
                <w:szCs w:val="18"/>
                <w:highlight w:val="yellow"/>
              </w:rPr>
            </w:pPr>
            <w:r w:rsidRPr="004C2E04">
              <w:rPr>
                <w:rFonts w:cs="Arial"/>
                <w:i w:val="0"/>
                <w:sz w:val="18"/>
                <w:szCs w:val="18"/>
                <w:highlight w:val="yellow"/>
              </w:rPr>
              <w:t>__/__/20__</w:t>
            </w:r>
          </w:p>
        </w:tc>
        <w:tc>
          <w:tcPr>
            <w:tcW w:w="1530" w:type="dxa"/>
            <w:shd w:val="clear" w:color="auto" w:fill="auto"/>
            <w:vAlign w:val="center"/>
          </w:tcPr>
          <w:p w:rsidR="00A3023A" w:rsidRPr="004C2E04" w:rsidRDefault="00A3023A" w:rsidP="007A1272">
            <w:pPr>
              <w:pStyle w:val="BodyText"/>
              <w:rPr>
                <w:rFonts w:cs="Arial"/>
                <w:i w:val="0"/>
                <w:sz w:val="18"/>
                <w:szCs w:val="18"/>
              </w:rPr>
            </w:pPr>
          </w:p>
        </w:tc>
        <w:tc>
          <w:tcPr>
            <w:tcW w:w="1980" w:type="dxa"/>
            <w:shd w:val="clear" w:color="auto" w:fill="auto"/>
            <w:vAlign w:val="center"/>
          </w:tcPr>
          <w:p w:rsidR="00A3023A" w:rsidRPr="004C2E04" w:rsidRDefault="00A3023A" w:rsidP="007A1272">
            <w:pPr>
              <w:pStyle w:val="BodyText"/>
              <w:rPr>
                <w:rFonts w:cs="Arial"/>
                <w:i w:val="0"/>
                <w:sz w:val="18"/>
                <w:szCs w:val="18"/>
              </w:rPr>
            </w:pPr>
          </w:p>
        </w:tc>
      </w:tr>
      <w:tr w:rsidR="00A3023A" w:rsidRPr="001879C6" w:rsidTr="007848CF">
        <w:trPr>
          <w:trHeight w:val="492"/>
        </w:trPr>
        <w:tc>
          <w:tcPr>
            <w:tcW w:w="1620" w:type="dxa"/>
            <w:shd w:val="clear" w:color="auto" w:fill="auto"/>
            <w:vAlign w:val="center"/>
          </w:tcPr>
          <w:p w:rsidR="00A3023A" w:rsidRPr="004C2E04" w:rsidRDefault="00A3023A" w:rsidP="007A1272">
            <w:pPr>
              <w:pStyle w:val="BodyText"/>
              <w:rPr>
                <w:rFonts w:cs="Arial"/>
                <w:i w:val="0"/>
                <w:sz w:val="18"/>
                <w:szCs w:val="18"/>
              </w:rPr>
            </w:pPr>
          </w:p>
        </w:tc>
        <w:tc>
          <w:tcPr>
            <w:tcW w:w="2610" w:type="dxa"/>
            <w:shd w:val="clear" w:color="auto" w:fill="auto"/>
            <w:vAlign w:val="center"/>
          </w:tcPr>
          <w:p w:rsidR="00A3023A" w:rsidRPr="004C2E04" w:rsidRDefault="00A3023A" w:rsidP="007A1272">
            <w:pPr>
              <w:pStyle w:val="BodyText"/>
              <w:rPr>
                <w:rFonts w:cs="Arial"/>
                <w:i w:val="0"/>
                <w:sz w:val="18"/>
                <w:szCs w:val="18"/>
              </w:rPr>
            </w:pPr>
          </w:p>
        </w:tc>
        <w:tc>
          <w:tcPr>
            <w:tcW w:w="1350" w:type="dxa"/>
            <w:shd w:val="clear" w:color="auto" w:fill="auto"/>
            <w:vAlign w:val="center"/>
          </w:tcPr>
          <w:p w:rsidR="00A3023A" w:rsidRPr="004C2E04" w:rsidRDefault="00A3023A" w:rsidP="007A1272">
            <w:pPr>
              <w:pStyle w:val="BodyText"/>
              <w:rPr>
                <w:rFonts w:cs="Arial"/>
                <w:i w:val="0"/>
                <w:sz w:val="18"/>
                <w:szCs w:val="18"/>
              </w:rPr>
            </w:pPr>
          </w:p>
        </w:tc>
        <w:tc>
          <w:tcPr>
            <w:tcW w:w="126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99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81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72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117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1530" w:type="dxa"/>
            <w:shd w:val="clear" w:color="auto" w:fill="auto"/>
            <w:vAlign w:val="center"/>
          </w:tcPr>
          <w:p w:rsidR="00A3023A" w:rsidRPr="004C2E04" w:rsidRDefault="00A3023A" w:rsidP="007A1272">
            <w:pPr>
              <w:pStyle w:val="BodyText"/>
              <w:rPr>
                <w:rFonts w:cs="Arial"/>
                <w:i w:val="0"/>
                <w:sz w:val="18"/>
                <w:szCs w:val="18"/>
              </w:rPr>
            </w:pPr>
          </w:p>
        </w:tc>
        <w:tc>
          <w:tcPr>
            <w:tcW w:w="1980" w:type="dxa"/>
            <w:shd w:val="clear" w:color="auto" w:fill="auto"/>
            <w:vAlign w:val="center"/>
          </w:tcPr>
          <w:p w:rsidR="00A3023A" w:rsidRPr="004C2E04" w:rsidRDefault="00A3023A" w:rsidP="007A1272">
            <w:pPr>
              <w:pStyle w:val="BodyText"/>
              <w:rPr>
                <w:rFonts w:cs="Arial"/>
                <w:i w:val="0"/>
                <w:sz w:val="18"/>
                <w:szCs w:val="18"/>
              </w:rPr>
            </w:pPr>
          </w:p>
        </w:tc>
      </w:tr>
      <w:tr w:rsidR="00A3023A" w:rsidRPr="001879C6" w:rsidTr="007848CF">
        <w:trPr>
          <w:trHeight w:val="492"/>
        </w:trPr>
        <w:tc>
          <w:tcPr>
            <w:tcW w:w="1620" w:type="dxa"/>
            <w:shd w:val="clear" w:color="auto" w:fill="auto"/>
            <w:vAlign w:val="center"/>
          </w:tcPr>
          <w:p w:rsidR="00A3023A" w:rsidRPr="004C2E04" w:rsidRDefault="00A3023A" w:rsidP="007A1272">
            <w:pPr>
              <w:pStyle w:val="BodyText"/>
              <w:rPr>
                <w:rFonts w:cs="Arial"/>
                <w:i w:val="0"/>
                <w:sz w:val="18"/>
                <w:szCs w:val="18"/>
              </w:rPr>
            </w:pPr>
          </w:p>
        </w:tc>
        <w:tc>
          <w:tcPr>
            <w:tcW w:w="2610" w:type="dxa"/>
            <w:shd w:val="clear" w:color="auto" w:fill="auto"/>
            <w:vAlign w:val="center"/>
          </w:tcPr>
          <w:p w:rsidR="00A3023A" w:rsidRPr="004C2E04" w:rsidRDefault="00A3023A" w:rsidP="007A1272">
            <w:pPr>
              <w:pStyle w:val="BodyText"/>
              <w:rPr>
                <w:rFonts w:cs="Arial"/>
                <w:i w:val="0"/>
                <w:sz w:val="18"/>
                <w:szCs w:val="18"/>
              </w:rPr>
            </w:pPr>
          </w:p>
        </w:tc>
        <w:tc>
          <w:tcPr>
            <w:tcW w:w="1350" w:type="dxa"/>
            <w:shd w:val="clear" w:color="auto" w:fill="auto"/>
            <w:vAlign w:val="center"/>
          </w:tcPr>
          <w:p w:rsidR="00A3023A" w:rsidRPr="004C2E04" w:rsidRDefault="00A3023A" w:rsidP="007A1272">
            <w:pPr>
              <w:pStyle w:val="BodyText"/>
              <w:rPr>
                <w:rFonts w:cs="Arial"/>
                <w:i w:val="0"/>
                <w:sz w:val="18"/>
                <w:szCs w:val="18"/>
              </w:rPr>
            </w:pPr>
          </w:p>
        </w:tc>
        <w:tc>
          <w:tcPr>
            <w:tcW w:w="126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99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81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72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117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1530" w:type="dxa"/>
            <w:shd w:val="clear" w:color="auto" w:fill="auto"/>
            <w:vAlign w:val="center"/>
          </w:tcPr>
          <w:p w:rsidR="00A3023A" w:rsidRPr="004C2E04" w:rsidRDefault="00A3023A" w:rsidP="007A1272">
            <w:pPr>
              <w:pStyle w:val="BodyText"/>
              <w:rPr>
                <w:rFonts w:cs="Arial"/>
                <w:i w:val="0"/>
                <w:sz w:val="18"/>
                <w:szCs w:val="18"/>
              </w:rPr>
            </w:pPr>
          </w:p>
        </w:tc>
        <w:tc>
          <w:tcPr>
            <w:tcW w:w="1980" w:type="dxa"/>
            <w:shd w:val="clear" w:color="auto" w:fill="auto"/>
            <w:vAlign w:val="center"/>
          </w:tcPr>
          <w:p w:rsidR="00A3023A" w:rsidRPr="004C2E04" w:rsidRDefault="00A3023A" w:rsidP="007A1272">
            <w:pPr>
              <w:pStyle w:val="BodyText"/>
              <w:rPr>
                <w:rFonts w:cs="Arial"/>
                <w:i w:val="0"/>
                <w:sz w:val="18"/>
                <w:szCs w:val="18"/>
              </w:rPr>
            </w:pPr>
          </w:p>
        </w:tc>
      </w:tr>
      <w:tr w:rsidR="00A3023A" w:rsidRPr="001879C6" w:rsidTr="007848CF">
        <w:trPr>
          <w:trHeight w:val="492"/>
        </w:trPr>
        <w:tc>
          <w:tcPr>
            <w:tcW w:w="1620" w:type="dxa"/>
            <w:shd w:val="clear" w:color="auto" w:fill="auto"/>
            <w:vAlign w:val="center"/>
          </w:tcPr>
          <w:p w:rsidR="00A3023A" w:rsidRPr="004C2E04" w:rsidRDefault="00A3023A" w:rsidP="007A1272">
            <w:pPr>
              <w:pStyle w:val="BodyText"/>
              <w:rPr>
                <w:rFonts w:cs="Arial"/>
                <w:i w:val="0"/>
                <w:sz w:val="18"/>
                <w:szCs w:val="18"/>
              </w:rPr>
            </w:pPr>
          </w:p>
        </w:tc>
        <w:tc>
          <w:tcPr>
            <w:tcW w:w="2610" w:type="dxa"/>
            <w:shd w:val="clear" w:color="auto" w:fill="auto"/>
            <w:vAlign w:val="center"/>
          </w:tcPr>
          <w:p w:rsidR="00A3023A" w:rsidRPr="004C2E04" w:rsidRDefault="00A3023A" w:rsidP="007A1272">
            <w:pPr>
              <w:pStyle w:val="BodyText"/>
              <w:rPr>
                <w:rFonts w:cs="Arial"/>
                <w:i w:val="0"/>
                <w:sz w:val="18"/>
                <w:szCs w:val="18"/>
              </w:rPr>
            </w:pPr>
          </w:p>
        </w:tc>
        <w:tc>
          <w:tcPr>
            <w:tcW w:w="1350" w:type="dxa"/>
            <w:shd w:val="clear" w:color="auto" w:fill="auto"/>
            <w:vAlign w:val="center"/>
          </w:tcPr>
          <w:p w:rsidR="00A3023A" w:rsidRPr="004C2E04" w:rsidRDefault="00A3023A" w:rsidP="007A1272">
            <w:pPr>
              <w:pStyle w:val="BodyText"/>
              <w:rPr>
                <w:rFonts w:cs="Arial"/>
                <w:i w:val="0"/>
                <w:sz w:val="18"/>
                <w:szCs w:val="18"/>
              </w:rPr>
            </w:pPr>
          </w:p>
        </w:tc>
        <w:tc>
          <w:tcPr>
            <w:tcW w:w="126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99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81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72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117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1530" w:type="dxa"/>
            <w:shd w:val="clear" w:color="auto" w:fill="auto"/>
            <w:vAlign w:val="center"/>
          </w:tcPr>
          <w:p w:rsidR="00A3023A" w:rsidRPr="004C2E04" w:rsidRDefault="00A3023A" w:rsidP="007A1272">
            <w:pPr>
              <w:pStyle w:val="BodyText"/>
              <w:rPr>
                <w:rFonts w:cs="Arial"/>
                <w:i w:val="0"/>
                <w:sz w:val="18"/>
                <w:szCs w:val="18"/>
              </w:rPr>
            </w:pPr>
          </w:p>
        </w:tc>
        <w:tc>
          <w:tcPr>
            <w:tcW w:w="1980" w:type="dxa"/>
            <w:shd w:val="clear" w:color="auto" w:fill="auto"/>
            <w:vAlign w:val="center"/>
          </w:tcPr>
          <w:p w:rsidR="00A3023A" w:rsidRPr="004C2E04" w:rsidRDefault="00A3023A" w:rsidP="007A1272">
            <w:pPr>
              <w:pStyle w:val="BodyText"/>
              <w:rPr>
                <w:rFonts w:cs="Arial"/>
                <w:i w:val="0"/>
                <w:sz w:val="18"/>
                <w:szCs w:val="18"/>
              </w:rPr>
            </w:pPr>
          </w:p>
        </w:tc>
      </w:tr>
      <w:tr w:rsidR="00A3023A" w:rsidRPr="001879C6" w:rsidTr="007848CF">
        <w:trPr>
          <w:trHeight w:val="492"/>
        </w:trPr>
        <w:tc>
          <w:tcPr>
            <w:tcW w:w="1620" w:type="dxa"/>
            <w:shd w:val="clear" w:color="auto" w:fill="auto"/>
            <w:vAlign w:val="center"/>
          </w:tcPr>
          <w:p w:rsidR="00A3023A" w:rsidRPr="004C2E04" w:rsidRDefault="00A3023A" w:rsidP="007A1272">
            <w:pPr>
              <w:pStyle w:val="BodyText"/>
              <w:rPr>
                <w:rFonts w:cs="Arial"/>
                <w:i w:val="0"/>
                <w:sz w:val="18"/>
                <w:szCs w:val="18"/>
              </w:rPr>
            </w:pPr>
          </w:p>
        </w:tc>
        <w:tc>
          <w:tcPr>
            <w:tcW w:w="2610" w:type="dxa"/>
            <w:shd w:val="clear" w:color="auto" w:fill="auto"/>
            <w:vAlign w:val="center"/>
          </w:tcPr>
          <w:p w:rsidR="00A3023A" w:rsidRPr="004C2E04" w:rsidRDefault="00A3023A" w:rsidP="007A1272">
            <w:pPr>
              <w:pStyle w:val="BodyText"/>
              <w:rPr>
                <w:rFonts w:cs="Arial"/>
                <w:i w:val="0"/>
                <w:sz w:val="18"/>
                <w:szCs w:val="18"/>
              </w:rPr>
            </w:pPr>
          </w:p>
        </w:tc>
        <w:tc>
          <w:tcPr>
            <w:tcW w:w="1350" w:type="dxa"/>
            <w:shd w:val="clear" w:color="auto" w:fill="auto"/>
            <w:vAlign w:val="center"/>
          </w:tcPr>
          <w:p w:rsidR="00A3023A" w:rsidRPr="004C2E04" w:rsidRDefault="00A3023A" w:rsidP="007A1272">
            <w:pPr>
              <w:pStyle w:val="BodyText"/>
              <w:rPr>
                <w:rFonts w:cs="Arial"/>
                <w:i w:val="0"/>
                <w:sz w:val="18"/>
                <w:szCs w:val="18"/>
              </w:rPr>
            </w:pPr>
          </w:p>
        </w:tc>
        <w:tc>
          <w:tcPr>
            <w:tcW w:w="126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99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81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72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117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1530" w:type="dxa"/>
            <w:shd w:val="clear" w:color="auto" w:fill="auto"/>
            <w:vAlign w:val="center"/>
          </w:tcPr>
          <w:p w:rsidR="00A3023A" w:rsidRPr="004C2E04" w:rsidRDefault="00A3023A" w:rsidP="007A1272">
            <w:pPr>
              <w:pStyle w:val="BodyText"/>
              <w:rPr>
                <w:rFonts w:cs="Arial"/>
                <w:i w:val="0"/>
                <w:sz w:val="18"/>
                <w:szCs w:val="18"/>
              </w:rPr>
            </w:pPr>
          </w:p>
        </w:tc>
        <w:tc>
          <w:tcPr>
            <w:tcW w:w="1980" w:type="dxa"/>
            <w:shd w:val="clear" w:color="auto" w:fill="auto"/>
            <w:vAlign w:val="center"/>
          </w:tcPr>
          <w:p w:rsidR="00A3023A" w:rsidRPr="004C2E04" w:rsidRDefault="00A3023A" w:rsidP="007A1272">
            <w:pPr>
              <w:pStyle w:val="BodyText"/>
              <w:rPr>
                <w:rFonts w:cs="Arial"/>
                <w:i w:val="0"/>
                <w:sz w:val="18"/>
                <w:szCs w:val="18"/>
              </w:rPr>
            </w:pPr>
          </w:p>
        </w:tc>
      </w:tr>
      <w:tr w:rsidR="00A3023A" w:rsidRPr="001879C6" w:rsidTr="007848CF">
        <w:trPr>
          <w:trHeight w:val="492"/>
        </w:trPr>
        <w:tc>
          <w:tcPr>
            <w:tcW w:w="1620" w:type="dxa"/>
            <w:shd w:val="clear" w:color="auto" w:fill="auto"/>
            <w:vAlign w:val="center"/>
          </w:tcPr>
          <w:p w:rsidR="00A3023A" w:rsidRPr="004C2E04" w:rsidRDefault="00A3023A" w:rsidP="007A1272">
            <w:pPr>
              <w:pStyle w:val="BodyText"/>
              <w:rPr>
                <w:rFonts w:cs="Arial"/>
                <w:i w:val="0"/>
                <w:sz w:val="18"/>
                <w:szCs w:val="18"/>
              </w:rPr>
            </w:pPr>
          </w:p>
        </w:tc>
        <w:tc>
          <w:tcPr>
            <w:tcW w:w="2610" w:type="dxa"/>
            <w:shd w:val="clear" w:color="auto" w:fill="auto"/>
            <w:vAlign w:val="center"/>
          </w:tcPr>
          <w:p w:rsidR="00485719" w:rsidRPr="004C2E04" w:rsidRDefault="00485719" w:rsidP="007A1272">
            <w:pPr>
              <w:pStyle w:val="BodyText"/>
              <w:rPr>
                <w:rFonts w:cs="Arial"/>
                <w:i w:val="0"/>
                <w:sz w:val="18"/>
                <w:szCs w:val="18"/>
              </w:rPr>
            </w:pPr>
          </w:p>
        </w:tc>
        <w:tc>
          <w:tcPr>
            <w:tcW w:w="1350" w:type="dxa"/>
            <w:shd w:val="clear" w:color="auto" w:fill="auto"/>
            <w:vAlign w:val="center"/>
          </w:tcPr>
          <w:p w:rsidR="00A3023A" w:rsidRPr="004C2E04" w:rsidRDefault="00A3023A" w:rsidP="007A1272">
            <w:pPr>
              <w:pStyle w:val="BodyText"/>
              <w:rPr>
                <w:rFonts w:cs="Arial"/>
                <w:i w:val="0"/>
                <w:sz w:val="18"/>
                <w:szCs w:val="18"/>
              </w:rPr>
            </w:pPr>
          </w:p>
        </w:tc>
        <w:tc>
          <w:tcPr>
            <w:tcW w:w="126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99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81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72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117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1530" w:type="dxa"/>
            <w:shd w:val="clear" w:color="auto" w:fill="auto"/>
            <w:vAlign w:val="center"/>
          </w:tcPr>
          <w:p w:rsidR="00A3023A" w:rsidRPr="004C2E04" w:rsidRDefault="00A3023A" w:rsidP="007A1272">
            <w:pPr>
              <w:pStyle w:val="BodyText"/>
              <w:rPr>
                <w:rFonts w:cs="Arial"/>
                <w:i w:val="0"/>
                <w:sz w:val="18"/>
                <w:szCs w:val="18"/>
              </w:rPr>
            </w:pPr>
          </w:p>
        </w:tc>
        <w:tc>
          <w:tcPr>
            <w:tcW w:w="1980" w:type="dxa"/>
            <w:shd w:val="clear" w:color="auto" w:fill="auto"/>
            <w:vAlign w:val="center"/>
          </w:tcPr>
          <w:p w:rsidR="00A3023A" w:rsidRPr="004C2E04" w:rsidRDefault="00A3023A" w:rsidP="007A1272">
            <w:pPr>
              <w:pStyle w:val="BodyText"/>
              <w:rPr>
                <w:rFonts w:cs="Arial"/>
                <w:i w:val="0"/>
                <w:sz w:val="18"/>
                <w:szCs w:val="18"/>
              </w:rPr>
            </w:pPr>
          </w:p>
        </w:tc>
      </w:tr>
      <w:tr w:rsidR="00A3023A" w:rsidRPr="001879C6" w:rsidTr="007848CF">
        <w:trPr>
          <w:trHeight w:val="492"/>
        </w:trPr>
        <w:tc>
          <w:tcPr>
            <w:tcW w:w="1620" w:type="dxa"/>
            <w:shd w:val="clear" w:color="auto" w:fill="auto"/>
            <w:vAlign w:val="center"/>
          </w:tcPr>
          <w:p w:rsidR="00A3023A" w:rsidRPr="004C2E04" w:rsidRDefault="00A3023A" w:rsidP="007A1272">
            <w:pPr>
              <w:pStyle w:val="BodyText"/>
              <w:rPr>
                <w:rFonts w:cs="Arial"/>
                <w:i w:val="0"/>
                <w:sz w:val="18"/>
                <w:szCs w:val="18"/>
              </w:rPr>
            </w:pPr>
          </w:p>
        </w:tc>
        <w:tc>
          <w:tcPr>
            <w:tcW w:w="2610" w:type="dxa"/>
            <w:shd w:val="clear" w:color="auto" w:fill="auto"/>
            <w:vAlign w:val="center"/>
          </w:tcPr>
          <w:p w:rsidR="00A3023A" w:rsidRPr="004C2E04" w:rsidRDefault="00A3023A" w:rsidP="007A1272">
            <w:pPr>
              <w:pStyle w:val="BodyText"/>
              <w:rPr>
                <w:rFonts w:cs="Arial"/>
                <w:i w:val="0"/>
                <w:sz w:val="18"/>
                <w:szCs w:val="18"/>
              </w:rPr>
            </w:pPr>
          </w:p>
        </w:tc>
        <w:tc>
          <w:tcPr>
            <w:tcW w:w="1350" w:type="dxa"/>
            <w:shd w:val="clear" w:color="auto" w:fill="auto"/>
            <w:vAlign w:val="center"/>
          </w:tcPr>
          <w:p w:rsidR="00A3023A" w:rsidRPr="004C2E04" w:rsidRDefault="00A3023A" w:rsidP="007A1272">
            <w:pPr>
              <w:pStyle w:val="BodyText"/>
              <w:rPr>
                <w:rFonts w:cs="Arial"/>
                <w:i w:val="0"/>
                <w:sz w:val="18"/>
                <w:szCs w:val="18"/>
              </w:rPr>
            </w:pPr>
          </w:p>
        </w:tc>
        <w:tc>
          <w:tcPr>
            <w:tcW w:w="126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99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81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72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117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1530" w:type="dxa"/>
            <w:shd w:val="clear" w:color="auto" w:fill="auto"/>
            <w:vAlign w:val="center"/>
          </w:tcPr>
          <w:p w:rsidR="00A3023A" w:rsidRPr="004C2E04" w:rsidRDefault="00A3023A" w:rsidP="007A1272">
            <w:pPr>
              <w:pStyle w:val="BodyText"/>
              <w:rPr>
                <w:rFonts w:cs="Arial"/>
                <w:i w:val="0"/>
                <w:sz w:val="18"/>
                <w:szCs w:val="18"/>
              </w:rPr>
            </w:pPr>
          </w:p>
        </w:tc>
        <w:tc>
          <w:tcPr>
            <w:tcW w:w="1980" w:type="dxa"/>
            <w:shd w:val="clear" w:color="auto" w:fill="auto"/>
            <w:vAlign w:val="center"/>
          </w:tcPr>
          <w:p w:rsidR="00A3023A" w:rsidRPr="004C2E04" w:rsidRDefault="00A3023A" w:rsidP="007A1272">
            <w:pPr>
              <w:pStyle w:val="BodyText"/>
              <w:rPr>
                <w:rFonts w:cs="Arial"/>
                <w:i w:val="0"/>
                <w:sz w:val="18"/>
                <w:szCs w:val="18"/>
              </w:rPr>
            </w:pPr>
          </w:p>
        </w:tc>
      </w:tr>
      <w:tr w:rsidR="00A3023A" w:rsidRPr="001879C6" w:rsidTr="007848CF">
        <w:trPr>
          <w:trHeight w:val="492"/>
        </w:trPr>
        <w:tc>
          <w:tcPr>
            <w:tcW w:w="1620" w:type="dxa"/>
            <w:shd w:val="clear" w:color="auto" w:fill="auto"/>
            <w:vAlign w:val="center"/>
          </w:tcPr>
          <w:p w:rsidR="00A3023A" w:rsidRPr="004C2E04" w:rsidRDefault="00A3023A" w:rsidP="007A1272">
            <w:pPr>
              <w:pStyle w:val="BodyText"/>
              <w:rPr>
                <w:rFonts w:cs="Arial"/>
                <w:i w:val="0"/>
                <w:sz w:val="18"/>
                <w:szCs w:val="18"/>
              </w:rPr>
            </w:pPr>
          </w:p>
        </w:tc>
        <w:tc>
          <w:tcPr>
            <w:tcW w:w="2610" w:type="dxa"/>
            <w:shd w:val="clear" w:color="auto" w:fill="auto"/>
            <w:vAlign w:val="center"/>
          </w:tcPr>
          <w:p w:rsidR="00A3023A" w:rsidRPr="004C2E04" w:rsidRDefault="00A3023A" w:rsidP="007A1272">
            <w:pPr>
              <w:pStyle w:val="BodyText"/>
              <w:rPr>
                <w:rFonts w:cs="Arial"/>
                <w:i w:val="0"/>
                <w:sz w:val="18"/>
                <w:szCs w:val="18"/>
              </w:rPr>
            </w:pPr>
          </w:p>
        </w:tc>
        <w:tc>
          <w:tcPr>
            <w:tcW w:w="1350" w:type="dxa"/>
            <w:shd w:val="clear" w:color="auto" w:fill="auto"/>
            <w:vAlign w:val="center"/>
          </w:tcPr>
          <w:p w:rsidR="00A3023A" w:rsidRPr="004C2E04" w:rsidRDefault="00A3023A" w:rsidP="007A1272">
            <w:pPr>
              <w:pStyle w:val="BodyText"/>
              <w:rPr>
                <w:rFonts w:cs="Arial"/>
                <w:i w:val="0"/>
                <w:sz w:val="18"/>
                <w:szCs w:val="18"/>
              </w:rPr>
            </w:pPr>
          </w:p>
        </w:tc>
        <w:tc>
          <w:tcPr>
            <w:tcW w:w="126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99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81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72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1170" w:type="dxa"/>
            <w:shd w:val="clear" w:color="auto" w:fill="auto"/>
            <w:vAlign w:val="center"/>
          </w:tcPr>
          <w:p w:rsidR="00A3023A" w:rsidRPr="004C2E04" w:rsidRDefault="00A3023A" w:rsidP="007A1272">
            <w:pPr>
              <w:pStyle w:val="BodyText"/>
              <w:rPr>
                <w:rFonts w:cs="Arial"/>
                <w:i w:val="0"/>
                <w:sz w:val="18"/>
                <w:szCs w:val="18"/>
                <w:highlight w:val="yellow"/>
              </w:rPr>
            </w:pPr>
          </w:p>
        </w:tc>
        <w:tc>
          <w:tcPr>
            <w:tcW w:w="1530" w:type="dxa"/>
            <w:shd w:val="clear" w:color="auto" w:fill="auto"/>
            <w:vAlign w:val="center"/>
          </w:tcPr>
          <w:p w:rsidR="00A3023A" w:rsidRPr="004C2E04" w:rsidRDefault="00A3023A" w:rsidP="007A1272">
            <w:pPr>
              <w:pStyle w:val="BodyText"/>
              <w:rPr>
                <w:rFonts w:cs="Arial"/>
                <w:i w:val="0"/>
                <w:sz w:val="18"/>
                <w:szCs w:val="18"/>
              </w:rPr>
            </w:pPr>
          </w:p>
        </w:tc>
        <w:tc>
          <w:tcPr>
            <w:tcW w:w="1980" w:type="dxa"/>
            <w:shd w:val="clear" w:color="auto" w:fill="auto"/>
            <w:vAlign w:val="center"/>
          </w:tcPr>
          <w:p w:rsidR="00A3023A" w:rsidRPr="004C2E04" w:rsidRDefault="00A3023A" w:rsidP="007A1272">
            <w:pPr>
              <w:pStyle w:val="BodyText"/>
              <w:rPr>
                <w:rFonts w:cs="Arial"/>
                <w:i w:val="0"/>
                <w:sz w:val="18"/>
                <w:szCs w:val="18"/>
              </w:rPr>
            </w:pPr>
          </w:p>
        </w:tc>
      </w:tr>
      <w:tr w:rsidR="00A3023A" w:rsidRPr="001879C6" w:rsidTr="007848CF">
        <w:trPr>
          <w:trHeight w:val="492"/>
        </w:trPr>
        <w:tc>
          <w:tcPr>
            <w:tcW w:w="1620" w:type="dxa"/>
            <w:tcBorders>
              <w:bottom w:val="single" w:sz="12" w:space="0" w:color="auto"/>
            </w:tcBorders>
            <w:shd w:val="clear" w:color="auto" w:fill="auto"/>
            <w:vAlign w:val="center"/>
          </w:tcPr>
          <w:p w:rsidR="00A3023A" w:rsidRPr="004C2E04" w:rsidRDefault="00A3023A" w:rsidP="007A1272">
            <w:pPr>
              <w:pStyle w:val="BodyText"/>
              <w:rPr>
                <w:rFonts w:cs="Arial"/>
                <w:i w:val="0"/>
                <w:sz w:val="18"/>
                <w:szCs w:val="18"/>
              </w:rPr>
            </w:pPr>
          </w:p>
        </w:tc>
        <w:tc>
          <w:tcPr>
            <w:tcW w:w="2610" w:type="dxa"/>
            <w:tcBorders>
              <w:bottom w:val="single" w:sz="12" w:space="0" w:color="auto"/>
            </w:tcBorders>
            <w:shd w:val="clear" w:color="auto" w:fill="auto"/>
            <w:vAlign w:val="center"/>
          </w:tcPr>
          <w:p w:rsidR="00A3023A" w:rsidRPr="004C2E04" w:rsidRDefault="00A3023A" w:rsidP="007A1272">
            <w:pPr>
              <w:pStyle w:val="BodyText"/>
              <w:rPr>
                <w:rFonts w:cs="Arial"/>
                <w:i w:val="0"/>
                <w:sz w:val="18"/>
                <w:szCs w:val="18"/>
              </w:rPr>
            </w:pPr>
          </w:p>
        </w:tc>
        <w:tc>
          <w:tcPr>
            <w:tcW w:w="1350" w:type="dxa"/>
            <w:tcBorders>
              <w:bottom w:val="single" w:sz="12" w:space="0" w:color="auto"/>
            </w:tcBorders>
            <w:shd w:val="clear" w:color="auto" w:fill="auto"/>
            <w:vAlign w:val="center"/>
          </w:tcPr>
          <w:p w:rsidR="00A3023A" w:rsidRPr="004C2E04" w:rsidRDefault="00A3023A" w:rsidP="007A1272">
            <w:pPr>
              <w:pStyle w:val="BodyText"/>
              <w:rPr>
                <w:rFonts w:cs="Arial"/>
                <w:i w:val="0"/>
                <w:sz w:val="18"/>
                <w:szCs w:val="18"/>
              </w:rPr>
            </w:pPr>
          </w:p>
        </w:tc>
        <w:tc>
          <w:tcPr>
            <w:tcW w:w="1260" w:type="dxa"/>
            <w:tcBorders>
              <w:bottom w:val="single" w:sz="12" w:space="0" w:color="auto"/>
            </w:tcBorders>
            <w:shd w:val="clear" w:color="auto" w:fill="auto"/>
            <w:vAlign w:val="center"/>
          </w:tcPr>
          <w:p w:rsidR="00A3023A" w:rsidRPr="004C2E04" w:rsidRDefault="00A3023A" w:rsidP="007A1272">
            <w:pPr>
              <w:pStyle w:val="BodyText"/>
              <w:rPr>
                <w:rFonts w:cs="Arial"/>
                <w:i w:val="0"/>
                <w:sz w:val="18"/>
                <w:szCs w:val="18"/>
                <w:highlight w:val="yellow"/>
              </w:rPr>
            </w:pPr>
          </w:p>
        </w:tc>
        <w:tc>
          <w:tcPr>
            <w:tcW w:w="990" w:type="dxa"/>
            <w:tcBorders>
              <w:bottom w:val="single" w:sz="12" w:space="0" w:color="auto"/>
            </w:tcBorders>
            <w:shd w:val="clear" w:color="auto" w:fill="auto"/>
            <w:vAlign w:val="center"/>
          </w:tcPr>
          <w:p w:rsidR="00A3023A" w:rsidRPr="004C2E04" w:rsidRDefault="00A3023A" w:rsidP="007A1272">
            <w:pPr>
              <w:pStyle w:val="BodyText"/>
              <w:rPr>
                <w:rFonts w:cs="Arial"/>
                <w:i w:val="0"/>
                <w:sz w:val="18"/>
                <w:szCs w:val="18"/>
                <w:highlight w:val="yellow"/>
              </w:rPr>
            </w:pPr>
          </w:p>
        </w:tc>
        <w:tc>
          <w:tcPr>
            <w:tcW w:w="810" w:type="dxa"/>
            <w:tcBorders>
              <w:bottom w:val="single" w:sz="12" w:space="0" w:color="auto"/>
            </w:tcBorders>
            <w:shd w:val="clear" w:color="auto" w:fill="auto"/>
            <w:vAlign w:val="center"/>
          </w:tcPr>
          <w:p w:rsidR="00A3023A" w:rsidRPr="004C2E04" w:rsidRDefault="00A3023A" w:rsidP="007A1272">
            <w:pPr>
              <w:pStyle w:val="BodyText"/>
              <w:rPr>
                <w:rFonts w:cs="Arial"/>
                <w:i w:val="0"/>
                <w:sz w:val="18"/>
                <w:szCs w:val="18"/>
                <w:highlight w:val="yellow"/>
              </w:rPr>
            </w:pPr>
          </w:p>
        </w:tc>
        <w:tc>
          <w:tcPr>
            <w:tcW w:w="720" w:type="dxa"/>
            <w:tcBorders>
              <w:bottom w:val="single" w:sz="12" w:space="0" w:color="auto"/>
            </w:tcBorders>
            <w:shd w:val="clear" w:color="auto" w:fill="auto"/>
            <w:vAlign w:val="center"/>
          </w:tcPr>
          <w:p w:rsidR="00A3023A" w:rsidRPr="004C2E04" w:rsidRDefault="00A3023A" w:rsidP="007A1272">
            <w:pPr>
              <w:pStyle w:val="BodyText"/>
              <w:rPr>
                <w:rFonts w:cs="Arial"/>
                <w:i w:val="0"/>
                <w:sz w:val="18"/>
                <w:szCs w:val="18"/>
                <w:highlight w:val="yellow"/>
              </w:rPr>
            </w:pPr>
          </w:p>
        </w:tc>
        <w:tc>
          <w:tcPr>
            <w:tcW w:w="1170" w:type="dxa"/>
            <w:tcBorders>
              <w:bottom w:val="single" w:sz="12" w:space="0" w:color="auto"/>
            </w:tcBorders>
            <w:shd w:val="clear" w:color="auto" w:fill="auto"/>
            <w:vAlign w:val="center"/>
          </w:tcPr>
          <w:p w:rsidR="00A3023A" w:rsidRPr="004C2E04" w:rsidRDefault="00A3023A" w:rsidP="007A1272">
            <w:pPr>
              <w:pStyle w:val="BodyText"/>
              <w:rPr>
                <w:rFonts w:cs="Arial"/>
                <w:i w:val="0"/>
                <w:sz w:val="18"/>
                <w:szCs w:val="18"/>
                <w:highlight w:val="yellow"/>
              </w:rPr>
            </w:pPr>
          </w:p>
        </w:tc>
        <w:tc>
          <w:tcPr>
            <w:tcW w:w="1530" w:type="dxa"/>
            <w:tcBorders>
              <w:bottom w:val="single" w:sz="12" w:space="0" w:color="auto"/>
            </w:tcBorders>
            <w:shd w:val="clear" w:color="auto" w:fill="auto"/>
            <w:vAlign w:val="center"/>
          </w:tcPr>
          <w:p w:rsidR="00A3023A" w:rsidRPr="004C2E04" w:rsidRDefault="00A3023A" w:rsidP="007A1272">
            <w:pPr>
              <w:pStyle w:val="BodyText"/>
              <w:rPr>
                <w:rFonts w:cs="Arial"/>
                <w:i w:val="0"/>
                <w:sz w:val="18"/>
                <w:szCs w:val="18"/>
              </w:rPr>
            </w:pPr>
          </w:p>
        </w:tc>
        <w:tc>
          <w:tcPr>
            <w:tcW w:w="1980" w:type="dxa"/>
            <w:tcBorders>
              <w:bottom w:val="single" w:sz="12" w:space="0" w:color="auto"/>
            </w:tcBorders>
            <w:shd w:val="clear" w:color="auto" w:fill="auto"/>
            <w:vAlign w:val="center"/>
          </w:tcPr>
          <w:p w:rsidR="00A3023A" w:rsidRPr="004C2E04" w:rsidRDefault="00A3023A" w:rsidP="007A1272">
            <w:pPr>
              <w:pStyle w:val="BodyText"/>
              <w:rPr>
                <w:rFonts w:cs="Arial"/>
                <w:i w:val="0"/>
                <w:sz w:val="18"/>
                <w:szCs w:val="18"/>
              </w:rPr>
            </w:pPr>
          </w:p>
        </w:tc>
      </w:tr>
    </w:tbl>
    <w:p w:rsidR="002E5AA3" w:rsidRDefault="002E5AA3">
      <w:r>
        <w:rPr>
          <w:i/>
        </w:rPr>
        <w:br w:type="page"/>
      </w:r>
    </w:p>
    <w:tbl>
      <w:tblPr>
        <w:tblW w:w="140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4040"/>
      </w:tblGrid>
      <w:tr w:rsidR="00A3023A" w:rsidRPr="001879C6" w:rsidTr="007848CF">
        <w:trPr>
          <w:trHeight w:val="492"/>
        </w:trPr>
        <w:tc>
          <w:tcPr>
            <w:tcW w:w="14040" w:type="dxa"/>
            <w:shd w:val="clear" w:color="auto" w:fill="FBD4B4" w:themeFill="accent6" w:themeFillTint="66"/>
            <w:vAlign w:val="center"/>
          </w:tcPr>
          <w:p w:rsidR="002E5AA3" w:rsidRDefault="005A32BA" w:rsidP="002E5AA3">
            <w:pPr>
              <w:pStyle w:val="BodyText"/>
              <w:rPr>
                <w:rFonts w:cs="Arial"/>
                <w:b/>
                <w:i w:val="0"/>
                <w:sz w:val="18"/>
                <w:szCs w:val="18"/>
              </w:rPr>
            </w:pPr>
            <w:r>
              <w:rPr>
                <w:rFonts w:cs="Arial"/>
                <w:b/>
                <w:i w:val="0"/>
                <w:sz w:val="18"/>
                <w:szCs w:val="18"/>
              </w:rPr>
              <w:lastRenderedPageBreak/>
              <w:t>Briefly d</w:t>
            </w:r>
            <w:r w:rsidR="00A3023A" w:rsidRPr="00485719">
              <w:rPr>
                <w:rFonts w:cs="Arial"/>
                <w:b/>
                <w:i w:val="0"/>
                <w:sz w:val="18"/>
                <w:szCs w:val="18"/>
              </w:rPr>
              <w:t>escribe how your proposed strategies for 20</w:t>
            </w:r>
            <w:r w:rsidR="00485719" w:rsidRPr="00485719">
              <w:rPr>
                <w:rFonts w:cs="Arial"/>
                <w:b/>
                <w:i w:val="0"/>
                <w:sz w:val="18"/>
                <w:szCs w:val="18"/>
              </w:rPr>
              <w:t>1</w:t>
            </w:r>
            <w:r w:rsidR="00485719" w:rsidRPr="00751632">
              <w:rPr>
                <w:rFonts w:cs="Arial"/>
                <w:b/>
                <w:i w:val="0"/>
                <w:sz w:val="18"/>
                <w:szCs w:val="18"/>
              </w:rPr>
              <w:t xml:space="preserve">8-19 </w:t>
            </w:r>
            <w:r w:rsidR="00BA2D11" w:rsidRPr="00751632">
              <w:rPr>
                <w:rFonts w:cs="Arial"/>
                <w:b/>
                <w:i w:val="0"/>
                <w:sz w:val="18"/>
                <w:szCs w:val="18"/>
              </w:rPr>
              <w:t xml:space="preserve">support Year 1 implementation </w:t>
            </w:r>
            <w:r w:rsidR="00A3023A" w:rsidRPr="00751632">
              <w:rPr>
                <w:rFonts w:cs="Arial"/>
                <w:b/>
                <w:i w:val="0"/>
                <w:sz w:val="18"/>
                <w:szCs w:val="18"/>
              </w:rPr>
              <w:t>of you</w:t>
            </w:r>
            <w:r w:rsidR="00A3023A" w:rsidRPr="00485719">
              <w:rPr>
                <w:rFonts w:cs="Arial"/>
                <w:b/>
                <w:i w:val="0"/>
                <w:sz w:val="18"/>
                <w:szCs w:val="18"/>
              </w:rPr>
              <w:t xml:space="preserve">r </w:t>
            </w:r>
            <w:r w:rsidR="00A3023A" w:rsidRPr="00485719">
              <w:rPr>
                <w:rFonts w:cs="Arial"/>
                <w:b/>
                <w:i w:val="0"/>
                <w:sz w:val="18"/>
                <w:szCs w:val="18"/>
                <w:u w:val="single"/>
              </w:rPr>
              <w:t>Comprehensive Plan</w:t>
            </w:r>
            <w:r w:rsidR="00775498" w:rsidRPr="00775498">
              <w:rPr>
                <w:rFonts w:cs="Arial"/>
                <w:b/>
                <w:i w:val="0"/>
                <w:sz w:val="18"/>
                <w:szCs w:val="18"/>
              </w:rPr>
              <w:t xml:space="preserve"> and/or the results of your strategy self-assessments</w:t>
            </w:r>
            <w:r w:rsidR="002E5AA3">
              <w:rPr>
                <w:rFonts w:cs="Arial"/>
                <w:b/>
                <w:i w:val="0"/>
                <w:sz w:val="18"/>
                <w:szCs w:val="18"/>
              </w:rPr>
              <w:t>. Explain</w:t>
            </w:r>
            <w:r w:rsidR="00A3023A" w:rsidRPr="00775498">
              <w:rPr>
                <w:rFonts w:cs="Arial"/>
                <w:b/>
                <w:i w:val="0"/>
                <w:sz w:val="18"/>
                <w:szCs w:val="18"/>
              </w:rPr>
              <w:t xml:space="preserve"> i</w:t>
            </w:r>
            <w:r w:rsidR="00A3023A" w:rsidRPr="00485719">
              <w:rPr>
                <w:rFonts w:cs="Arial"/>
                <w:b/>
                <w:i w:val="0"/>
                <w:sz w:val="18"/>
                <w:szCs w:val="18"/>
              </w:rPr>
              <w:t xml:space="preserve">n particular </w:t>
            </w:r>
            <w:r w:rsidR="002E5AA3">
              <w:rPr>
                <w:rFonts w:cs="Arial"/>
                <w:b/>
                <w:i w:val="0"/>
                <w:sz w:val="18"/>
                <w:szCs w:val="18"/>
              </w:rPr>
              <w:t xml:space="preserve">any </w:t>
            </w:r>
            <w:r>
              <w:rPr>
                <w:rFonts w:cs="Arial"/>
                <w:b/>
                <w:i w:val="0"/>
                <w:sz w:val="18"/>
                <w:szCs w:val="18"/>
              </w:rPr>
              <w:t>CHANGES FOR NEXT YEAR, such as</w:t>
            </w:r>
            <w:r w:rsidR="002E5AA3">
              <w:rPr>
                <w:rFonts w:cs="Arial"/>
                <w:b/>
                <w:i w:val="0"/>
                <w:sz w:val="18"/>
                <w:szCs w:val="18"/>
              </w:rPr>
              <w:t>: adding new strategies, discontinuing</w:t>
            </w:r>
            <w:r w:rsidR="00485719" w:rsidRPr="00485719">
              <w:rPr>
                <w:rFonts w:cs="Arial"/>
                <w:b/>
                <w:i w:val="0"/>
                <w:sz w:val="18"/>
                <w:szCs w:val="18"/>
              </w:rPr>
              <w:t xml:space="preserve"> strategies, expand</w:t>
            </w:r>
            <w:r w:rsidR="002E5AA3">
              <w:rPr>
                <w:rFonts w:cs="Arial"/>
                <w:b/>
                <w:i w:val="0"/>
                <w:sz w:val="18"/>
                <w:szCs w:val="18"/>
              </w:rPr>
              <w:t>ing or enhancing</w:t>
            </w:r>
            <w:r w:rsidR="00485719" w:rsidRPr="00485719">
              <w:rPr>
                <w:rFonts w:cs="Arial"/>
                <w:b/>
                <w:i w:val="0"/>
                <w:sz w:val="18"/>
                <w:szCs w:val="18"/>
              </w:rPr>
              <w:t xml:space="preserve"> strategies, or </w:t>
            </w:r>
            <w:r w:rsidR="002E5AA3">
              <w:rPr>
                <w:rFonts w:cs="Arial"/>
                <w:b/>
                <w:i w:val="0"/>
                <w:sz w:val="18"/>
                <w:szCs w:val="18"/>
              </w:rPr>
              <w:t>reducing</w:t>
            </w:r>
            <w:r w:rsidR="00485719" w:rsidRPr="00485719">
              <w:rPr>
                <w:rFonts w:cs="Arial"/>
                <w:b/>
                <w:i w:val="0"/>
                <w:sz w:val="18"/>
                <w:szCs w:val="18"/>
              </w:rPr>
              <w:t xml:space="preserve"> a strategy’s size or scope.</w:t>
            </w:r>
          </w:p>
          <w:p w:rsidR="002E5AA3" w:rsidRPr="00485719" w:rsidRDefault="002E5AA3" w:rsidP="002E5AA3">
            <w:pPr>
              <w:pStyle w:val="BodyText"/>
              <w:rPr>
                <w:rFonts w:cs="Arial"/>
                <w:b/>
                <w:i w:val="0"/>
                <w:sz w:val="18"/>
                <w:szCs w:val="18"/>
              </w:rPr>
            </w:pPr>
          </w:p>
        </w:tc>
      </w:tr>
      <w:tr w:rsidR="00A3023A" w:rsidRPr="001879C6" w:rsidTr="007848CF">
        <w:trPr>
          <w:trHeight w:val="492"/>
        </w:trPr>
        <w:tc>
          <w:tcPr>
            <w:tcW w:w="14040" w:type="dxa"/>
            <w:shd w:val="clear" w:color="auto" w:fill="auto"/>
            <w:vAlign w:val="center"/>
          </w:tcPr>
          <w:p w:rsidR="00A3023A" w:rsidRDefault="00A3023A" w:rsidP="007A1272">
            <w:pPr>
              <w:pStyle w:val="BodyText"/>
              <w:rPr>
                <w:rFonts w:cs="Arial"/>
                <w:i w:val="0"/>
                <w:sz w:val="18"/>
                <w:szCs w:val="18"/>
              </w:rPr>
            </w:pPr>
          </w:p>
          <w:p w:rsidR="005A32BA" w:rsidRDefault="005A32BA" w:rsidP="007A1272">
            <w:pPr>
              <w:pStyle w:val="BodyText"/>
              <w:rPr>
                <w:rFonts w:cs="Arial"/>
                <w:i w:val="0"/>
                <w:sz w:val="18"/>
                <w:szCs w:val="18"/>
              </w:rPr>
            </w:pPr>
          </w:p>
          <w:p w:rsidR="005A32BA" w:rsidRDefault="005A32BA" w:rsidP="007A1272">
            <w:pPr>
              <w:pStyle w:val="BodyText"/>
              <w:rPr>
                <w:rFonts w:cs="Arial"/>
                <w:i w:val="0"/>
                <w:sz w:val="18"/>
                <w:szCs w:val="18"/>
              </w:rPr>
            </w:pPr>
          </w:p>
          <w:p w:rsidR="005A32BA" w:rsidRDefault="005A32BA" w:rsidP="007A1272">
            <w:pPr>
              <w:pStyle w:val="BodyText"/>
              <w:rPr>
                <w:rFonts w:cs="Arial"/>
                <w:i w:val="0"/>
                <w:sz w:val="18"/>
                <w:szCs w:val="18"/>
              </w:rPr>
            </w:pPr>
          </w:p>
          <w:p w:rsidR="005A32BA" w:rsidRDefault="005A32BA" w:rsidP="007A1272">
            <w:pPr>
              <w:pStyle w:val="BodyText"/>
              <w:rPr>
                <w:rFonts w:cs="Arial"/>
                <w:i w:val="0"/>
                <w:sz w:val="18"/>
                <w:szCs w:val="18"/>
              </w:rPr>
            </w:pPr>
          </w:p>
          <w:p w:rsidR="005A32BA" w:rsidRDefault="005A32BA" w:rsidP="007A1272">
            <w:pPr>
              <w:pStyle w:val="BodyText"/>
              <w:rPr>
                <w:rFonts w:cs="Arial"/>
                <w:i w:val="0"/>
                <w:sz w:val="18"/>
                <w:szCs w:val="18"/>
              </w:rPr>
            </w:pPr>
          </w:p>
          <w:p w:rsidR="005A32BA" w:rsidRDefault="005A32BA" w:rsidP="007A1272">
            <w:pPr>
              <w:pStyle w:val="BodyText"/>
              <w:rPr>
                <w:rFonts w:cs="Arial"/>
                <w:i w:val="0"/>
                <w:sz w:val="18"/>
                <w:szCs w:val="18"/>
              </w:rPr>
            </w:pPr>
          </w:p>
          <w:p w:rsidR="005A32BA" w:rsidRDefault="005A32BA" w:rsidP="007A1272">
            <w:pPr>
              <w:pStyle w:val="BodyText"/>
              <w:rPr>
                <w:rFonts w:cs="Arial"/>
                <w:i w:val="0"/>
                <w:sz w:val="18"/>
                <w:szCs w:val="18"/>
              </w:rPr>
            </w:pPr>
          </w:p>
          <w:p w:rsidR="00A3023A" w:rsidRDefault="00A3023A" w:rsidP="007A1272">
            <w:pPr>
              <w:pStyle w:val="BodyText"/>
              <w:rPr>
                <w:rFonts w:cs="Arial"/>
                <w:i w:val="0"/>
                <w:sz w:val="18"/>
                <w:szCs w:val="18"/>
              </w:rPr>
            </w:pPr>
          </w:p>
          <w:p w:rsidR="00485719" w:rsidRPr="004C2E04" w:rsidRDefault="00485719" w:rsidP="007A1272">
            <w:pPr>
              <w:pStyle w:val="BodyText"/>
              <w:rPr>
                <w:rFonts w:cs="Arial"/>
                <w:i w:val="0"/>
                <w:sz w:val="18"/>
                <w:szCs w:val="18"/>
              </w:rPr>
            </w:pPr>
          </w:p>
        </w:tc>
      </w:tr>
    </w:tbl>
    <w:p w:rsidR="00485719" w:rsidRDefault="00485719" w:rsidP="00485719">
      <w:pPr>
        <w:sectPr w:rsidR="00485719" w:rsidSect="004C2E04">
          <w:pgSz w:w="15840" w:h="12240" w:orient="landscape"/>
          <w:pgMar w:top="1440" w:right="1440" w:bottom="1440" w:left="1440" w:header="720" w:footer="720" w:gutter="0"/>
          <w:cols w:space="720"/>
          <w:docGrid w:linePitch="360"/>
        </w:sectPr>
      </w:pPr>
    </w:p>
    <w:p w:rsidR="00775498" w:rsidRDefault="00D05FBC" w:rsidP="00775498">
      <w:pPr>
        <w:jc w:val="center"/>
        <w:rPr>
          <w:b/>
          <w:sz w:val="36"/>
        </w:rPr>
      </w:pPr>
      <w:r w:rsidRPr="00F30BF4">
        <w:rPr>
          <w:b/>
          <w:sz w:val="28"/>
          <w:highlight w:val="yellow"/>
        </w:rPr>
        <w:lastRenderedPageBreak/>
        <w:t>[INSERT NAME]</w:t>
      </w:r>
      <w:r w:rsidRPr="00A013E2">
        <w:rPr>
          <w:b/>
          <w:sz w:val="28"/>
        </w:rPr>
        <w:t xml:space="preserve"> First Steps</w:t>
      </w:r>
      <w:r w:rsidRPr="00A013E2">
        <w:rPr>
          <w:b/>
          <w:sz w:val="28"/>
        </w:rPr>
        <w:br/>
      </w:r>
      <w:r w:rsidR="00775498">
        <w:rPr>
          <w:b/>
          <w:sz w:val="36"/>
        </w:rPr>
        <w:t xml:space="preserve">2018-19 </w:t>
      </w:r>
      <w:r w:rsidR="00F21F91">
        <w:rPr>
          <w:b/>
          <w:sz w:val="36"/>
        </w:rPr>
        <w:t xml:space="preserve">Plan for </w:t>
      </w:r>
      <w:r w:rsidR="00775498">
        <w:rPr>
          <w:b/>
          <w:sz w:val="36"/>
        </w:rPr>
        <w:t>Core Functions and Community Engagement</w:t>
      </w:r>
    </w:p>
    <w:p w:rsidR="00D05FBC" w:rsidRPr="00D210F4" w:rsidRDefault="00D05FBC" w:rsidP="00D210F4">
      <w:pPr>
        <w:jc w:val="center"/>
        <w:rPr>
          <w:i/>
          <w:sz w:val="20"/>
        </w:rPr>
      </w:pPr>
      <w:r w:rsidRPr="00D210F4">
        <w:rPr>
          <w:i/>
          <w:sz w:val="20"/>
        </w:rPr>
        <w:t xml:space="preserve">Partnerships will report </w:t>
      </w:r>
      <w:r w:rsidR="004E6DCA" w:rsidRPr="00D210F4">
        <w:rPr>
          <w:i/>
          <w:sz w:val="20"/>
        </w:rPr>
        <w:t>CURRENT YEAR</w:t>
      </w:r>
      <w:r w:rsidR="00775498" w:rsidRPr="00D210F4">
        <w:rPr>
          <w:i/>
          <w:sz w:val="20"/>
        </w:rPr>
        <w:t xml:space="preserve"> </w:t>
      </w:r>
      <w:r w:rsidRPr="00D210F4">
        <w:rPr>
          <w:i/>
          <w:sz w:val="20"/>
        </w:rPr>
        <w:t xml:space="preserve">results for </w:t>
      </w:r>
      <w:r w:rsidR="00775498" w:rsidRPr="00D210F4">
        <w:rPr>
          <w:i/>
          <w:sz w:val="20"/>
        </w:rPr>
        <w:t>Core Functions</w:t>
      </w:r>
      <w:r w:rsidRPr="00D210F4">
        <w:rPr>
          <w:i/>
          <w:sz w:val="20"/>
        </w:rPr>
        <w:t xml:space="preserve"> as part of their Annual Report submission, due October 1, 2018. Therefore, that information is not requested at this time.</w:t>
      </w:r>
    </w:p>
    <w:tbl>
      <w:tblPr>
        <w:tblW w:w="10240"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5182"/>
        <w:gridCol w:w="90"/>
      </w:tblGrid>
      <w:tr w:rsidR="00D05FBC" w:rsidRPr="001848C4" w:rsidTr="00921DEC">
        <w:trPr>
          <w:gridAfter w:val="1"/>
          <w:wAfter w:w="90" w:type="dxa"/>
        </w:trPr>
        <w:tc>
          <w:tcPr>
            <w:tcW w:w="10150" w:type="dxa"/>
            <w:gridSpan w:val="2"/>
            <w:tcBorders>
              <w:bottom w:val="single" w:sz="12" w:space="0" w:color="auto"/>
            </w:tcBorders>
            <w:shd w:val="clear" w:color="auto" w:fill="FFFF00"/>
            <w:vAlign w:val="center"/>
          </w:tcPr>
          <w:p w:rsidR="00D05FBC" w:rsidRPr="00775498" w:rsidRDefault="0094534E" w:rsidP="0094534E">
            <w:pPr>
              <w:spacing w:after="0" w:line="240" w:lineRule="auto"/>
              <w:jc w:val="center"/>
              <w:rPr>
                <w:rFonts w:cs="Arial"/>
                <w:b/>
                <w:sz w:val="28"/>
                <w:szCs w:val="28"/>
              </w:rPr>
            </w:pPr>
            <w:r>
              <w:rPr>
                <w:rFonts w:cs="Arial"/>
                <w:b/>
                <w:sz w:val="28"/>
                <w:szCs w:val="28"/>
              </w:rPr>
              <w:t xml:space="preserve">Core Function: </w:t>
            </w:r>
            <w:r w:rsidR="00D05FBC" w:rsidRPr="00775498">
              <w:rPr>
                <w:rFonts w:cs="Arial"/>
                <w:b/>
                <w:sz w:val="28"/>
                <w:szCs w:val="28"/>
              </w:rPr>
              <w:t>Local Portal for Services</w:t>
            </w:r>
          </w:p>
          <w:p w:rsidR="00775498" w:rsidRPr="00775498" w:rsidRDefault="00D05FBC" w:rsidP="00407673">
            <w:pPr>
              <w:spacing w:after="0" w:line="240" w:lineRule="auto"/>
              <w:jc w:val="center"/>
              <w:rPr>
                <w:rFonts w:cs="Arial"/>
                <w:b/>
                <w:sz w:val="18"/>
                <w:szCs w:val="18"/>
              </w:rPr>
            </w:pPr>
            <w:r w:rsidRPr="00407673">
              <w:rPr>
                <w:rFonts w:cs="Arial"/>
                <w:sz w:val="20"/>
                <w:szCs w:val="20"/>
              </w:rPr>
              <w:t>The local partnership shall serve as a local portal connecting families of preschool children to community-based services they may need or desire to ensure the school readiness of their children (Section 12. Section 59-152-70(4</w:t>
            </w:r>
            <w:proofErr w:type="gramStart"/>
            <w:r w:rsidRPr="00407673">
              <w:rPr>
                <w:rFonts w:cs="Arial"/>
                <w:sz w:val="20"/>
                <w:szCs w:val="20"/>
              </w:rPr>
              <w:t>)(</w:t>
            </w:r>
            <w:proofErr w:type="gramEnd"/>
            <w:r w:rsidRPr="00407673">
              <w:rPr>
                <w:rFonts w:cs="Arial"/>
                <w:sz w:val="20"/>
                <w:szCs w:val="20"/>
              </w:rPr>
              <w:t>a)).</w:t>
            </w:r>
            <w:r w:rsidR="00407673">
              <w:rPr>
                <w:rFonts w:cs="Arial"/>
                <w:sz w:val="20"/>
                <w:szCs w:val="20"/>
              </w:rPr>
              <w:t xml:space="preserve"> </w:t>
            </w:r>
            <w:r w:rsidR="00775498" w:rsidRPr="00407673">
              <w:rPr>
                <w:rFonts w:cs="Arial"/>
                <w:b/>
                <w:sz w:val="20"/>
                <w:szCs w:val="18"/>
              </w:rPr>
              <w:t xml:space="preserve">Partnership Standards: Collaboration/Community Engagement standard </w:t>
            </w:r>
            <w:proofErr w:type="gramStart"/>
            <w:r w:rsidR="00775498" w:rsidRPr="00407673">
              <w:rPr>
                <w:rFonts w:cs="Arial"/>
                <w:b/>
                <w:sz w:val="20"/>
                <w:szCs w:val="18"/>
              </w:rPr>
              <w:t>3.,</w:t>
            </w:r>
            <w:proofErr w:type="gramEnd"/>
            <w:r w:rsidR="00775498" w:rsidRPr="00407673">
              <w:rPr>
                <w:rFonts w:cs="Arial"/>
                <w:b/>
                <w:sz w:val="20"/>
                <w:szCs w:val="18"/>
              </w:rPr>
              <w:t xml:space="preserve"> items a.-e.</w:t>
            </w:r>
          </w:p>
        </w:tc>
      </w:tr>
      <w:tr w:rsidR="00D05FBC" w:rsidRPr="001848C4" w:rsidTr="00921DEC">
        <w:trPr>
          <w:gridAfter w:val="1"/>
          <w:wAfter w:w="90" w:type="dxa"/>
        </w:trPr>
        <w:tc>
          <w:tcPr>
            <w:tcW w:w="10150" w:type="dxa"/>
            <w:gridSpan w:val="2"/>
            <w:tcBorders>
              <w:bottom w:val="single" w:sz="12" w:space="0" w:color="auto"/>
            </w:tcBorders>
            <w:shd w:val="clear" w:color="auto" w:fill="262626"/>
            <w:vAlign w:val="center"/>
          </w:tcPr>
          <w:p w:rsidR="00D05FBC" w:rsidRPr="00775498" w:rsidRDefault="00775498" w:rsidP="00BA2D11">
            <w:pPr>
              <w:spacing w:line="240" w:lineRule="auto"/>
              <w:rPr>
                <w:rFonts w:cs="Arial"/>
                <w:b/>
                <w:sz w:val="18"/>
                <w:szCs w:val="18"/>
              </w:rPr>
            </w:pPr>
            <w:r w:rsidRPr="00F7478E">
              <w:rPr>
                <w:rFonts w:cs="Arial"/>
                <w:b/>
                <w:sz w:val="20"/>
                <w:szCs w:val="18"/>
              </w:rPr>
              <w:t xml:space="preserve">Please briefly describe your plans for serving as a local portal for 2018-19. Include </w:t>
            </w:r>
            <w:r w:rsidR="008F62C5" w:rsidRPr="00F7478E">
              <w:rPr>
                <w:rFonts w:cs="Arial"/>
                <w:b/>
                <w:sz w:val="20"/>
                <w:szCs w:val="18"/>
              </w:rPr>
              <w:t xml:space="preserve">in your response </w:t>
            </w:r>
            <w:r w:rsidRPr="00F7478E">
              <w:rPr>
                <w:rFonts w:cs="Arial"/>
                <w:b/>
                <w:sz w:val="20"/>
                <w:szCs w:val="18"/>
              </w:rPr>
              <w:t xml:space="preserve">how your activities will support </w:t>
            </w:r>
            <w:r w:rsidR="00BA2D11" w:rsidRPr="00F7478E">
              <w:rPr>
                <w:rFonts w:cs="Arial"/>
                <w:b/>
                <w:sz w:val="20"/>
                <w:szCs w:val="18"/>
              </w:rPr>
              <w:t xml:space="preserve">the Year 1 implementation </w:t>
            </w:r>
            <w:r w:rsidRPr="00F7478E">
              <w:rPr>
                <w:rFonts w:cs="Arial"/>
                <w:b/>
                <w:sz w:val="20"/>
                <w:szCs w:val="18"/>
              </w:rPr>
              <w:t>of your Comprehensive Plan.</w:t>
            </w:r>
            <w:r w:rsidR="00D05FBC" w:rsidRPr="004B7204">
              <w:rPr>
                <w:rFonts w:cs="Arial"/>
                <w:b/>
                <w:sz w:val="20"/>
                <w:szCs w:val="18"/>
              </w:rPr>
              <w:t xml:space="preserve"> </w:t>
            </w:r>
          </w:p>
        </w:tc>
      </w:tr>
      <w:tr w:rsidR="00D05FBC" w:rsidRPr="001848C4" w:rsidTr="00921DEC">
        <w:trPr>
          <w:gridAfter w:val="1"/>
          <w:wAfter w:w="90" w:type="dxa"/>
        </w:trPr>
        <w:tc>
          <w:tcPr>
            <w:tcW w:w="10150" w:type="dxa"/>
            <w:gridSpan w:val="2"/>
            <w:tcBorders>
              <w:bottom w:val="single" w:sz="12" w:space="0" w:color="auto"/>
            </w:tcBorders>
            <w:shd w:val="clear" w:color="auto" w:fill="auto"/>
            <w:vAlign w:val="center"/>
          </w:tcPr>
          <w:p w:rsidR="00D05FBC" w:rsidRDefault="00D05FBC" w:rsidP="0094534E">
            <w:pPr>
              <w:spacing w:after="120" w:line="240" w:lineRule="auto"/>
              <w:rPr>
                <w:rFonts w:ascii="Arial" w:hAnsi="Arial" w:cs="Arial"/>
                <w:sz w:val="18"/>
                <w:szCs w:val="18"/>
              </w:rPr>
            </w:pPr>
          </w:p>
          <w:p w:rsidR="0094534E" w:rsidRPr="00156210" w:rsidRDefault="0094534E" w:rsidP="0094534E">
            <w:pPr>
              <w:spacing w:after="120" w:line="240" w:lineRule="auto"/>
              <w:rPr>
                <w:rFonts w:ascii="Arial" w:hAnsi="Arial" w:cs="Arial"/>
                <w:sz w:val="18"/>
                <w:szCs w:val="18"/>
              </w:rPr>
            </w:pPr>
          </w:p>
          <w:p w:rsidR="00D05FBC" w:rsidRPr="00156210" w:rsidRDefault="00D05FBC" w:rsidP="007A1272">
            <w:pPr>
              <w:rPr>
                <w:rFonts w:ascii="Arial" w:hAnsi="Arial" w:cs="Arial"/>
                <w:sz w:val="18"/>
                <w:szCs w:val="18"/>
              </w:rPr>
            </w:pPr>
          </w:p>
        </w:tc>
      </w:tr>
      <w:tr w:rsidR="00D05FBC" w:rsidRPr="001848C4" w:rsidTr="00921DEC">
        <w:trPr>
          <w:gridAfter w:val="1"/>
          <w:wAfter w:w="90" w:type="dxa"/>
        </w:trPr>
        <w:tc>
          <w:tcPr>
            <w:tcW w:w="10150" w:type="dxa"/>
            <w:gridSpan w:val="2"/>
            <w:shd w:val="clear" w:color="auto" w:fill="FFFF00"/>
            <w:vAlign w:val="center"/>
          </w:tcPr>
          <w:p w:rsidR="00D05FBC" w:rsidRPr="00775498" w:rsidRDefault="0094534E" w:rsidP="0094534E">
            <w:pPr>
              <w:spacing w:after="0" w:line="240" w:lineRule="auto"/>
              <w:jc w:val="center"/>
              <w:rPr>
                <w:rFonts w:cs="Arial"/>
                <w:b/>
                <w:sz w:val="28"/>
                <w:szCs w:val="28"/>
              </w:rPr>
            </w:pPr>
            <w:r>
              <w:rPr>
                <w:rFonts w:cs="Arial"/>
                <w:b/>
                <w:sz w:val="28"/>
                <w:szCs w:val="28"/>
              </w:rPr>
              <w:t xml:space="preserve">Core Function: </w:t>
            </w:r>
            <w:r w:rsidR="00D05FBC" w:rsidRPr="00775498">
              <w:rPr>
                <w:rFonts w:cs="Arial"/>
                <w:b/>
                <w:sz w:val="28"/>
                <w:szCs w:val="28"/>
              </w:rPr>
              <w:t>Community Convener</w:t>
            </w:r>
          </w:p>
          <w:p w:rsidR="00775498" w:rsidRPr="00775498" w:rsidRDefault="00D05FBC" w:rsidP="00407673">
            <w:pPr>
              <w:spacing w:after="0" w:line="240" w:lineRule="auto"/>
              <w:jc w:val="center"/>
              <w:rPr>
                <w:rFonts w:cs="Arial"/>
                <w:b/>
                <w:sz w:val="28"/>
                <w:szCs w:val="28"/>
              </w:rPr>
            </w:pPr>
            <w:r w:rsidRPr="00407673">
              <w:rPr>
                <w:rFonts w:cs="Arial"/>
                <w:sz w:val="20"/>
                <w:szCs w:val="20"/>
              </w:rPr>
              <w:t>Local partnerships shall serve as a community convener around the needs of preschool children and their families (Section 12. Section 59-152-70(4</w:t>
            </w:r>
            <w:proofErr w:type="gramStart"/>
            <w:r w:rsidRPr="00407673">
              <w:rPr>
                <w:rFonts w:cs="Arial"/>
                <w:sz w:val="20"/>
                <w:szCs w:val="20"/>
              </w:rPr>
              <w:t>)(</w:t>
            </w:r>
            <w:proofErr w:type="gramEnd"/>
            <w:r w:rsidRPr="00407673">
              <w:rPr>
                <w:rFonts w:cs="Arial"/>
                <w:sz w:val="20"/>
                <w:szCs w:val="20"/>
              </w:rPr>
              <w:t>b)).</w:t>
            </w:r>
            <w:r w:rsidR="00407673">
              <w:rPr>
                <w:rFonts w:cs="Arial"/>
                <w:sz w:val="20"/>
                <w:szCs w:val="20"/>
              </w:rPr>
              <w:t xml:space="preserve"> </w:t>
            </w:r>
            <w:r w:rsidR="00775498" w:rsidRPr="00407673">
              <w:rPr>
                <w:rFonts w:cs="Arial"/>
                <w:b/>
                <w:sz w:val="20"/>
                <w:szCs w:val="18"/>
              </w:rPr>
              <w:t xml:space="preserve">Partnership Standards: Collaboration/Community Engagement standard 2.a), items </w:t>
            </w:r>
            <w:proofErr w:type="spellStart"/>
            <w:r w:rsidR="00775498" w:rsidRPr="00407673">
              <w:rPr>
                <w:rFonts w:cs="Arial"/>
                <w:b/>
                <w:sz w:val="20"/>
                <w:szCs w:val="18"/>
              </w:rPr>
              <w:t>i</w:t>
            </w:r>
            <w:proofErr w:type="spellEnd"/>
            <w:r w:rsidR="00775498" w:rsidRPr="00407673">
              <w:rPr>
                <w:rFonts w:cs="Arial"/>
                <w:b/>
                <w:sz w:val="20"/>
                <w:szCs w:val="18"/>
              </w:rPr>
              <w:t>.-iii.</w:t>
            </w:r>
          </w:p>
        </w:tc>
      </w:tr>
      <w:tr w:rsidR="00D05FBC" w:rsidRPr="001848C4" w:rsidTr="00921DEC">
        <w:trPr>
          <w:gridAfter w:val="1"/>
          <w:wAfter w:w="90" w:type="dxa"/>
        </w:trPr>
        <w:tc>
          <w:tcPr>
            <w:tcW w:w="10150" w:type="dxa"/>
            <w:gridSpan w:val="2"/>
            <w:shd w:val="clear" w:color="auto" w:fill="262626"/>
            <w:vAlign w:val="center"/>
          </w:tcPr>
          <w:p w:rsidR="00D05FBC" w:rsidRPr="00775498" w:rsidRDefault="00775498" w:rsidP="00BA2D11">
            <w:pPr>
              <w:spacing w:line="240" w:lineRule="auto"/>
              <w:rPr>
                <w:rFonts w:cs="Arial"/>
                <w:b/>
                <w:sz w:val="18"/>
                <w:szCs w:val="18"/>
              </w:rPr>
            </w:pPr>
            <w:r w:rsidRPr="004B7204">
              <w:rPr>
                <w:rFonts w:cs="Arial"/>
                <w:b/>
                <w:sz w:val="20"/>
                <w:szCs w:val="18"/>
              </w:rPr>
              <w:t xml:space="preserve">Please briefly describe your plans for serving as a community convener for 2018-19. Include </w:t>
            </w:r>
            <w:r w:rsidR="008F62C5">
              <w:rPr>
                <w:rFonts w:cs="Arial"/>
                <w:b/>
                <w:sz w:val="20"/>
                <w:szCs w:val="18"/>
              </w:rPr>
              <w:t xml:space="preserve">in your response </w:t>
            </w:r>
            <w:r w:rsidRPr="004B7204">
              <w:rPr>
                <w:rFonts w:cs="Arial"/>
                <w:b/>
                <w:sz w:val="20"/>
                <w:szCs w:val="18"/>
              </w:rPr>
              <w:t xml:space="preserve">how your activities will support the </w:t>
            </w:r>
            <w:r w:rsidR="00BA2D11">
              <w:rPr>
                <w:rFonts w:cs="Arial"/>
                <w:b/>
                <w:sz w:val="20"/>
                <w:szCs w:val="18"/>
              </w:rPr>
              <w:t xml:space="preserve">Year 1 implementation </w:t>
            </w:r>
            <w:r w:rsidRPr="004B7204">
              <w:rPr>
                <w:rFonts w:cs="Arial"/>
                <w:b/>
                <w:sz w:val="20"/>
                <w:szCs w:val="18"/>
              </w:rPr>
              <w:t xml:space="preserve">of your Comprehensive Plan. </w:t>
            </w:r>
          </w:p>
        </w:tc>
      </w:tr>
      <w:tr w:rsidR="00D05FBC" w:rsidRPr="001848C4" w:rsidTr="00921DEC">
        <w:trPr>
          <w:gridAfter w:val="1"/>
          <w:wAfter w:w="90" w:type="dxa"/>
        </w:trPr>
        <w:tc>
          <w:tcPr>
            <w:tcW w:w="10150" w:type="dxa"/>
            <w:gridSpan w:val="2"/>
            <w:tcBorders>
              <w:bottom w:val="single" w:sz="12" w:space="0" w:color="auto"/>
            </w:tcBorders>
            <w:vAlign w:val="center"/>
          </w:tcPr>
          <w:p w:rsidR="00D05FBC" w:rsidRDefault="00D05FBC" w:rsidP="0094534E">
            <w:pPr>
              <w:spacing w:after="120" w:line="240" w:lineRule="auto"/>
              <w:rPr>
                <w:rFonts w:ascii="Arial" w:hAnsi="Arial" w:cs="Arial"/>
                <w:sz w:val="18"/>
                <w:szCs w:val="18"/>
              </w:rPr>
            </w:pPr>
          </w:p>
          <w:p w:rsidR="00D05FBC" w:rsidRPr="00156210" w:rsidRDefault="00D05FBC" w:rsidP="0094534E">
            <w:pPr>
              <w:spacing w:after="120" w:line="240" w:lineRule="auto"/>
              <w:rPr>
                <w:rFonts w:ascii="Arial" w:hAnsi="Arial" w:cs="Arial"/>
                <w:sz w:val="18"/>
                <w:szCs w:val="18"/>
              </w:rPr>
            </w:pPr>
          </w:p>
          <w:p w:rsidR="00D05FBC" w:rsidRPr="00156210" w:rsidRDefault="00D05FBC" w:rsidP="007A1272">
            <w:pPr>
              <w:rPr>
                <w:rFonts w:ascii="Arial" w:hAnsi="Arial" w:cs="Arial"/>
                <w:sz w:val="18"/>
                <w:szCs w:val="18"/>
              </w:rPr>
            </w:pPr>
          </w:p>
        </w:tc>
      </w:tr>
      <w:tr w:rsidR="00D05FBC" w:rsidRPr="00F437CF" w:rsidTr="00921DEC">
        <w:trPr>
          <w:gridAfter w:val="1"/>
          <w:wAfter w:w="90" w:type="dxa"/>
        </w:trPr>
        <w:tc>
          <w:tcPr>
            <w:tcW w:w="10150"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D05FBC" w:rsidRPr="00407673" w:rsidRDefault="00D05FBC" w:rsidP="0094534E">
            <w:pPr>
              <w:spacing w:after="0"/>
              <w:jc w:val="center"/>
              <w:rPr>
                <w:rFonts w:cs="Arial"/>
                <w:b/>
                <w:sz w:val="28"/>
                <w:szCs w:val="28"/>
              </w:rPr>
            </w:pPr>
            <w:r w:rsidRPr="00407673">
              <w:rPr>
                <w:rFonts w:cs="Arial"/>
                <w:b/>
                <w:sz w:val="28"/>
                <w:szCs w:val="28"/>
              </w:rPr>
              <w:t xml:space="preserve">Community </w:t>
            </w:r>
            <w:r w:rsidR="00775498" w:rsidRPr="00407673">
              <w:rPr>
                <w:rFonts w:cs="Arial"/>
                <w:b/>
                <w:sz w:val="28"/>
                <w:szCs w:val="28"/>
              </w:rPr>
              <w:t>Education and Outreach</w:t>
            </w:r>
          </w:p>
        </w:tc>
      </w:tr>
      <w:tr w:rsidR="00D05FBC" w:rsidTr="00921DEC">
        <w:trPr>
          <w:gridAfter w:val="1"/>
          <w:wAfter w:w="90" w:type="dxa"/>
        </w:trPr>
        <w:tc>
          <w:tcPr>
            <w:tcW w:w="10150" w:type="dxa"/>
            <w:gridSpan w:val="2"/>
            <w:tcBorders>
              <w:top w:val="single" w:sz="12" w:space="0" w:color="auto"/>
              <w:left w:val="single" w:sz="12" w:space="0" w:color="auto"/>
              <w:bottom w:val="single" w:sz="12" w:space="0" w:color="auto"/>
              <w:right w:val="single" w:sz="12" w:space="0" w:color="auto"/>
            </w:tcBorders>
            <w:shd w:val="clear" w:color="auto" w:fill="262626"/>
            <w:vAlign w:val="center"/>
          </w:tcPr>
          <w:p w:rsidR="00D05FBC" w:rsidRPr="00407673" w:rsidRDefault="00AE4528" w:rsidP="00EB44C4">
            <w:pPr>
              <w:spacing w:line="240" w:lineRule="auto"/>
              <w:rPr>
                <w:rFonts w:cs="Arial"/>
                <w:b/>
                <w:sz w:val="18"/>
                <w:szCs w:val="18"/>
              </w:rPr>
            </w:pPr>
            <w:r>
              <w:rPr>
                <w:rFonts w:cs="Arial"/>
                <w:b/>
                <w:sz w:val="20"/>
                <w:szCs w:val="18"/>
              </w:rPr>
              <w:t xml:space="preserve">Partnerships with current Community Education and Outreach Plans: </w:t>
            </w:r>
            <w:r w:rsidR="0094534E">
              <w:rPr>
                <w:rFonts w:cs="Arial"/>
                <w:b/>
                <w:sz w:val="20"/>
                <w:szCs w:val="18"/>
              </w:rPr>
              <w:t xml:space="preserve">Describe briefly your successes and challenges with implementing your CURRENT plan. You may </w:t>
            </w:r>
            <w:r w:rsidR="00EB44C4">
              <w:rPr>
                <w:rFonts w:cs="Arial"/>
                <w:b/>
                <w:sz w:val="20"/>
                <w:szCs w:val="18"/>
              </w:rPr>
              <w:t xml:space="preserve">want to </w:t>
            </w:r>
            <w:r w:rsidR="0094534E">
              <w:rPr>
                <w:rFonts w:cs="Arial"/>
                <w:b/>
                <w:sz w:val="20"/>
                <w:szCs w:val="18"/>
              </w:rPr>
              <w:t>refer to your Community Education/Outreach self-assessment results.</w:t>
            </w:r>
          </w:p>
        </w:tc>
      </w:tr>
      <w:tr w:rsidR="00D05FBC" w:rsidTr="00921DEC">
        <w:trPr>
          <w:gridAfter w:val="1"/>
          <w:wAfter w:w="90" w:type="dxa"/>
        </w:trPr>
        <w:tc>
          <w:tcPr>
            <w:tcW w:w="10150" w:type="dxa"/>
            <w:gridSpan w:val="2"/>
            <w:tcBorders>
              <w:top w:val="single" w:sz="12" w:space="0" w:color="auto"/>
              <w:left w:val="single" w:sz="12" w:space="0" w:color="auto"/>
              <w:bottom w:val="single" w:sz="12" w:space="0" w:color="auto"/>
              <w:right w:val="single" w:sz="12" w:space="0" w:color="auto"/>
            </w:tcBorders>
            <w:vAlign w:val="center"/>
          </w:tcPr>
          <w:p w:rsidR="00D05FBC" w:rsidRPr="00EB44C4" w:rsidRDefault="00F63CCF" w:rsidP="0094534E">
            <w:pPr>
              <w:spacing w:after="120" w:line="240" w:lineRule="auto"/>
              <w:rPr>
                <w:rFonts w:cs="Arial"/>
                <w:i/>
                <w:sz w:val="18"/>
                <w:szCs w:val="18"/>
              </w:rPr>
            </w:pPr>
            <w:r>
              <w:rPr>
                <w:rFonts w:cs="Arial"/>
                <w:i/>
                <w:sz w:val="18"/>
                <w:szCs w:val="18"/>
              </w:rPr>
              <w:t>(Partnerships that operate a separate Community Education strategy in 2017-18</w:t>
            </w:r>
            <w:r w:rsidR="00EB44C4" w:rsidRPr="00EB44C4">
              <w:rPr>
                <w:rFonts w:cs="Arial"/>
                <w:i/>
                <w:sz w:val="18"/>
                <w:szCs w:val="18"/>
              </w:rPr>
              <w:t xml:space="preserve">: you may skip this question for activities you plan to include </w:t>
            </w:r>
            <w:proofErr w:type="gramStart"/>
            <w:r w:rsidR="00EB44C4" w:rsidRPr="00EB44C4">
              <w:rPr>
                <w:rFonts w:cs="Arial"/>
                <w:i/>
                <w:sz w:val="18"/>
                <w:szCs w:val="18"/>
              </w:rPr>
              <w:t xml:space="preserve">in your </w:t>
            </w:r>
            <w:r w:rsidR="000201B6">
              <w:rPr>
                <w:rFonts w:cs="Arial"/>
                <w:i/>
                <w:sz w:val="18"/>
                <w:szCs w:val="18"/>
              </w:rPr>
              <w:t xml:space="preserve">2017-18 </w:t>
            </w:r>
            <w:r w:rsidR="00EB44C4" w:rsidRPr="00EB44C4">
              <w:rPr>
                <w:rFonts w:cs="Arial"/>
                <w:i/>
                <w:sz w:val="18"/>
                <w:szCs w:val="18"/>
              </w:rPr>
              <w:t>Annual Report</w:t>
            </w:r>
            <w:proofErr w:type="gramEnd"/>
            <w:r w:rsidR="00EB44C4" w:rsidRPr="00EB44C4">
              <w:rPr>
                <w:rFonts w:cs="Arial"/>
                <w:i/>
                <w:sz w:val="18"/>
                <w:szCs w:val="18"/>
              </w:rPr>
              <w:t xml:space="preserve">.) </w:t>
            </w:r>
          </w:p>
          <w:p w:rsidR="00D05FBC" w:rsidRDefault="00D05FBC" w:rsidP="007A1272">
            <w:pPr>
              <w:rPr>
                <w:rFonts w:cs="Arial"/>
                <w:sz w:val="18"/>
                <w:szCs w:val="18"/>
              </w:rPr>
            </w:pPr>
          </w:p>
          <w:p w:rsidR="00EB44C4" w:rsidRPr="00407673" w:rsidRDefault="00EB44C4" w:rsidP="007A1272">
            <w:pPr>
              <w:rPr>
                <w:rFonts w:cs="Arial"/>
                <w:sz w:val="18"/>
                <w:szCs w:val="18"/>
              </w:rPr>
            </w:pPr>
          </w:p>
        </w:tc>
      </w:tr>
      <w:tr w:rsidR="00AE4528" w:rsidTr="00921DEC">
        <w:trPr>
          <w:gridAfter w:val="1"/>
          <w:wAfter w:w="90" w:type="dxa"/>
        </w:trPr>
        <w:tc>
          <w:tcPr>
            <w:tcW w:w="10150"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AE4528" w:rsidRDefault="0094534E" w:rsidP="0094534E">
            <w:pPr>
              <w:spacing w:line="240" w:lineRule="auto"/>
              <w:rPr>
                <w:rFonts w:cs="Arial"/>
                <w:b/>
                <w:sz w:val="20"/>
                <w:szCs w:val="18"/>
              </w:rPr>
            </w:pPr>
            <w:r w:rsidRPr="004B7204">
              <w:rPr>
                <w:rFonts w:cs="Arial"/>
                <w:b/>
                <w:sz w:val="20"/>
                <w:szCs w:val="18"/>
              </w:rPr>
              <w:t xml:space="preserve">Please briefly describe your plans for </w:t>
            </w:r>
            <w:r>
              <w:rPr>
                <w:rFonts w:cs="Arial"/>
                <w:b/>
                <w:sz w:val="20"/>
                <w:szCs w:val="18"/>
              </w:rPr>
              <w:t>community education and outreach</w:t>
            </w:r>
            <w:r w:rsidRPr="004B7204">
              <w:rPr>
                <w:rFonts w:cs="Arial"/>
                <w:b/>
                <w:sz w:val="20"/>
                <w:szCs w:val="18"/>
              </w:rPr>
              <w:t xml:space="preserve"> for 2018-19</w:t>
            </w:r>
            <w:r w:rsidR="00EB44C4">
              <w:rPr>
                <w:rFonts w:cs="Arial"/>
                <w:b/>
                <w:sz w:val="20"/>
                <w:szCs w:val="18"/>
              </w:rPr>
              <w:t>, OR attach an updated Community Education and Outreach Plan</w:t>
            </w:r>
            <w:r w:rsidRPr="004B7204">
              <w:rPr>
                <w:rFonts w:cs="Arial"/>
                <w:b/>
                <w:sz w:val="20"/>
                <w:szCs w:val="18"/>
              </w:rPr>
              <w:t xml:space="preserve">. Include </w:t>
            </w:r>
            <w:r w:rsidR="008F62C5">
              <w:rPr>
                <w:rFonts w:cs="Arial"/>
                <w:b/>
                <w:sz w:val="20"/>
                <w:szCs w:val="18"/>
              </w:rPr>
              <w:t xml:space="preserve">in your response </w:t>
            </w:r>
            <w:r w:rsidRPr="004B7204">
              <w:rPr>
                <w:rFonts w:cs="Arial"/>
                <w:b/>
                <w:sz w:val="20"/>
                <w:szCs w:val="18"/>
              </w:rPr>
              <w:t xml:space="preserve">how your activities will support the </w:t>
            </w:r>
            <w:r w:rsidR="00BA2D11">
              <w:rPr>
                <w:rFonts w:cs="Arial"/>
                <w:b/>
                <w:sz w:val="20"/>
                <w:szCs w:val="18"/>
              </w:rPr>
              <w:t>Year 1 implementation</w:t>
            </w:r>
            <w:r w:rsidRPr="004B7204">
              <w:rPr>
                <w:rFonts w:cs="Arial"/>
                <w:b/>
                <w:sz w:val="20"/>
                <w:szCs w:val="18"/>
              </w:rPr>
              <w:t xml:space="preserve"> of your Comprehensive Plan.</w:t>
            </w:r>
          </w:p>
          <w:p w:rsidR="0094534E" w:rsidRPr="00407673" w:rsidRDefault="0094534E" w:rsidP="0094534E">
            <w:pPr>
              <w:spacing w:line="240" w:lineRule="auto"/>
              <w:rPr>
                <w:rFonts w:cs="Arial"/>
                <w:b/>
                <w:sz w:val="18"/>
                <w:szCs w:val="18"/>
              </w:rPr>
            </w:pPr>
            <w:r>
              <w:rPr>
                <w:rFonts w:cs="Arial"/>
                <w:b/>
                <w:sz w:val="20"/>
                <w:szCs w:val="18"/>
              </w:rPr>
              <w:t xml:space="preserve">Consider updating your partnership’s Community Education and Outreach Plan to reflect your Comprehensive Plan. Template available at </w:t>
            </w:r>
            <w:r w:rsidRPr="0094534E">
              <w:rPr>
                <w:rFonts w:cs="Arial"/>
                <w:b/>
                <w:sz w:val="20"/>
                <w:szCs w:val="18"/>
              </w:rPr>
              <w:t>http://scfirststeps.com/communityeducation/</w:t>
            </w:r>
          </w:p>
        </w:tc>
      </w:tr>
      <w:tr w:rsidR="0094534E" w:rsidTr="00921DEC">
        <w:trPr>
          <w:gridAfter w:val="1"/>
          <w:wAfter w:w="90" w:type="dxa"/>
        </w:trPr>
        <w:tc>
          <w:tcPr>
            <w:tcW w:w="10150" w:type="dxa"/>
            <w:gridSpan w:val="2"/>
            <w:tcBorders>
              <w:top w:val="single" w:sz="12" w:space="0" w:color="auto"/>
              <w:left w:val="single" w:sz="12" w:space="0" w:color="auto"/>
              <w:bottom w:val="single" w:sz="12" w:space="0" w:color="auto"/>
              <w:right w:val="single" w:sz="12" w:space="0" w:color="auto"/>
            </w:tcBorders>
            <w:vAlign w:val="center"/>
          </w:tcPr>
          <w:p w:rsidR="0094534E" w:rsidRDefault="0094534E" w:rsidP="0094534E">
            <w:pPr>
              <w:spacing w:after="120" w:line="240" w:lineRule="auto"/>
              <w:rPr>
                <w:rFonts w:cs="Arial"/>
                <w:b/>
                <w:sz w:val="18"/>
                <w:szCs w:val="18"/>
              </w:rPr>
            </w:pPr>
          </w:p>
          <w:p w:rsidR="0094534E" w:rsidRPr="00407673" w:rsidRDefault="0094534E" w:rsidP="007A1272">
            <w:pPr>
              <w:rPr>
                <w:rFonts w:cs="Arial"/>
                <w:b/>
                <w:sz w:val="18"/>
                <w:szCs w:val="18"/>
              </w:rPr>
            </w:pPr>
          </w:p>
        </w:tc>
      </w:tr>
      <w:tr w:rsidR="00967798" w:rsidTr="00921DEC">
        <w:trPr>
          <w:trHeight w:val="717"/>
        </w:trPr>
        <w:tc>
          <w:tcPr>
            <w:tcW w:w="10240" w:type="dxa"/>
            <w:gridSpan w:val="3"/>
            <w:shd w:val="clear" w:color="auto" w:fill="E5B8B7" w:themeFill="accent2" w:themeFillTint="66"/>
          </w:tcPr>
          <w:p w:rsidR="00967798" w:rsidRPr="00967798" w:rsidRDefault="00A013E2" w:rsidP="00E959E6">
            <w:pPr>
              <w:spacing w:after="120" w:line="240" w:lineRule="auto"/>
              <w:jc w:val="center"/>
              <w:rPr>
                <w:rFonts w:cs="Arial"/>
                <w:b/>
                <w:bCs/>
                <w:iCs/>
                <w:sz w:val="18"/>
                <w:szCs w:val="18"/>
              </w:rPr>
            </w:pPr>
            <w:r w:rsidRPr="00F30BF4">
              <w:rPr>
                <w:rFonts w:cs="Arial"/>
                <w:b/>
                <w:sz w:val="28"/>
                <w:szCs w:val="28"/>
                <w:highlight w:val="yellow"/>
              </w:rPr>
              <w:lastRenderedPageBreak/>
              <w:t>[Insert Name]</w:t>
            </w:r>
            <w:r w:rsidRPr="00A013E2">
              <w:rPr>
                <w:rFonts w:cs="Arial"/>
                <w:b/>
                <w:sz w:val="28"/>
                <w:szCs w:val="28"/>
              </w:rPr>
              <w:t xml:space="preserve"> First Steps</w:t>
            </w:r>
            <w:r w:rsidR="00E959E6">
              <w:rPr>
                <w:rFonts w:cs="Arial"/>
                <w:b/>
                <w:sz w:val="28"/>
                <w:szCs w:val="28"/>
              </w:rPr>
              <w:br/>
            </w:r>
            <w:r w:rsidRPr="00921DEC">
              <w:rPr>
                <w:rFonts w:cs="Arial"/>
                <w:b/>
                <w:bCs/>
                <w:iCs/>
                <w:sz w:val="36"/>
                <w:szCs w:val="28"/>
              </w:rPr>
              <w:t>Governance Review</w:t>
            </w:r>
            <w:r w:rsidR="00967798" w:rsidRPr="00921DEC">
              <w:rPr>
                <w:rFonts w:cs="Arial"/>
                <w:b/>
                <w:bCs/>
                <w:iCs/>
                <w:sz w:val="36"/>
                <w:szCs w:val="28"/>
              </w:rPr>
              <w:t xml:space="preserve"> 2017-18</w:t>
            </w:r>
          </w:p>
        </w:tc>
      </w:tr>
      <w:tr w:rsidR="00967798" w:rsidRPr="001848C4" w:rsidTr="00921DEC">
        <w:tc>
          <w:tcPr>
            <w:tcW w:w="4968" w:type="dxa"/>
            <w:shd w:val="clear" w:color="auto" w:fill="262626"/>
            <w:vAlign w:val="center"/>
          </w:tcPr>
          <w:p w:rsidR="00967798" w:rsidRPr="00F736F8" w:rsidRDefault="00967798" w:rsidP="00967798">
            <w:pPr>
              <w:spacing w:after="120" w:line="240" w:lineRule="auto"/>
              <w:rPr>
                <w:rFonts w:cs="Arial"/>
                <w:b/>
                <w:color w:val="FFFFFF"/>
                <w:sz w:val="20"/>
                <w:szCs w:val="18"/>
              </w:rPr>
            </w:pPr>
            <w:r w:rsidRPr="00F736F8">
              <w:rPr>
                <w:rFonts w:cs="Arial"/>
                <w:b/>
                <w:sz w:val="20"/>
                <w:szCs w:val="18"/>
              </w:rPr>
              <w:t>Did the Partnership conduct board elections in FY18?</w:t>
            </w:r>
          </w:p>
        </w:tc>
        <w:tc>
          <w:tcPr>
            <w:tcW w:w="5272" w:type="dxa"/>
            <w:gridSpan w:val="2"/>
            <w:shd w:val="clear" w:color="auto" w:fill="262626"/>
            <w:vAlign w:val="center"/>
          </w:tcPr>
          <w:p w:rsidR="00967798" w:rsidRPr="00F736F8" w:rsidRDefault="00D139E7" w:rsidP="00967798">
            <w:pPr>
              <w:spacing w:after="120" w:line="240" w:lineRule="auto"/>
              <w:rPr>
                <w:rFonts w:cs="Arial"/>
                <w:b/>
                <w:color w:val="FFFFFF"/>
                <w:sz w:val="20"/>
                <w:szCs w:val="18"/>
                <w:highlight w:val="magenta"/>
              </w:rPr>
            </w:pPr>
            <w:r>
              <w:rPr>
                <w:rFonts w:cs="Arial"/>
                <w:b/>
                <w:color w:val="FFFFFF"/>
                <w:sz w:val="20"/>
                <w:szCs w:val="18"/>
              </w:rPr>
              <w:t>Board Orientation, Member Agreements</w:t>
            </w:r>
          </w:p>
        </w:tc>
      </w:tr>
      <w:tr w:rsidR="00967798" w:rsidRPr="00374701" w:rsidTr="00921DEC">
        <w:trPr>
          <w:trHeight w:val="1158"/>
        </w:trPr>
        <w:tc>
          <w:tcPr>
            <w:tcW w:w="4968" w:type="dxa"/>
            <w:tcBorders>
              <w:bottom w:val="single" w:sz="12" w:space="0" w:color="auto"/>
            </w:tcBorders>
            <w:vAlign w:val="center"/>
          </w:tcPr>
          <w:p w:rsidR="00967798" w:rsidRDefault="00967798" w:rsidP="00967798">
            <w:pPr>
              <w:spacing w:after="120" w:line="240" w:lineRule="auto"/>
              <w:rPr>
                <w:rFonts w:cs="Arial"/>
                <w:sz w:val="18"/>
                <w:szCs w:val="18"/>
              </w:rPr>
            </w:pP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sidRPr="00967798">
              <w:rPr>
                <w:rFonts w:cs="Arial"/>
                <w:b/>
                <w:sz w:val="18"/>
                <w:szCs w:val="18"/>
              </w:rPr>
              <w:t xml:space="preserve"> Yes,  date of  board election: </w:t>
            </w:r>
            <w:r w:rsidRPr="00967798">
              <w:rPr>
                <w:rFonts w:cs="Arial"/>
                <w:b/>
                <w:sz w:val="18"/>
                <w:szCs w:val="18"/>
              </w:rPr>
              <w:fldChar w:fldCharType="begin">
                <w:ffData>
                  <w:name w:val="Dropdown27"/>
                  <w:enabled/>
                  <w:calcOnExit w:val="0"/>
                  <w:ddList/>
                </w:ffData>
              </w:fldChar>
            </w:r>
            <w:r w:rsidRPr="00967798">
              <w:rPr>
                <w:rFonts w:cs="Arial"/>
                <w:b/>
                <w:sz w:val="18"/>
                <w:szCs w:val="18"/>
              </w:rPr>
              <w:instrText xml:space="preserve"> FORMDROPDOWN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sidRPr="00967798">
              <w:rPr>
                <w:rFonts w:cs="Arial"/>
                <w:b/>
                <w:sz w:val="18"/>
                <w:szCs w:val="18"/>
              </w:rPr>
              <w:br/>
            </w: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sidRPr="00967798">
              <w:rPr>
                <w:rFonts w:cs="Arial"/>
                <w:b/>
                <w:sz w:val="18"/>
                <w:szCs w:val="18"/>
              </w:rPr>
              <w:t xml:space="preserve"> No, explain:</w:t>
            </w:r>
            <w:r w:rsidRPr="00967798">
              <w:rPr>
                <w:rFonts w:cs="Arial"/>
                <w:sz w:val="18"/>
                <w:szCs w:val="18"/>
              </w:rPr>
              <w:t xml:space="preserve"> </w:t>
            </w:r>
            <w:r w:rsidR="00F63CCF" w:rsidRPr="00967798">
              <w:rPr>
                <w:rFonts w:cs="Arial"/>
                <w:b/>
                <w:sz w:val="18"/>
                <w:szCs w:val="18"/>
              </w:rPr>
              <w:fldChar w:fldCharType="begin">
                <w:ffData>
                  <w:name w:val="Dropdown27"/>
                  <w:enabled/>
                  <w:calcOnExit w:val="0"/>
                  <w:ddList/>
                </w:ffData>
              </w:fldChar>
            </w:r>
            <w:r w:rsidR="00F63CCF" w:rsidRPr="00967798">
              <w:rPr>
                <w:rFonts w:cs="Arial"/>
                <w:b/>
                <w:sz w:val="18"/>
                <w:szCs w:val="18"/>
              </w:rPr>
              <w:instrText xml:space="preserve"> FORMDROPDOWN </w:instrText>
            </w:r>
            <w:r w:rsidR="003E1E15">
              <w:rPr>
                <w:rFonts w:cs="Arial"/>
                <w:b/>
                <w:sz w:val="18"/>
                <w:szCs w:val="18"/>
              </w:rPr>
            </w:r>
            <w:r w:rsidR="003E1E15">
              <w:rPr>
                <w:rFonts w:cs="Arial"/>
                <w:b/>
                <w:sz w:val="18"/>
                <w:szCs w:val="18"/>
              </w:rPr>
              <w:fldChar w:fldCharType="separate"/>
            </w:r>
            <w:r w:rsidR="00F63CCF" w:rsidRPr="00967798">
              <w:rPr>
                <w:rFonts w:cs="Arial"/>
                <w:b/>
                <w:sz w:val="18"/>
                <w:szCs w:val="18"/>
              </w:rPr>
              <w:fldChar w:fldCharType="end"/>
            </w:r>
          </w:p>
          <w:p w:rsidR="00967798" w:rsidRPr="00967798" w:rsidRDefault="00967798" w:rsidP="008A73BD">
            <w:pPr>
              <w:spacing w:after="120" w:line="240" w:lineRule="auto"/>
              <w:rPr>
                <w:rFonts w:cs="Arial"/>
              </w:rPr>
            </w:pPr>
            <w:r w:rsidRPr="00967798">
              <w:rPr>
                <w:rFonts w:cs="Arial"/>
                <w:b/>
                <w:sz w:val="18"/>
                <w:szCs w:val="18"/>
              </w:rPr>
              <w:t xml:space="preserve">How many board members are </w:t>
            </w:r>
            <w:r w:rsidRPr="00F736F8">
              <w:rPr>
                <w:rFonts w:cs="Arial"/>
                <w:b/>
                <w:sz w:val="18"/>
                <w:szCs w:val="18"/>
                <w:u w:val="single"/>
              </w:rPr>
              <w:t>new</w:t>
            </w:r>
            <w:r w:rsidRPr="00967798">
              <w:rPr>
                <w:rFonts w:cs="Arial"/>
                <w:b/>
                <w:sz w:val="18"/>
                <w:szCs w:val="18"/>
              </w:rPr>
              <w:t xml:space="preserve"> to the board in FY18? </w:t>
            </w:r>
            <w:r w:rsidRPr="00967798">
              <w:rPr>
                <w:rFonts w:cs="Arial"/>
                <w:b/>
                <w:sz w:val="18"/>
                <w:szCs w:val="18"/>
              </w:rPr>
              <w:fldChar w:fldCharType="begin">
                <w:ffData>
                  <w:name w:val="Dropdown27"/>
                  <w:enabled/>
                  <w:calcOnExit w:val="0"/>
                  <w:ddList/>
                </w:ffData>
              </w:fldChar>
            </w:r>
            <w:r w:rsidRPr="00967798">
              <w:rPr>
                <w:rFonts w:cs="Arial"/>
                <w:b/>
                <w:sz w:val="18"/>
                <w:szCs w:val="18"/>
              </w:rPr>
              <w:instrText xml:space="preserve"> FORMDROPDOWN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p>
        </w:tc>
        <w:tc>
          <w:tcPr>
            <w:tcW w:w="5272" w:type="dxa"/>
            <w:gridSpan w:val="2"/>
            <w:tcBorders>
              <w:bottom w:val="single" w:sz="12" w:space="0" w:color="auto"/>
            </w:tcBorders>
            <w:vAlign w:val="center"/>
          </w:tcPr>
          <w:p w:rsidR="00BD4158" w:rsidRDefault="00BD4158" w:rsidP="00967798">
            <w:pPr>
              <w:spacing w:after="120" w:line="240" w:lineRule="auto"/>
              <w:rPr>
                <w:rFonts w:cs="Arial"/>
                <w:b/>
                <w:sz w:val="18"/>
                <w:szCs w:val="18"/>
              </w:rPr>
            </w:pPr>
            <w:r>
              <w:rPr>
                <w:rFonts w:cs="Arial"/>
                <w:b/>
                <w:sz w:val="18"/>
                <w:szCs w:val="18"/>
              </w:rPr>
              <w:t>Did board members receive a board orientation in FY18?</w:t>
            </w:r>
          </w:p>
          <w:p w:rsidR="00967798" w:rsidRPr="00967798" w:rsidRDefault="00967798" w:rsidP="00967798">
            <w:pPr>
              <w:spacing w:after="120" w:line="240" w:lineRule="auto"/>
              <w:rPr>
                <w:rFonts w:cs="Arial"/>
                <w:sz w:val="18"/>
                <w:szCs w:val="18"/>
              </w:rPr>
            </w:pP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sidRPr="00967798">
              <w:rPr>
                <w:rFonts w:cs="Arial"/>
                <w:b/>
                <w:sz w:val="18"/>
                <w:szCs w:val="18"/>
              </w:rPr>
              <w:t xml:space="preserve"> Yes,  date: </w:t>
            </w:r>
            <w:r w:rsidRPr="00967798">
              <w:rPr>
                <w:rFonts w:cs="Arial"/>
                <w:b/>
                <w:sz w:val="18"/>
                <w:szCs w:val="18"/>
              </w:rPr>
              <w:fldChar w:fldCharType="begin">
                <w:ffData>
                  <w:name w:val="Dropdown27"/>
                  <w:enabled/>
                  <w:calcOnExit w:val="0"/>
                  <w:ddList/>
                </w:ffData>
              </w:fldChar>
            </w:r>
            <w:r w:rsidRPr="00967798">
              <w:rPr>
                <w:rFonts w:cs="Arial"/>
                <w:b/>
                <w:sz w:val="18"/>
                <w:szCs w:val="18"/>
              </w:rPr>
              <w:instrText xml:space="preserve"> FORMDROPDOWN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sidR="00E959E6">
              <w:rPr>
                <w:rFonts w:cs="Arial"/>
                <w:b/>
                <w:sz w:val="18"/>
                <w:szCs w:val="18"/>
              </w:rPr>
              <w:t xml:space="preserve">                     </w:t>
            </w: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sidRPr="00967798">
              <w:rPr>
                <w:rFonts w:cs="Arial"/>
                <w:b/>
                <w:sz w:val="18"/>
                <w:szCs w:val="18"/>
              </w:rPr>
              <w:t xml:space="preserve"> No, explain:</w:t>
            </w:r>
            <w:r w:rsidRPr="00967798">
              <w:rPr>
                <w:rFonts w:cs="Arial"/>
                <w:sz w:val="18"/>
                <w:szCs w:val="18"/>
              </w:rPr>
              <w:t xml:space="preserve"> </w:t>
            </w:r>
            <w:r w:rsidRPr="00967798">
              <w:rPr>
                <w:rFonts w:cs="Arial"/>
                <w:b/>
                <w:sz w:val="18"/>
                <w:szCs w:val="18"/>
              </w:rPr>
              <w:fldChar w:fldCharType="begin">
                <w:ffData>
                  <w:name w:val="Dropdown27"/>
                  <w:enabled/>
                  <w:calcOnExit w:val="0"/>
                  <w:ddList/>
                </w:ffData>
              </w:fldChar>
            </w:r>
            <w:r w:rsidRPr="00967798">
              <w:rPr>
                <w:rFonts w:cs="Arial"/>
                <w:b/>
                <w:sz w:val="18"/>
                <w:szCs w:val="18"/>
              </w:rPr>
              <w:instrText xml:space="preserve"> FORMDROPDOWN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p>
          <w:p w:rsidR="00967798" w:rsidRDefault="00967798" w:rsidP="00967798">
            <w:pPr>
              <w:spacing w:after="120" w:line="240" w:lineRule="auto"/>
              <w:jc w:val="both"/>
              <w:rPr>
                <w:rFonts w:cs="Arial"/>
                <w:b/>
                <w:sz w:val="18"/>
                <w:szCs w:val="18"/>
              </w:rPr>
            </w:pPr>
            <w:r w:rsidRPr="00967798">
              <w:rPr>
                <w:rFonts w:cs="Arial"/>
                <w:b/>
                <w:sz w:val="18"/>
                <w:szCs w:val="18"/>
              </w:rPr>
              <w:t xml:space="preserve">Percentage of board members having participated in a board orientation: </w:t>
            </w:r>
            <w:r w:rsidRPr="00967798">
              <w:rPr>
                <w:rFonts w:cs="Arial"/>
                <w:b/>
                <w:sz w:val="18"/>
                <w:szCs w:val="18"/>
              </w:rPr>
              <w:fldChar w:fldCharType="begin">
                <w:ffData>
                  <w:name w:val="Dropdown27"/>
                  <w:enabled/>
                  <w:calcOnExit w:val="0"/>
                  <w:ddList/>
                </w:ffData>
              </w:fldChar>
            </w:r>
            <w:r w:rsidRPr="00967798">
              <w:rPr>
                <w:rFonts w:cs="Arial"/>
                <w:b/>
                <w:sz w:val="18"/>
                <w:szCs w:val="18"/>
              </w:rPr>
              <w:instrText xml:space="preserve"> FORMDROPDOWN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sidRPr="00967798">
              <w:rPr>
                <w:rFonts w:cs="Arial"/>
                <w:b/>
                <w:sz w:val="18"/>
                <w:szCs w:val="18"/>
              </w:rPr>
              <w:t>%</w:t>
            </w:r>
          </w:p>
          <w:p w:rsidR="00D139E7" w:rsidRDefault="00D139E7" w:rsidP="00967798">
            <w:pPr>
              <w:spacing w:after="120" w:line="240" w:lineRule="auto"/>
              <w:jc w:val="both"/>
              <w:rPr>
                <w:rFonts w:cs="Arial"/>
                <w:b/>
              </w:rPr>
            </w:pPr>
            <w:r>
              <w:rPr>
                <w:rFonts w:cs="Arial"/>
                <w:b/>
                <w:sz w:val="18"/>
              </w:rPr>
              <w:t>Do board members sign a board member agreement</w:t>
            </w:r>
            <w:r w:rsidR="007D2E7E">
              <w:rPr>
                <w:rFonts w:cs="Arial"/>
                <w:b/>
                <w:sz w:val="18"/>
              </w:rPr>
              <w:t xml:space="preserve"> annually</w:t>
            </w:r>
            <w:r>
              <w:rPr>
                <w:rFonts w:cs="Arial"/>
                <w:b/>
                <w:sz w:val="18"/>
              </w:rPr>
              <w:t>?</w:t>
            </w:r>
            <w:r w:rsidRPr="00D139E7">
              <w:rPr>
                <w:rFonts w:cs="Arial"/>
                <w:b/>
              </w:rPr>
              <w:t xml:space="preserve"> </w:t>
            </w:r>
          </w:p>
          <w:p w:rsidR="00D139E7" w:rsidRPr="00D139E7" w:rsidRDefault="00D139E7" w:rsidP="00967798">
            <w:pPr>
              <w:spacing w:after="120" w:line="240" w:lineRule="auto"/>
              <w:jc w:val="both"/>
              <w:rPr>
                <w:rFonts w:cs="Arial"/>
                <w:b/>
              </w:rPr>
            </w:pP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sidRPr="00967798">
              <w:rPr>
                <w:rFonts w:cs="Arial"/>
                <w:b/>
                <w:sz w:val="18"/>
                <w:szCs w:val="18"/>
              </w:rPr>
              <w:t xml:space="preserve"> Y</w:t>
            </w:r>
            <w:r>
              <w:rPr>
                <w:rFonts w:cs="Arial"/>
                <w:b/>
                <w:sz w:val="18"/>
                <w:szCs w:val="18"/>
              </w:rPr>
              <w:t xml:space="preserve">es   </w:t>
            </w: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sidR="007D2E7E">
              <w:rPr>
                <w:rFonts w:cs="Arial"/>
                <w:b/>
                <w:sz w:val="18"/>
                <w:szCs w:val="18"/>
              </w:rPr>
              <w:t xml:space="preserve"> No       If no</w:t>
            </w:r>
            <w:r>
              <w:rPr>
                <w:rFonts w:cs="Arial"/>
                <w:b/>
                <w:sz w:val="18"/>
                <w:szCs w:val="18"/>
              </w:rPr>
              <w:t xml:space="preserve">, how often? </w:t>
            </w:r>
            <w:r w:rsidRPr="00967798">
              <w:rPr>
                <w:rFonts w:cs="Arial"/>
                <w:b/>
                <w:sz w:val="18"/>
                <w:szCs w:val="18"/>
              </w:rPr>
              <w:fldChar w:fldCharType="begin">
                <w:ffData>
                  <w:name w:val="Dropdown27"/>
                  <w:enabled/>
                  <w:calcOnExit w:val="0"/>
                  <w:ddList/>
                </w:ffData>
              </w:fldChar>
            </w:r>
            <w:r w:rsidRPr="00967798">
              <w:rPr>
                <w:rFonts w:cs="Arial"/>
                <w:b/>
                <w:sz w:val="18"/>
                <w:szCs w:val="18"/>
              </w:rPr>
              <w:instrText xml:space="preserve"> FORMDROPDOWN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p>
        </w:tc>
      </w:tr>
      <w:tr w:rsidR="00967798" w:rsidRPr="001848C4" w:rsidTr="00921DEC">
        <w:tc>
          <w:tcPr>
            <w:tcW w:w="4968" w:type="dxa"/>
            <w:shd w:val="clear" w:color="auto" w:fill="262626"/>
            <w:vAlign w:val="center"/>
          </w:tcPr>
          <w:p w:rsidR="00967798" w:rsidRPr="00F736F8" w:rsidRDefault="00967798" w:rsidP="00F736F8">
            <w:pPr>
              <w:spacing w:after="120" w:line="240" w:lineRule="auto"/>
              <w:rPr>
                <w:rFonts w:cs="Arial"/>
                <w:b/>
                <w:color w:val="FFFFFF"/>
                <w:sz w:val="20"/>
                <w:szCs w:val="18"/>
              </w:rPr>
            </w:pPr>
            <w:r w:rsidRPr="00F736F8">
              <w:rPr>
                <w:rFonts w:cs="Arial"/>
                <w:b/>
                <w:color w:val="FFFFFF"/>
                <w:sz w:val="20"/>
                <w:szCs w:val="18"/>
              </w:rPr>
              <w:t>How often does</w:t>
            </w:r>
            <w:r w:rsidR="00F736F8">
              <w:rPr>
                <w:rFonts w:cs="Arial"/>
                <w:b/>
                <w:color w:val="FFFFFF"/>
                <w:sz w:val="20"/>
                <w:szCs w:val="18"/>
              </w:rPr>
              <w:t xml:space="preserve"> the Partnership Board meet</w:t>
            </w:r>
            <w:r w:rsidRPr="00F736F8">
              <w:rPr>
                <w:rFonts w:cs="Arial"/>
                <w:b/>
                <w:color w:val="FFFFFF"/>
                <w:sz w:val="20"/>
                <w:szCs w:val="18"/>
              </w:rPr>
              <w:t>?</w:t>
            </w:r>
          </w:p>
        </w:tc>
        <w:tc>
          <w:tcPr>
            <w:tcW w:w="5272" w:type="dxa"/>
            <w:gridSpan w:val="2"/>
            <w:shd w:val="clear" w:color="auto" w:fill="262626"/>
            <w:vAlign w:val="center"/>
          </w:tcPr>
          <w:p w:rsidR="00967798" w:rsidRPr="00F736F8" w:rsidRDefault="00591089" w:rsidP="00E2765F">
            <w:pPr>
              <w:spacing w:after="120" w:line="240" w:lineRule="auto"/>
              <w:rPr>
                <w:rFonts w:cs="Arial"/>
                <w:b/>
                <w:color w:val="FFFFFF"/>
                <w:sz w:val="20"/>
                <w:szCs w:val="18"/>
                <w:highlight w:val="green"/>
              </w:rPr>
            </w:pPr>
            <w:r w:rsidRPr="00F736F8">
              <w:rPr>
                <w:rFonts w:cs="Arial"/>
                <w:b/>
                <w:color w:val="FFFFFF"/>
                <w:sz w:val="20"/>
                <w:szCs w:val="18"/>
              </w:rPr>
              <w:t>Conflict of Interest, Whistleblower, Client Confidentiality</w:t>
            </w:r>
          </w:p>
        </w:tc>
      </w:tr>
      <w:tr w:rsidR="00967798" w:rsidRPr="001848C4" w:rsidTr="00921DEC">
        <w:tc>
          <w:tcPr>
            <w:tcW w:w="4968" w:type="dxa"/>
            <w:tcBorders>
              <w:bottom w:val="single" w:sz="12" w:space="0" w:color="auto"/>
            </w:tcBorders>
            <w:vAlign w:val="center"/>
          </w:tcPr>
          <w:p w:rsidR="00967798" w:rsidRPr="00967798" w:rsidRDefault="00967798" w:rsidP="00967798">
            <w:pPr>
              <w:spacing w:after="120" w:line="240" w:lineRule="auto"/>
              <w:jc w:val="both"/>
              <w:rPr>
                <w:rFonts w:cs="Arial"/>
                <w:b/>
                <w:sz w:val="18"/>
                <w:szCs w:val="18"/>
              </w:rPr>
            </w:pPr>
            <w:r w:rsidRPr="00967798">
              <w:rPr>
                <w:rFonts w:cs="Arial"/>
                <w:b/>
                <w:sz w:val="18"/>
                <w:szCs w:val="18"/>
              </w:rPr>
              <w:t>What is your typical meeting calendar?</w:t>
            </w:r>
          </w:p>
          <w:p w:rsidR="00967798" w:rsidRPr="00967798" w:rsidRDefault="00967798" w:rsidP="00967798">
            <w:pPr>
              <w:spacing w:after="120" w:line="240" w:lineRule="auto"/>
              <w:jc w:val="both"/>
              <w:rPr>
                <w:rFonts w:cs="Arial"/>
                <w:b/>
                <w:sz w:val="18"/>
                <w:szCs w:val="18"/>
              </w:rPr>
            </w:pP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sidRPr="00967798">
              <w:rPr>
                <w:rFonts w:cs="Arial"/>
                <w:b/>
                <w:sz w:val="18"/>
                <w:szCs w:val="18"/>
              </w:rPr>
              <w:t xml:space="preserve"> Monthly</w:t>
            </w:r>
          </w:p>
          <w:p w:rsidR="00967798" w:rsidRPr="00967798" w:rsidRDefault="00967798" w:rsidP="00967798">
            <w:pPr>
              <w:spacing w:after="120" w:line="240" w:lineRule="auto"/>
              <w:jc w:val="both"/>
              <w:rPr>
                <w:rFonts w:cs="Arial"/>
                <w:b/>
                <w:sz w:val="18"/>
                <w:szCs w:val="18"/>
              </w:rPr>
            </w:pP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sidRPr="00967798">
              <w:rPr>
                <w:rFonts w:cs="Arial"/>
                <w:b/>
                <w:sz w:val="18"/>
                <w:szCs w:val="18"/>
              </w:rPr>
              <w:t xml:space="preserve"> Every other month</w:t>
            </w:r>
          </w:p>
          <w:p w:rsidR="00967798" w:rsidRPr="00967798" w:rsidRDefault="00967798" w:rsidP="00967798">
            <w:pPr>
              <w:spacing w:after="120" w:line="240" w:lineRule="auto"/>
              <w:jc w:val="both"/>
              <w:rPr>
                <w:rFonts w:cs="Arial"/>
                <w:b/>
                <w:sz w:val="18"/>
                <w:szCs w:val="18"/>
              </w:rPr>
            </w:pP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sidRPr="00967798">
              <w:rPr>
                <w:rFonts w:cs="Arial"/>
                <w:b/>
                <w:sz w:val="18"/>
                <w:szCs w:val="18"/>
              </w:rPr>
              <w:t xml:space="preserve"> Once a quarter</w:t>
            </w:r>
            <w:r w:rsidR="00F736F8">
              <w:rPr>
                <w:rFonts w:cs="Arial"/>
                <w:b/>
                <w:sz w:val="18"/>
                <w:szCs w:val="18"/>
              </w:rPr>
              <w:t xml:space="preserve"> (minimum per bylaws)</w:t>
            </w:r>
          </w:p>
          <w:p w:rsidR="00967798" w:rsidRPr="00967798" w:rsidRDefault="00967798" w:rsidP="00967798">
            <w:pPr>
              <w:spacing w:after="120" w:line="240" w:lineRule="auto"/>
              <w:jc w:val="both"/>
              <w:rPr>
                <w:rFonts w:cs="Arial"/>
                <w:b/>
                <w:sz w:val="18"/>
                <w:szCs w:val="18"/>
              </w:rPr>
            </w:pP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sidRPr="00967798">
              <w:rPr>
                <w:rFonts w:cs="Arial"/>
                <w:b/>
                <w:sz w:val="18"/>
                <w:szCs w:val="18"/>
              </w:rPr>
              <w:t xml:space="preserve"> Other, specify: </w:t>
            </w:r>
            <w:r w:rsidRPr="00967798">
              <w:rPr>
                <w:rFonts w:cs="Arial"/>
                <w:b/>
                <w:sz w:val="18"/>
                <w:szCs w:val="18"/>
              </w:rPr>
              <w:fldChar w:fldCharType="begin">
                <w:ffData>
                  <w:name w:val="Dropdown27"/>
                  <w:enabled/>
                  <w:calcOnExit w:val="0"/>
                  <w:ddList/>
                </w:ffData>
              </w:fldChar>
            </w:r>
            <w:r w:rsidRPr="00967798">
              <w:rPr>
                <w:rFonts w:cs="Arial"/>
                <w:b/>
                <w:sz w:val="18"/>
                <w:szCs w:val="18"/>
              </w:rPr>
              <w:instrText xml:space="preserve"> FORMDROPDOWN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p>
          <w:p w:rsidR="00967798" w:rsidRPr="00967798" w:rsidRDefault="00967798" w:rsidP="00967798">
            <w:pPr>
              <w:spacing w:after="120" w:line="240" w:lineRule="auto"/>
              <w:jc w:val="both"/>
              <w:rPr>
                <w:rFonts w:cs="Arial"/>
                <w:b/>
                <w:sz w:val="18"/>
                <w:szCs w:val="18"/>
              </w:rPr>
            </w:pPr>
            <w:r w:rsidRPr="00967798">
              <w:rPr>
                <w:rFonts w:cs="Arial"/>
                <w:b/>
                <w:sz w:val="18"/>
                <w:szCs w:val="18"/>
              </w:rPr>
              <w:t>How many times has your full board met</w:t>
            </w:r>
            <w:r>
              <w:rPr>
                <w:rFonts w:cs="Arial"/>
                <w:b/>
                <w:sz w:val="18"/>
                <w:szCs w:val="18"/>
              </w:rPr>
              <w:t xml:space="preserve"> so far</w:t>
            </w:r>
            <w:r w:rsidRPr="00967798">
              <w:rPr>
                <w:rFonts w:cs="Arial"/>
                <w:b/>
                <w:sz w:val="18"/>
                <w:szCs w:val="18"/>
              </w:rPr>
              <w:t xml:space="preserve"> in </w:t>
            </w:r>
            <w:r>
              <w:rPr>
                <w:rFonts w:cs="Arial"/>
                <w:b/>
                <w:sz w:val="18"/>
                <w:szCs w:val="18"/>
              </w:rPr>
              <w:t>2017-18</w:t>
            </w:r>
            <w:r w:rsidRPr="00967798">
              <w:rPr>
                <w:rFonts w:cs="Arial"/>
                <w:b/>
                <w:sz w:val="18"/>
                <w:szCs w:val="18"/>
              </w:rPr>
              <w:t>?</w:t>
            </w:r>
          </w:p>
          <w:p w:rsidR="00967798" w:rsidRPr="00967798" w:rsidRDefault="00967798" w:rsidP="00967798">
            <w:pPr>
              <w:spacing w:after="120" w:line="240" w:lineRule="auto"/>
              <w:jc w:val="both"/>
              <w:rPr>
                <w:rFonts w:cs="Arial"/>
                <w:b/>
                <w:sz w:val="18"/>
                <w:szCs w:val="18"/>
              </w:rPr>
            </w:pPr>
            <w:r w:rsidRPr="00967798">
              <w:rPr>
                <w:rFonts w:cs="Arial"/>
                <w:b/>
                <w:sz w:val="18"/>
                <w:szCs w:val="18"/>
              </w:rPr>
              <w:fldChar w:fldCharType="begin">
                <w:ffData>
                  <w:name w:val="Dropdown27"/>
                  <w:enabled/>
                  <w:calcOnExit w:val="0"/>
                  <w:ddList/>
                </w:ffData>
              </w:fldChar>
            </w:r>
            <w:r w:rsidRPr="00967798">
              <w:rPr>
                <w:rFonts w:cs="Arial"/>
                <w:b/>
                <w:sz w:val="18"/>
                <w:szCs w:val="18"/>
              </w:rPr>
              <w:instrText xml:space="preserve"> FORMDROPDOWN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sidRPr="00967798">
              <w:rPr>
                <w:rFonts w:cs="Arial"/>
                <w:b/>
                <w:sz w:val="18"/>
                <w:szCs w:val="18"/>
              </w:rPr>
              <w:t xml:space="preserve"> </w:t>
            </w:r>
          </w:p>
          <w:p w:rsidR="00967798" w:rsidRPr="00967798" w:rsidRDefault="00967798" w:rsidP="00967798">
            <w:pPr>
              <w:spacing w:after="120" w:line="240" w:lineRule="auto"/>
              <w:jc w:val="both"/>
              <w:rPr>
                <w:rFonts w:cs="Arial"/>
                <w:b/>
                <w:sz w:val="18"/>
                <w:szCs w:val="18"/>
              </w:rPr>
            </w:pPr>
            <w:r w:rsidRPr="00967798">
              <w:rPr>
                <w:rFonts w:cs="Arial"/>
                <w:b/>
                <w:sz w:val="18"/>
                <w:szCs w:val="18"/>
              </w:rPr>
              <w:t xml:space="preserve">How many total full board meetings will take place in </w:t>
            </w:r>
            <w:r>
              <w:rPr>
                <w:rFonts w:cs="Arial"/>
                <w:b/>
                <w:sz w:val="18"/>
                <w:szCs w:val="18"/>
              </w:rPr>
              <w:t>2017-18</w:t>
            </w:r>
            <w:r w:rsidRPr="00967798">
              <w:rPr>
                <w:rFonts w:cs="Arial"/>
                <w:b/>
                <w:sz w:val="18"/>
                <w:szCs w:val="18"/>
              </w:rPr>
              <w:t xml:space="preserve">? </w:t>
            </w:r>
            <w:r w:rsidRPr="00967798">
              <w:rPr>
                <w:rFonts w:cs="Arial"/>
                <w:b/>
                <w:sz w:val="18"/>
                <w:szCs w:val="18"/>
              </w:rPr>
              <w:fldChar w:fldCharType="begin">
                <w:ffData>
                  <w:name w:val="Dropdown27"/>
                  <w:enabled/>
                  <w:calcOnExit w:val="0"/>
                  <w:ddList/>
                </w:ffData>
              </w:fldChar>
            </w:r>
            <w:r w:rsidRPr="00967798">
              <w:rPr>
                <w:rFonts w:cs="Arial"/>
                <w:b/>
                <w:sz w:val="18"/>
                <w:szCs w:val="18"/>
              </w:rPr>
              <w:instrText xml:space="preserve"> FORMDROPDOWN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sidRPr="00967798">
              <w:rPr>
                <w:rFonts w:cs="Arial"/>
                <w:b/>
                <w:sz w:val="18"/>
                <w:szCs w:val="18"/>
              </w:rPr>
              <w:t xml:space="preserve"> </w:t>
            </w:r>
          </w:p>
          <w:p w:rsidR="00967798" w:rsidRDefault="00967798" w:rsidP="00967798">
            <w:pPr>
              <w:spacing w:after="120" w:line="240" w:lineRule="auto"/>
              <w:jc w:val="both"/>
              <w:rPr>
                <w:rFonts w:cs="Arial"/>
                <w:b/>
                <w:sz w:val="18"/>
                <w:szCs w:val="18"/>
              </w:rPr>
            </w:pPr>
            <w:r w:rsidRPr="00967798">
              <w:rPr>
                <w:rFonts w:cs="Arial"/>
                <w:b/>
                <w:sz w:val="18"/>
                <w:szCs w:val="18"/>
              </w:rPr>
              <w:t xml:space="preserve">How many times in </w:t>
            </w:r>
            <w:r>
              <w:rPr>
                <w:rFonts w:cs="Arial"/>
                <w:b/>
                <w:sz w:val="18"/>
                <w:szCs w:val="18"/>
              </w:rPr>
              <w:t>2017-18</w:t>
            </w:r>
            <w:r w:rsidRPr="00967798">
              <w:rPr>
                <w:rFonts w:cs="Arial"/>
                <w:b/>
                <w:sz w:val="18"/>
                <w:szCs w:val="18"/>
              </w:rPr>
              <w:t xml:space="preserve"> did your board meet without a quorum, or had to reschedule board meetings due to not having a quorum: </w:t>
            </w:r>
            <w:r w:rsidRPr="00967798">
              <w:rPr>
                <w:rFonts w:cs="Arial"/>
                <w:b/>
                <w:sz w:val="18"/>
                <w:szCs w:val="18"/>
              </w:rPr>
              <w:fldChar w:fldCharType="begin">
                <w:ffData>
                  <w:name w:val="Dropdown27"/>
                  <w:enabled/>
                  <w:calcOnExit w:val="0"/>
                  <w:ddList/>
                </w:ffData>
              </w:fldChar>
            </w:r>
            <w:r w:rsidRPr="00967798">
              <w:rPr>
                <w:rFonts w:cs="Arial"/>
                <w:b/>
                <w:sz w:val="18"/>
                <w:szCs w:val="18"/>
              </w:rPr>
              <w:instrText xml:space="preserve"> FORMDROPDOWN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p>
          <w:p w:rsidR="007E4A6B" w:rsidRPr="00967798" w:rsidRDefault="007E4A6B" w:rsidP="00967798">
            <w:pPr>
              <w:spacing w:after="120" w:line="240" w:lineRule="auto"/>
              <w:jc w:val="both"/>
              <w:rPr>
                <w:rFonts w:cs="Arial"/>
                <w:b/>
                <w:sz w:val="18"/>
                <w:szCs w:val="18"/>
              </w:rPr>
            </w:pPr>
            <w:r>
              <w:rPr>
                <w:rFonts w:cs="Arial"/>
                <w:b/>
                <w:sz w:val="18"/>
                <w:szCs w:val="18"/>
              </w:rPr>
              <w:t xml:space="preserve">Does your board use a consent agenda? </w:t>
            </w: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sidRPr="00967798">
              <w:rPr>
                <w:rFonts w:cs="Arial"/>
                <w:b/>
                <w:sz w:val="18"/>
                <w:szCs w:val="18"/>
              </w:rPr>
              <w:t xml:space="preserve"> Y</w:t>
            </w:r>
            <w:r>
              <w:rPr>
                <w:rFonts w:cs="Arial"/>
                <w:b/>
                <w:sz w:val="18"/>
                <w:szCs w:val="18"/>
              </w:rPr>
              <w:t xml:space="preserve">es   </w:t>
            </w: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Pr>
                <w:rFonts w:cs="Arial"/>
                <w:b/>
                <w:sz w:val="18"/>
                <w:szCs w:val="18"/>
              </w:rPr>
              <w:t xml:space="preserve"> No</w:t>
            </w:r>
          </w:p>
        </w:tc>
        <w:tc>
          <w:tcPr>
            <w:tcW w:w="5272" w:type="dxa"/>
            <w:gridSpan w:val="2"/>
            <w:tcBorders>
              <w:bottom w:val="single" w:sz="12" w:space="0" w:color="auto"/>
            </w:tcBorders>
          </w:tcPr>
          <w:p w:rsidR="00591089" w:rsidRDefault="00591089" w:rsidP="00967798">
            <w:pPr>
              <w:spacing w:after="120" w:line="240" w:lineRule="auto"/>
              <w:rPr>
                <w:rFonts w:cs="Arial"/>
                <w:b/>
                <w:sz w:val="18"/>
                <w:szCs w:val="18"/>
              </w:rPr>
            </w:pPr>
            <w:r>
              <w:rPr>
                <w:rFonts w:cs="Arial"/>
                <w:b/>
                <w:sz w:val="18"/>
                <w:szCs w:val="18"/>
              </w:rPr>
              <w:t xml:space="preserve">Has your board adopted the </w:t>
            </w:r>
            <w:r w:rsidR="00380BF2">
              <w:rPr>
                <w:rFonts w:cs="Arial"/>
                <w:b/>
                <w:sz w:val="18"/>
                <w:szCs w:val="18"/>
              </w:rPr>
              <w:t xml:space="preserve">2017-18 </w:t>
            </w:r>
            <w:r>
              <w:rPr>
                <w:rFonts w:cs="Arial"/>
                <w:b/>
                <w:sz w:val="18"/>
                <w:szCs w:val="18"/>
              </w:rPr>
              <w:t>FS COI Policy</w:t>
            </w:r>
            <w:r w:rsidR="00E959E6">
              <w:rPr>
                <w:rFonts w:cs="Arial"/>
                <w:b/>
                <w:sz w:val="18"/>
                <w:szCs w:val="18"/>
              </w:rPr>
              <w:t>?</w:t>
            </w:r>
            <w:r w:rsidR="00380BF2">
              <w:rPr>
                <w:rFonts w:cs="Arial"/>
                <w:b/>
                <w:sz w:val="18"/>
                <w:szCs w:val="18"/>
              </w:rPr>
              <w:t xml:space="preserve"> </w:t>
            </w:r>
            <w:r w:rsidR="00F736F8">
              <w:rPr>
                <w:rFonts w:cs="Arial"/>
                <w:b/>
                <w:sz w:val="18"/>
                <w:szCs w:val="18"/>
              </w:rPr>
              <w:br/>
            </w:r>
            <w:r>
              <w:rPr>
                <w:rFonts w:cs="Arial"/>
                <w:b/>
                <w:sz w:val="18"/>
                <w:szCs w:val="18"/>
              </w:rPr>
              <w:t xml:space="preserve">(FS grant agreement, </w:t>
            </w:r>
            <w:r w:rsidR="00380BF2">
              <w:rPr>
                <w:rFonts w:cs="Arial"/>
                <w:b/>
                <w:sz w:val="18"/>
                <w:szCs w:val="18"/>
              </w:rPr>
              <w:t>item 18)</w:t>
            </w:r>
          </w:p>
          <w:p w:rsidR="00F736F8" w:rsidRDefault="00967798" w:rsidP="00967798">
            <w:pPr>
              <w:spacing w:after="120" w:line="240" w:lineRule="auto"/>
              <w:rPr>
                <w:rFonts w:cs="Arial"/>
                <w:b/>
                <w:sz w:val="18"/>
                <w:szCs w:val="18"/>
              </w:rPr>
            </w:pP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sidR="00380BF2">
              <w:rPr>
                <w:rFonts w:cs="Arial"/>
                <w:b/>
                <w:sz w:val="18"/>
                <w:szCs w:val="18"/>
              </w:rPr>
              <w:t xml:space="preserve"> Yes</w:t>
            </w:r>
            <w:r w:rsidRPr="00967798">
              <w:rPr>
                <w:rFonts w:cs="Arial"/>
                <w:b/>
                <w:sz w:val="18"/>
                <w:szCs w:val="18"/>
              </w:rPr>
              <w:t xml:space="preserve">,  adoption date: </w:t>
            </w:r>
            <w:r w:rsidRPr="00967798">
              <w:rPr>
                <w:rFonts w:cs="Arial"/>
                <w:b/>
                <w:sz w:val="18"/>
                <w:szCs w:val="18"/>
              </w:rPr>
              <w:fldChar w:fldCharType="begin">
                <w:ffData>
                  <w:name w:val="Dropdown27"/>
                  <w:enabled/>
                  <w:calcOnExit w:val="0"/>
                  <w:ddList/>
                </w:ffData>
              </w:fldChar>
            </w:r>
            <w:r w:rsidRPr="00967798">
              <w:rPr>
                <w:rFonts w:cs="Arial"/>
                <w:b/>
                <w:sz w:val="18"/>
                <w:szCs w:val="18"/>
              </w:rPr>
              <w:instrText xml:space="preserve"> FORMDROPDOWN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Pr>
                <w:rFonts w:cs="Arial"/>
                <w:b/>
                <w:sz w:val="18"/>
                <w:szCs w:val="18"/>
              </w:rPr>
              <w:t xml:space="preserve"> </w:t>
            </w:r>
            <w:r w:rsidR="00380BF2">
              <w:rPr>
                <w:rFonts w:cs="Arial"/>
                <w:b/>
                <w:sz w:val="18"/>
                <w:szCs w:val="18"/>
              </w:rPr>
              <w:t xml:space="preserve">       </w:t>
            </w:r>
            <w:r w:rsidR="00380BF2" w:rsidRPr="00967798">
              <w:rPr>
                <w:rFonts w:cs="Arial"/>
                <w:b/>
                <w:sz w:val="18"/>
                <w:szCs w:val="18"/>
              </w:rPr>
              <w:fldChar w:fldCharType="begin">
                <w:ffData>
                  <w:name w:val="Check23"/>
                  <w:enabled/>
                  <w:calcOnExit w:val="0"/>
                  <w:checkBox>
                    <w:sizeAuto/>
                    <w:default w:val="0"/>
                  </w:checkBox>
                </w:ffData>
              </w:fldChar>
            </w:r>
            <w:r w:rsidR="00380BF2"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00380BF2" w:rsidRPr="00967798">
              <w:rPr>
                <w:rFonts w:cs="Arial"/>
                <w:b/>
                <w:sz w:val="18"/>
                <w:szCs w:val="18"/>
              </w:rPr>
              <w:fldChar w:fldCharType="end"/>
            </w:r>
            <w:r w:rsidR="00380BF2">
              <w:rPr>
                <w:rFonts w:cs="Arial"/>
                <w:b/>
                <w:sz w:val="18"/>
                <w:szCs w:val="18"/>
              </w:rPr>
              <w:t xml:space="preserve"> No</w:t>
            </w:r>
          </w:p>
          <w:p w:rsidR="005912A2" w:rsidRDefault="00380BF2" w:rsidP="00967798">
            <w:pPr>
              <w:spacing w:after="120" w:line="240" w:lineRule="auto"/>
              <w:rPr>
                <w:rFonts w:cs="Arial"/>
                <w:b/>
                <w:sz w:val="18"/>
                <w:szCs w:val="18"/>
              </w:rPr>
            </w:pPr>
            <w:r>
              <w:rPr>
                <w:rFonts w:cs="Arial"/>
                <w:b/>
                <w:sz w:val="18"/>
                <w:szCs w:val="18"/>
              </w:rPr>
              <w:t xml:space="preserve">Has the COI Policy been reviewed with partnership staff? </w:t>
            </w:r>
            <w:r w:rsidR="004F6553">
              <w:rPr>
                <w:rFonts w:cs="Arial"/>
                <w:b/>
                <w:sz w:val="18"/>
                <w:szCs w:val="18"/>
              </w:rPr>
              <w:t xml:space="preserve"> </w:t>
            </w:r>
          </w:p>
          <w:p w:rsidR="00380BF2" w:rsidRPr="00380BF2" w:rsidRDefault="004F6553" w:rsidP="00967798">
            <w:pPr>
              <w:spacing w:after="120" w:line="240" w:lineRule="auto"/>
              <w:rPr>
                <w:rFonts w:cs="Arial"/>
                <w:sz w:val="18"/>
                <w:szCs w:val="18"/>
              </w:rPr>
            </w:pPr>
            <w:r>
              <w:rPr>
                <w:rFonts w:cs="Arial"/>
                <w:b/>
                <w:sz w:val="18"/>
                <w:szCs w:val="18"/>
              </w:rPr>
              <w:t xml:space="preserve"> </w:t>
            </w:r>
            <w:r w:rsidR="00380BF2" w:rsidRPr="00967798">
              <w:rPr>
                <w:rFonts w:cs="Arial"/>
                <w:b/>
                <w:sz w:val="18"/>
                <w:szCs w:val="18"/>
              </w:rPr>
              <w:fldChar w:fldCharType="begin">
                <w:ffData>
                  <w:name w:val="Check23"/>
                  <w:enabled/>
                  <w:calcOnExit w:val="0"/>
                  <w:checkBox>
                    <w:sizeAuto/>
                    <w:default w:val="0"/>
                  </w:checkBox>
                </w:ffData>
              </w:fldChar>
            </w:r>
            <w:r w:rsidR="00380BF2"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00380BF2" w:rsidRPr="00967798">
              <w:rPr>
                <w:rFonts w:cs="Arial"/>
                <w:b/>
                <w:sz w:val="18"/>
                <w:szCs w:val="18"/>
              </w:rPr>
              <w:fldChar w:fldCharType="end"/>
            </w:r>
            <w:r w:rsidR="00380BF2" w:rsidRPr="00967798">
              <w:rPr>
                <w:rFonts w:cs="Arial"/>
                <w:b/>
                <w:sz w:val="18"/>
                <w:szCs w:val="18"/>
              </w:rPr>
              <w:t xml:space="preserve"> Y</w:t>
            </w:r>
            <w:r w:rsidR="00380BF2">
              <w:rPr>
                <w:rFonts w:cs="Arial"/>
                <w:b/>
                <w:sz w:val="18"/>
                <w:szCs w:val="18"/>
              </w:rPr>
              <w:t xml:space="preserve">es   </w:t>
            </w:r>
            <w:r w:rsidR="00380BF2" w:rsidRPr="00967798">
              <w:rPr>
                <w:rFonts w:cs="Arial"/>
                <w:b/>
                <w:sz w:val="18"/>
                <w:szCs w:val="18"/>
              </w:rPr>
              <w:fldChar w:fldCharType="begin">
                <w:ffData>
                  <w:name w:val="Check23"/>
                  <w:enabled/>
                  <w:calcOnExit w:val="0"/>
                  <w:checkBox>
                    <w:sizeAuto/>
                    <w:default w:val="0"/>
                  </w:checkBox>
                </w:ffData>
              </w:fldChar>
            </w:r>
            <w:r w:rsidR="00380BF2"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00380BF2" w:rsidRPr="00967798">
              <w:rPr>
                <w:rFonts w:cs="Arial"/>
                <w:b/>
                <w:sz w:val="18"/>
                <w:szCs w:val="18"/>
              </w:rPr>
              <w:fldChar w:fldCharType="end"/>
            </w:r>
            <w:r w:rsidR="00380BF2">
              <w:rPr>
                <w:rFonts w:cs="Arial"/>
                <w:b/>
                <w:sz w:val="18"/>
                <w:szCs w:val="18"/>
              </w:rPr>
              <w:t xml:space="preserve"> No</w:t>
            </w:r>
          </w:p>
          <w:p w:rsidR="00380BF2" w:rsidRPr="00967798" w:rsidRDefault="00380BF2" w:rsidP="00967798">
            <w:pPr>
              <w:spacing w:after="120" w:line="240" w:lineRule="auto"/>
              <w:rPr>
                <w:rFonts w:cs="Arial"/>
                <w:b/>
                <w:sz w:val="18"/>
                <w:szCs w:val="18"/>
              </w:rPr>
            </w:pPr>
            <w:r>
              <w:rPr>
                <w:rFonts w:cs="Arial"/>
                <w:b/>
                <w:sz w:val="18"/>
                <w:szCs w:val="18"/>
              </w:rPr>
              <w:t xml:space="preserve">Has your board </w:t>
            </w:r>
            <w:r w:rsidRPr="003E1C34">
              <w:rPr>
                <w:rFonts w:cs="Arial"/>
                <w:b/>
                <w:sz w:val="18"/>
                <w:szCs w:val="18"/>
              </w:rPr>
              <w:t xml:space="preserve">adopted </w:t>
            </w:r>
            <w:r w:rsidR="00F736F8" w:rsidRPr="003E1C34">
              <w:rPr>
                <w:rFonts w:cs="Arial"/>
                <w:b/>
                <w:sz w:val="18"/>
                <w:szCs w:val="18"/>
              </w:rPr>
              <w:t>a</w:t>
            </w:r>
            <w:r w:rsidRPr="003E1C34">
              <w:rPr>
                <w:rFonts w:cs="Arial"/>
                <w:b/>
                <w:sz w:val="18"/>
                <w:szCs w:val="18"/>
              </w:rPr>
              <w:t xml:space="preserve"> </w:t>
            </w:r>
            <w:r w:rsidR="003E1C34" w:rsidRPr="003E1C34">
              <w:rPr>
                <w:rFonts w:cs="Arial"/>
                <w:b/>
                <w:sz w:val="18"/>
                <w:szCs w:val="18"/>
              </w:rPr>
              <w:t>Whistleblower Policy</w:t>
            </w:r>
            <w:r w:rsidRPr="003E1C34">
              <w:rPr>
                <w:rFonts w:cs="Arial"/>
                <w:b/>
                <w:sz w:val="18"/>
                <w:szCs w:val="18"/>
              </w:rPr>
              <w:t>?</w:t>
            </w:r>
            <w:r w:rsidR="00F736F8">
              <w:rPr>
                <w:rFonts w:cs="Arial"/>
                <w:b/>
                <w:sz w:val="18"/>
                <w:szCs w:val="18"/>
              </w:rPr>
              <w:br/>
              <w:t>(FS grant agreement, item 11.z.)</w:t>
            </w:r>
          </w:p>
          <w:p w:rsidR="00591089" w:rsidRDefault="00967798" w:rsidP="00967798">
            <w:pPr>
              <w:spacing w:after="120" w:line="240" w:lineRule="auto"/>
              <w:rPr>
                <w:rFonts w:cs="Arial"/>
                <w:b/>
                <w:sz w:val="18"/>
                <w:szCs w:val="18"/>
              </w:rPr>
            </w:pP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sidRPr="00967798">
              <w:rPr>
                <w:rFonts w:cs="Arial"/>
                <w:b/>
                <w:sz w:val="18"/>
                <w:szCs w:val="18"/>
              </w:rPr>
              <w:t xml:space="preserve"> Yes, adoption date: </w:t>
            </w:r>
            <w:r w:rsidRPr="00967798">
              <w:rPr>
                <w:rFonts w:cs="Arial"/>
                <w:b/>
                <w:sz w:val="18"/>
                <w:szCs w:val="18"/>
              </w:rPr>
              <w:fldChar w:fldCharType="begin">
                <w:ffData>
                  <w:name w:val="Dropdown27"/>
                  <w:enabled/>
                  <w:calcOnExit w:val="0"/>
                  <w:ddList/>
                </w:ffData>
              </w:fldChar>
            </w:r>
            <w:r w:rsidRPr="00967798">
              <w:rPr>
                <w:rFonts w:cs="Arial"/>
                <w:b/>
                <w:sz w:val="18"/>
                <w:szCs w:val="18"/>
              </w:rPr>
              <w:instrText xml:space="preserve"> FORMDROPDOWN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sidR="004F6553">
              <w:rPr>
                <w:rFonts w:cs="Arial"/>
                <w:b/>
                <w:sz w:val="18"/>
                <w:szCs w:val="18"/>
              </w:rPr>
              <w:t xml:space="preserve">         </w:t>
            </w:r>
            <w:r w:rsidR="004F6553" w:rsidRPr="00967798">
              <w:rPr>
                <w:rFonts w:cs="Arial"/>
                <w:b/>
                <w:sz w:val="18"/>
                <w:szCs w:val="18"/>
              </w:rPr>
              <w:fldChar w:fldCharType="begin">
                <w:ffData>
                  <w:name w:val="Check23"/>
                  <w:enabled/>
                  <w:calcOnExit w:val="0"/>
                  <w:checkBox>
                    <w:sizeAuto/>
                    <w:default w:val="0"/>
                  </w:checkBox>
                </w:ffData>
              </w:fldChar>
            </w:r>
            <w:r w:rsidR="004F6553"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004F6553" w:rsidRPr="00967798">
              <w:rPr>
                <w:rFonts w:cs="Arial"/>
                <w:b/>
                <w:sz w:val="18"/>
                <w:szCs w:val="18"/>
              </w:rPr>
              <w:fldChar w:fldCharType="end"/>
            </w:r>
            <w:r w:rsidR="004F6553">
              <w:rPr>
                <w:rFonts w:cs="Arial"/>
                <w:b/>
                <w:sz w:val="18"/>
                <w:szCs w:val="18"/>
              </w:rPr>
              <w:t xml:space="preserve"> No</w:t>
            </w:r>
            <w:r w:rsidR="00F736F8">
              <w:rPr>
                <w:rFonts w:cs="Arial"/>
                <w:b/>
                <w:sz w:val="18"/>
                <w:szCs w:val="18"/>
              </w:rPr>
              <w:t xml:space="preserve"> </w:t>
            </w:r>
          </w:p>
          <w:p w:rsidR="00380BF2" w:rsidRPr="00380BF2" w:rsidRDefault="00380BF2" w:rsidP="00380BF2">
            <w:pPr>
              <w:spacing w:after="120" w:line="240" w:lineRule="auto"/>
              <w:rPr>
                <w:rFonts w:cs="Arial"/>
                <w:sz w:val="18"/>
                <w:szCs w:val="18"/>
              </w:rPr>
            </w:pPr>
            <w:r>
              <w:rPr>
                <w:rFonts w:cs="Arial"/>
                <w:b/>
                <w:sz w:val="18"/>
                <w:szCs w:val="18"/>
              </w:rPr>
              <w:t xml:space="preserve">Has the Whistleblower Policy been reviewed with partnership staff?  </w:t>
            </w: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sidRPr="00967798">
              <w:rPr>
                <w:rFonts w:cs="Arial"/>
                <w:b/>
                <w:sz w:val="18"/>
                <w:szCs w:val="18"/>
              </w:rPr>
              <w:t xml:space="preserve"> Y</w:t>
            </w:r>
            <w:r>
              <w:rPr>
                <w:rFonts w:cs="Arial"/>
                <w:b/>
                <w:sz w:val="18"/>
                <w:szCs w:val="18"/>
              </w:rPr>
              <w:t xml:space="preserve">es   </w:t>
            </w: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Pr>
                <w:rFonts w:cs="Arial"/>
                <w:b/>
                <w:sz w:val="18"/>
                <w:szCs w:val="18"/>
              </w:rPr>
              <w:t xml:space="preserve"> No</w:t>
            </w:r>
          </w:p>
          <w:p w:rsidR="00380BF2" w:rsidRDefault="004F6553" w:rsidP="00967798">
            <w:pPr>
              <w:spacing w:after="120" w:line="240" w:lineRule="auto"/>
              <w:rPr>
                <w:rFonts w:cs="Arial"/>
                <w:b/>
                <w:sz w:val="18"/>
                <w:szCs w:val="18"/>
              </w:rPr>
            </w:pPr>
            <w:r>
              <w:rPr>
                <w:rFonts w:cs="Arial"/>
                <w:b/>
                <w:sz w:val="18"/>
                <w:szCs w:val="18"/>
              </w:rPr>
              <w:t xml:space="preserve">Have all partnership employees signed the FS Confidentiality Form for 2017-18? </w:t>
            </w: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sidRPr="00967798">
              <w:rPr>
                <w:rFonts w:cs="Arial"/>
                <w:b/>
                <w:sz w:val="18"/>
                <w:szCs w:val="18"/>
              </w:rPr>
              <w:t xml:space="preserve"> Y</w:t>
            </w:r>
            <w:r>
              <w:rPr>
                <w:rFonts w:cs="Arial"/>
                <w:b/>
                <w:sz w:val="18"/>
                <w:szCs w:val="18"/>
              </w:rPr>
              <w:t xml:space="preserve">es   </w:t>
            </w: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Pr>
                <w:rFonts w:cs="Arial"/>
                <w:b/>
                <w:sz w:val="18"/>
                <w:szCs w:val="18"/>
              </w:rPr>
              <w:t xml:space="preserve"> No (FS grant agreement, item 17)</w:t>
            </w:r>
          </w:p>
          <w:p w:rsidR="00967798" w:rsidRPr="00591089" w:rsidRDefault="00591089" w:rsidP="00967798">
            <w:pPr>
              <w:spacing w:after="120" w:line="240" w:lineRule="auto"/>
              <w:rPr>
                <w:rFonts w:cs="Arial"/>
                <w:b/>
                <w:sz w:val="18"/>
                <w:szCs w:val="18"/>
              </w:rPr>
            </w:pPr>
            <w:r w:rsidRPr="00591089">
              <w:rPr>
                <w:rFonts w:cs="Arial"/>
                <w:b/>
                <w:sz w:val="18"/>
                <w:szCs w:val="18"/>
              </w:rPr>
              <w:t>Do your board members sign the First Steps Confidentiality Form</w:t>
            </w:r>
            <w:r>
              <w:rPr>
                <w:rFonts w:cs="Arial"/>
                <w:b/>
                <w:sz w:val="18"/>
                <w:szCs w:val="18"/>
              </w:rPr>
              <w:t xml:space="preserve"> </w:t>
            </w:r>
            <w:r w:rsidR="004F6553">
              <w:rPr>
                <w:rFonts w:cs="Arial"/>
                <w:b/>
                <w:sz w:val="18"/>
                <w:szCs w:val="18"/>
              </w:rPr>
              <w:t xml:space="preserve">each year </w:t>
            </w:r>
            <w:r>
              <w:rPr>
                <w:rFonts w:cs="Arial"/>
                <w:b/>
                <w:sz w:val="18"/>
                <w:szCs w:val="18"/>
              </w:rPr>
              <w:t>(recommended)</w:t>
            </w:r>
            <w:r w:rsidRPr="00591089">
              <w:rPr>
                <w:rFonts w:cs="Arial"/>
                <w:b/>
                <w:sz w:val="18"/>
                <w:szCs w:val="18"/>
              </w:rPr>
              <w:t>?</w:t>
            </w:r>
            <w:r>
              <w:rPr>
                <w:rFonts w:cs="Arial"/>
                <w:sz w:val="18"/>
                <w:szCs w:val="18"/>
              </w:rPr>
              <w:t xml:space="preserve"> </w:t>
            </w: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sidRPr="00967798">
              <w:rPr>
                <w:rFonts w:cs="Arial"/>
                <w:b/>
                <w:sz w:val="18"/>
                <w:szCs w:val="18"/>
              </w:rPr>
              <w:t xml:space="preserve"> Y</w:t>
            </w:r>
            <w:r>
              <w:rPr>
                <w:rFonts w:cs="Arial"/>
                <w:b/>
                <w:sz w:val="18"/>
                <w:szCs w:val="18"/>
              </w:rPr>
              <w:t xml:space="preserve">es   </w:t>
            </w: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Pr>
                <w:rFonts w:cs="Arial"/>
                <w:b/>
                <w:sz w:val="18"/>
                <w:szCs w:val="18"/>
              </w:rPr>
              <w:t xml:space="preserve"> No</w:t>
            </w:r>
          </w:p>
          <w:p w:rsidR="00967798" w:rsidRPr="00967798" w:rsidRDefault="004F6553" w:rsidP="004F6553">
            <w:pPr>
              <w:spacing w:after="120" w:line="240" w:lineRule="auto"/>
              <w:rPr>
                <w:rFonts w:cs="Arial"/>
                <w:b/>
                <w:highlight w:val="green"/>
              </w:rPr>
            </w:pPr>
            <w:r w:rsidRPr="00591089">
              <w:rPr>
                <w:rFonts w:cs="Arial"/>
                <w:b/>
                <w:sz w:val="18"/>
                <w:szCs w:val="18"/>
              </w:rPr>
              <w:t>Do your</w:t>
            </w:r>
            <w:r>
              <w:rPr>
                <w:rFonts w:cs="Arial"/>
                <w:b/>
                <w:sz w:val="18"/>
                <w:szCs w:val="18"/>
              </w:rPr>
              <w:t xml:space="preserve"> vendor staff</w:t>
            </w:r>
            <w:r w:rsidRPr="00591089">
              <w:rPr>
                <w:rFonts w:cs="Arial"/>
                <w:b/>
                <w:sz w:val="18"/>
                <w:szCs w:val="18"/>
              </w:rPr>
              <w:t xml:space="preserve"> sign the First Steps Confidentiality Form</w:t>
            </w:r>
            <w:r>
              <w:rPr>
                <w:rFonts w:cs="Arial"/>
                <w:b/>
                <w:sz w:val="18"/>
                <w:szCs w:val="18"/>
              </w:rPr>
              <w:t xml:space="preserve"> each year (recommended)</w:t>
            </w:r>
            <w:r w:rsidRPr="00591089">
              <w:rPr>
                <w:rFonts w:cs="Arial"/>
                <w:b/>
                <w:sz w:val="18"/>
                <w:szCs w:val="18"/>
              </w:rPr>
              <w:t>?</w:t>
            </w:r>
            <w:r>
              <w:rPr>
                <w:rFonts w:cs="Arial"/>
                <w:sz w:val="18"/>
                <w:szCs w:val="18"/>
              </w:rPr>
              <w:t xml:space="preserve"> </w:t>
            </w: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sidRPr="00967798">
              <w:rPr>
                <w:rFonts w:cs="Arial"/>
                <w:b/>
                <w:sz w:val="18"/>
                <w:szCs w:val="18"/>
              </w:rPr>
              <w:t xml:space="preserve"> Y</w:t>
            </w:r>
            <w:r>
              <w:rPr>
                <w:rFonts w:cs="Arial"/>
                <w:b/>
                <w:sz w:val="18"/>
                <w:szCs w:val="18"/>
              </w:rPr>
              <w:t xml:space="preserve">es   </w:t>
            </w: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Pr>
                <w:rFonts w:cs="Arial"/>
                <w:b/>
                <w:sz w:val="18"/>
                <w:szCs w:val="18"/>
              </w:rPr>
              <w:t xml:space="preserve"> No</w:t>
            </w:r>
          </w:p>
        </w:tc>
      </w:tr>
      <w:tr w:rsidR="00751632" w:rsidRPr="00A013E2" w:rsidTr="00921DEC">
        <w:tc>
          <w:tcPr>
            <w:tcW w:w="10240" w:type="dxa"/>
            <w:gridSpan w:val="3"/>
            <w:shd w:val="clear" w:color="auto" w:fill="262626"/>
            <w:vAlign w:val="center"/>
          </w:tcPr>
          <w:p w:rsidR="00751632" w:rsidRDefault="00751632" w:rsidP="00751632">
            <w:pPr>
              <w:spacing w:after="120" w:line="240" w:lineRule="auto"/>
              <w:rPr>
                <w:rFonts w:cs="Arial"/>
                <w:b/>
                <w:color w:val="FFFFFF"/>
                <w:sz w:val="20"/>
                <w:szCs w:val="18"/>
              </w:rPr>
            </w:pPr>
            <w:r>
              <w:rPr>
                <w:rFonts w:cs="Arial"/>
                <w:b/>
                <w:color w:val="FFFFFF"/>
                <w:sz w:val="20"/>
                <w:szCs w:val="18"/>
              </w:rPr>
              <w:t>Please describe your partnership’s goals for board composition:</w:t>
            </w:r>
          </w:p>
          <w:p w:rsidR="00751632" w:rsidRPr="00A013E2" w:rsidRDefault="00751632" w:rsidP="00751632">
            <w:pPr>
              <w:spacing w:after="120" w:line="240" w:lineRule="auto"/>
              <w:rPr>
                <w:rFonts w:cs="Arial"/>
                <w:b/>
                <w:color w:val="EAF1DD"/>
                <w:sz w:val="20"/>
                <w:szCs w:val="18"/>
              </w:rPr>
            </w:pPr>
            <w:r w:rsidRPr="00751632">
              <w:rPr>
                <w:rFonts w:cs="Arial"/>
                <w:b/>
                <w:color w:val="FFFFFF"/>
                <w:sz w:val="18"/>
                <w:szCs w:val="18"/>
              </w:rPr>
              <w:t>Make sure to ACCURATELY complete the attached board list, which will be used to determine compliance with First Steps legislation and by-laws regarding board composition (# members, designated member vacancies, expired terms)</w:t>
            </w:r>
          </w:p>
        </w:tc>
      </w:tr>
      <w:tr w:rsidR="00751632" w:rsidRPr="00967798" w:rsidTr="00921DEC">
        <w:trPr>
          <w:trHeight w:val="726"/>
        </w:trPr>
        <w:tc>
          <w:tcPr>
            <w:tcW w:w="10240" w:type="dxa"/>
            <w:gridSpan w:val="3"/>
            <w:vAlign w:val="center"/>
          </w:tcPr>
          <w:p w:rsidR="00751632" w:rsidRDefault="00751632" w:rsidP="00751632">
            <w:pPr>
              <w:spacing w:after="120" w:line="240" w:lineRule="auto"/>
              <w:jc w:val="both"/>
              <w:rPr>
                <w:rFonts w:cs="Arial"/>
                <w:b/>
                <w:sz w:val="18"/>
                <w:szCs w:val="18"/>
              </w:rPr>
            </w:pPr>
            <w:r w:rsidRPr="00751632">
              <w:rPr>
                <w:rFonts w:cs="Arial"/>
                <w:b/>
                <w:sz w:val="18"/>
              </w:rPr>
              <w:t xml:space="preserve">What is your desired board size:  </w:t>
            </w: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sidRPr="00967798">
              <w:rPr>
                <w:rFonts w:cs="Arial"/>
                <w:b/>
                <w:sz w:val="18"/>
                <w:szCs w:val="18"/>
              </w:rPr>
              <w:t xml:space="preserve"> </w:t>
            </w:r>
            <w:r>
              <w:rPr>
                <w:rFonts w:cs="Arial"/>
                <w:b/>
                <w:sz w:val="18"/>
                <w:szCs w:val="18"/>
              </w:rPr>
              <w:t xml:space="preserve">What it is now    </w:t>
            </w: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sidRPr="00967798">
              <w:rPr>
                <w:rFonts w:cs="Arial"/>
                <w:b/>
                <w:sz w:val="18"/>
                <w:szCs w:val="18"/>
              </w:rPr>
              <w:t xml:space="preserve"> </w:t>
            </w:r>
            <w:r>
              <w:rPr>
                <w:rFonts w:cs="Arial"/>
                <w:b/>
                <w:sz w:val="18"/>
                <w:szCs w:val="18"/>
              </w:rPr>
              <w:t xml:space="preserve">Other (explain): </w:t>
            </w:r>
            <w:r w:rsidRPr="00967798">
              <w:rPr>
                <w:rFonts w:cs="Arial"/>
                <w:b/>
                <w:sz w:val="18"/>
                <w:szCs w:val="18"/>
              </w:rPr>
              <w:fldChar w:fldCharType="begin">
                <w:ffData>
                  <w:name w:val="Dropdown27"/>
                  <w:enabled/>
                  <w:calcOnExit w:val="0"/>
                  <w:ddList/>
                </w:ffData>
              </w:fldChar>
            </w:r>
            <w:r w:rsidRPr="00967798">
              <w:rPr>
                <w:rFonts w:cs="Arial"/>
                <w:b/>
                <w:sz w:val="18"/>
                <w:szCs w:val="18"/>
              </w:rPr>
              <w:instrText xml:space="preserve"> FORMDROPDOWN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p>
          <w:p w:rsidR="00751632" w:rsidRDefault="008A73BD" w:rsidP="00751632">
            <w:pPr>
              <w:spacing w:after="120" w:line="240" w:lineRule="auto"/>
              <w:jc w:val="both"/>
              <w:rPr>
                <w:rFonts w:cs="Arial"/>
                <w:b/>
                <w:sz w:val="18"/>
                <w:szCs w:val="18"/>
              </w:rPr>
            </w:pPr>
            <w:r>
              <w:rPr>
                <w:rFonts w:cs="Arial"/>
                <w:b/>
                <w:sz w:val="18"/>
                <w:szCs w:val="18"/>
              </w:rPr>
              <w:t xml:space="preserve">Please list any </w:t>
            </w:r>
            <w:r w:rsidR="00751632">
              <w:rPr>
                <w:rFonts w:cs="Arial"/>
                <w:b/>
                <w:sz w:val="18"/>
                <w:szCs w:val="18"/>
              </w:rPr>
              <w:t>categories</w:t>
            </w:r>
            <w:r>
              <w:rPr>
                <w:rFonts w:cs="Arial"/>
                <w:b/>
                <w:sz w:val="18"/>
                <w:szCs w:val="18"/>
              </w:rPr>
              <w:t xml:space="preserve"> currently </w:t>
            </w:r>
            <w:r w:rsidR="00BD4158">
              <w:rPr>
                <w:rFonts w:cs="Arial"/>
                <w:b/>
                <w:sz w:val="18"/>
                <w:szCs w:val="18"/>
              </w:rPr>
              <w:t xml:space="preserve">vacant </w:t>
            </w:r>
            <w:r>
              <w:rPr>
                <w:rFonts w:cs="Arial"/>
                <w:b/>
                <w:sz w:val="18"/>
                <w:szCs w:val="18"/>
              </w:rPr>
              <w:t xml:space="preserve">or underrepresented on your board, that you are trying to fill: </w:t>
            </w:r>
            <w:r w:rsidRPr="00967798">
              <w:rPr>
                <w:rFonts w:cs="Arial"/>
                <w:b/>
                <w:sz w:val="18"/>
                <w:szCs w:val="18"/>
              </w:rPr>
              <w:fldChar w:fldCharType="begin">
                <w:ffData>
                  <w:name w:val="Dropdown27"/>
                  <w:enabled/>
                  <w:calcOnExit w:val="0"/>
                  <w:ddList/>
                </w:ffData>
              </w:fldChar>
            </w:r>
            <w:r w:rsidRPr="00967798">
              <w:rPr>
                <w:rFonts w:cs="Arial"/>
                <w:b/>
                <w:sz w:val="18"/>
                <w:szCs w:val="18"/>
              </w:rPr>
              <w:instrText xml:space="preserve"> FORMDROPDOWN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p>
          <w:p w:rsidR="008A73BD" w:rsidRPr="008A73BD" w:rsidRDefault="008A73BD" w:rsidP="008A73BD">
            <w:pPr>
              <w:jc w:val="both"/>
              <w:rPr>
                <w:rFonts w:ascii="Arial" w:hAnsi="Arial" w:cs="Arial"/>
                <w:b/>
                <w:sz w:val="18"/>
                <w:szCs w:val="18"/>
              </w:rPr>
            </w:pPr>
            <w:r w:rsidRPr="008A73BD">
              <w:rPr>
                <w:rFonts w:cs="Arial"/>
                <w:b/>
                <w:sz w:val="18"/>
                <w:szCs w:val="18"/>
              </w:rPr>
              <w:t xml:space="preserve">In what areas (if applicable) do you feel your board needs to improve </w:t>
            </w:r>
            <w:r>
              <w:rPr>
                <w:rFonts w:cs="Arial"/>
                <w:b/>
                <w:sz w:val="18"/>
                <w:szCs w:val="18"/>
              </w:rPr>
              <w:t xml:space="preserve">its membership </w:t>
            </w:r>
            <w:r w:rsidRPr="008A73BD">
              <w:rPr>
                <w:rFonts w:cs="Arial"/>
                <w:b/>
                <w:sz w:val="18"/>
                <w:szCs w:val="18"/>
              </w:rPr>
              <w:t xml:space="preserve">in terms of </w:t>
            </w:r>
            <w:r>
              <w:rPr>
                <w:rFonts w:cs="Arial"/>
                <w:b/>
                <w:sz w:val="18"/>
                <w:szCs w:val="18"/>
              </w:rPr>
              <w:t>diversity, equity, and</w:t>
            </w:r>
            <w:r w:rsidRPr="008A73BD">
              <w:rPr>
                <w:rFonts w:cs="Arial"/>
                <w:b/>
                <w:sz w:val="18"/>
                <w:szCs w:val="18"/>
              </w:rPr>
              <w:t xml:space="preserve"> inclusion, such as: race/ethnicity, gender, age, geography</w:t>
            </w:r>
            <w:r>
              <w:rPr>
                <w:rFonts w:cs="Arial"/>
                <w:b/>
                <w:sz w:val="18"/>
                <w:szCs w:val="18"/>
              </w:rPr>
              <w:t xml:space="preserve"> within the county</w:t>
            </w:r>
            <w:r w:rsidRPr="008A73BD">
              <w:rPr>
                <w:rFonts w:cs="Arial"/>
                <w:b/>
                <w:sz w:val="18"/>
                <w:szCs w:val="18"/>
              </w:rPr>
              <w:t>, area(s) of expertise, or other?</w:t>
            </w:r>
            <w:r>
              <w:rPr>
                <w:rFonts w:cs="Arial"/>
                <w:b/>
                <w:sz w:val="18"/>
                <w:szCs w:val="18"/>
              </w:rPr>
              <w:t xml:space="preserve"> </w:t>
            </w:r>
            <w:r w:rsidRPr="008415A9">
              <w:rPr>
                <w:rFonts w:ascii="Arial" w:hAnsi="Arial" w:cs="Arial"/>
                <w:b/>
                <w:sz w:val="18"/>
                <w:szCs w:val="18"/>
              </w:rPr>
              <w:fldChar w:fldCharType="begin">
                <w:ffData>
                  <w:name w:val="Dropdown27"/>
                  <w:enabled/>
                  <w:calcOnExit w:val="0"/>
                  <w:ddList/>
                </w:ffData>
              </w:fldChar>
            </w:r>
            <w:r w:rsidRPr="008415A9">
              <w:rPr>
                <w:rFonts w:ascii="Arial" w:hAnsi="Arial" w:cs="Arial"/>
                <w:b/>
                <w:sz w:val="18"/>
                <w:szCs w:val="18"/>
              </w:rPr>
              <w:instrText xml:space="preserve"> FORMDROPDOWN </w:instrText>
            </w:r>
            <w:r w:rsidR="003E1E15">
              <w:rPr>
                <w:rFonts w:ascii="Arial" w:hAnsi="Arial" w:cs="Arial"/>
                <w:b/>
                <w:sz w:val="18"/>
                <w:szCs w:val="18"/>
              </w:rPr>
            </w:r>
            <w:r w:rsidR="003E1E15">
              <w:rPr>
                <w:rFonts w:ascii="Arial" w:hAnsi="Arial" w:cs="Arial"/>
                <w:b/>
                <w:sz w:val="18"/>
                <w:szCs w:val="18"/>
              </w:rPr>
              <w:fldChar w:fldCharType="separate"/>
            </w:r>
            <w:r w:rsidRPr="008415A9">
              <w:rPr>
                <w:rFonts w:ascii="Arial" w:hAnsi="Arial" w:cs="Arial"/>
                <w:b/>
                <w:sz w:val="18"/>
                <w:szCs w:val="18"/>
              </w:rPr>
              <w:fldChar w:fldCharType="end"/>
            </w:r>
          </w:p>
        </w:tc>
      </w:tr>
      <w:tr w:rsidR="00967798" w:rsidRPr="00D60E02" w:rsidTr="00921DEC">
        <w:tc>
          <w:tcPr>
            <w:tcW w:w="10240" w:type="dxa"/>
            <w:gridSpan w:val="3"/>
            <w:shd w:val="clear" w:color="auto" w:fill="262626"/>
            <w:vAlign w:val="center"/>
          </w:tcPr>
          <w:p w:rsidR="00967798" w:rsidRPr="00A013E2" w:rsidRDefault="00967798" w:rsidP="00E5734F">
            <w:pPr>
              <w:spacing w:after="120" w:line="240" w:lineRule="auto"/>
              <w:rPr>
                <w:rFonts w:cs="Arial"/>
                <w:b/>
                <w:color w:val="EAF1DD"/>
                <w:sz w:val="20"/>
                <w:szCs w:val="18"/>
              </w:rPr>
            </w:pPr>
            <w:r w:rsidRPr="00A013E2">
              <w:rPr>
                <w:rFonts w:cs="Arial"/>
                <w:b/>
                <w:color w:val="FFFFFF"/>
                <w:sz w:val="20"/>
                <w:szCs w:val="18"/>
              </w:rPr>
              <w:t>Please describe your Board’s committee structure, if applicable, and how often they met in 201</w:t>
            </w:r>
            <w:r w:rsidR="00E5734F" w:rsidRPr="00A013E2">
              <w:rPr>
                <w:rFonts w:cs="Arial"/>
                <w:b/>
                <w:color w:val="FFFFFF"/>
                <w:sz w:val="20"/>
                <w:szCs w:val="18"/>
              </w:rPr>
              <w:t>7-18</w:t>
            </w:r>
            <w:r w:rsidRPr="00A013E2">
              <w:rPr>
                <w:rFonts w:cs="Arial"/>
                <w:b/>
                <w:color w:val="FFFFFF"/>
                <w:sz w:val="20"/>
                <w:szCs w:val="18"/>
              </w:rPr>
              <w:t>:</w:t>
            </w:r>
          </w:p>
        </w:tc>
      </w:tr>
      <w:tr w:rsidR="00967798" w:rsidRPr="001848C4" w:rsidTr="00921DEC">
        <w:trPr>
          <w:trHeight w:val="726"/>
        </w:trPr>
        <w:tc>
          <w:tcPr>
            <w:tcW w:w="10240" w:type="dxa"/>
            <w:gridSpan w:val="3"/>
            <w:vAlign w:val="center"/>
          </w:tcPr>
          <w:p w:rsidR="008A73BD" w:rsidRDefault="008A73BD" w:rsidP="007D2E7E">
            <w:pPr>
              <w:spacing w:after="120" w:line="240" w:lineRule="auto"/>
              <w:jc w:val="both"/>
              <w:rPr>
                <w:rFonts w:cs="Arial"/>
                <w:b/>
                <w:sz w:val="18"/>
                <w:szCs w:val="18"/>
              </w:rPr>
            </w:pPr>
          </w:p>
          <w:p w:rsidR="008A73BD" w:rsidRDefault="007D2E7E" w:rsidP="007D2E7E">
            <w:pPr>
              <w:spacing w:after="120" w:line="240" w:lineRule="auto"/>
              <w:jc w:val="both"/>
              <w:rPr>
                <w:rFonts w:cs="Arial"/>
                <w:b/>
                <w:sz w:val="18"/>
                <w:szCs w:val="18"/>
              </w:rPr>
            </w:pP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Pr>
                <w:rFonts w:cs="Arial"/>
                <w:b/>
                <w:sz w:val="18"/>
                <w:szCs w:val="18"/>
              </w:rPr>
              <w:t xml:space="preserve"> Executive     </w:t>
            </w: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Pr>
                <w:rFonts w:cs="Arial"/>
                <w:b/>
                <w:sz w:val="18"/>
                <w:szCs w:val="18"/>
              </w:rPr>
              <w:t xml:space="preserve"> Governance     </w:t>
            </w: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Pr>
                <w:rFonts w:cs="Arial"/>
                <w:b/>
                <w:sz w:val="18"/>
                <w:szCs w:val="18"/>
              </w:rPr>
              <w:t xml:space="preserve"> </w:t>
            </w:r>
            <w:r w:rsidRPr="007D2E7E">
              <w:rPr>
                <w:rFonts w:cs="Arial"/>
                <w:b/>
                <w:sz w:val="18"/>
                <w:szCs w:val="18"/>
              </w:rPr>
              <w:t>Finance</w:t>
            </w:r>
            <w:r>
              <w:rPr>
                <w:rFonts w:cs="Arial"/>
                <w:b/>
                <w:sz w:val="18"/>
                <w:szCs w:val="18"/>
              </w:rPr>
              <w:t xml:space="preserve">  </w:t>
            </w:r>
            <w:r w:rsidRPr="007D2E7E">
              <w:rPr>
                <w:rFonts w:cs="Arial"/>
                <w:b/>
                <w:sz w:val="18"/>
                <w:szCs w:val="18"/>
              </w:rPr>
              <w:t xml:space="preserve"> </w:t>
            </w:r>
            <w:r w:rsidRPr="007D2E7E">
              <w:rPr>
                <w:rFonts w:cs="Arial"/>
                <w:sz w:val="18"/>
              </w:rPr>
              <w:t xml:space="preserve"> </w:t>
            </w:r>
            <w:r w:rsidRPr="007D2E7E">
              <w:rPr>
                <w:rFonts w:cs="Arial"/>
                <w:b/>
                <w:sz w:val="18"/>
                <w:szCs w:val="18"/>
              </w:rPr>
              <w:fldChar w:fldCharType="begin">
                <w:ffData>
                  <w:name w:val="Check23"/>
                  <w:enabled/>
                  <w:calcOnExit w:val="0"/>
                  <w:checkBox>
                    <w:sizeAuto/>
                    <w:default w:val="0"/>
                  </w:checkBox>
                </w:ffData>
              </w:fldChar>
            </w:r>
            <w:r w:rsidRPr="007D2E7E">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7D2E7E">
              <w:rPr>
                <w:rFonts w:cs="Arial"/>
                <w:b/>
                <w:sz w:val="18"/>
                <w:szCs w:val="18"/>
              </w:rPr>
              <w:fldChar w:fldCharType="end"/>
            </w:r>
            <w:r w:rsidRPr="007D2E7E">
              <w:rPr>
                <w:rFonts w:cs="Arial"/>
                <w:b/>
                <w:sz w:val="18"/>
                <w:szCs w:val="18"/>
              </w:rPr>
              <w:t xml:space="preserve"> </w:t>
            </w:r>
            <w:r w:rsidR="00751632">
              <w:rPr>
                <w:rFonts w:cs="Arial"/>
                <w:b/>
                <w:sz w:val="18"/>
                <w:szCs w:val="18"/>
              </w:rPr>
              <w:t>Development/</w:t>
            </w:r>
            <w:r w:rsidRPr="007D2E7E">
              <w:rPr>
                <w:rFonts w:cs="Arial"/>
                <w:b/>
                <w:sz w:val="18"/>
                <w:szCs w:val="18"/>
              </w:rPr>
              <w:t>Fundraising</w:t>
            </w:r>
            <w:r>
              <w:rPr>
                <w:rFonts w:cs="Arial"/>
                <w:b/>
                <w:sz w:val="18"/>
                <w:szCs w:val="18"/>
              </w:rPr>
              <w:t xml:space="preserve">  </w:t>
            </w:r>
            <w:r w:rsidRPr="00967798">
              <w:rPr>
                <w:rFonts w:cs="Arial"/>
                <w:b/>
                <w:sz w:val="18"/>
                <w:szCs w:val="18"/>
              </w:rPr>
              <w:t xml:space="preserve"> </w:t>
            </w:r>
            <w:r>
              <w:rPr>
                <w:rFonts w:cs="Arial"/>
                <w:b/>
                <w:sz w:val="18"/>
                <w:szCs w:val="18"/>
              </w:rPr>
              <w:t xml:space="preserve"> </w:t>
            </w: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Pr>
                <w:rFonts w:cs="Arial"/>
                <w:b/>
                <w:sz w:val="18"/>
                <w:szCs w:val="18"/>
              </w:rPr>
              <w:t xml:space="preserve"> Other </w:t>
            </w:r>
            <w:r w:rsidRPr="00967798">
              <w:rPr>
                <w:rFonts w:cs="Arial"/>
                <w:b/>
                <w:sz w:val="18"/>
                <w:szCs w:val="18"/>
              </w:rPr>
              <w:fldChar w:fldCharType="begin">
                <w:ffData>
                  <w:name w:val="Dropdown27"/>
                  <w:enabled/>
                  <w:calcOnExit w:val="0"/>
                  <w:ddList/>
                </w:ffData>
              </w:fldChar>
            </w:r>
            <w:r w:rsidRPr="00967798">
              <w:rPr>
                <w:rFonts w:cs="Arial"/>
                <w:b/>
                <w:sz w:val="18"/>
                <w:szCs w:val="18"/>
              </w:rPr>
              <w:instrText xml:space="preserve"> FORMDROPDOWN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p>
          <w:p w:rsidR="008A73BD" w:rsidRPr="00967798" w:rsidRDefault="008A73BD" w:rsidP="007D2E7E">
            <w:pPr>
              <w:spacing w:after="120" w:line="240" w:lineRule="auto"/>
              <w:jc w:val="both"/>
              <w:rPr>
                <w:rFonts w:cs="Arial"/>
                <w:sz w:val="18"/>
              </w:rPr>
            </w:pPr>
          </w:p>
        </w:tc>
      </w:tr>
    </w:tbl>
    <w:p w:rsidR="00BD4158" w:rsidRDefault="00BD4158">
      <w:r>
        <w:br w:type="page"/>
      </w:r>
    </w:p>
    <w:tbl>
      <w:tblPr>
        <w:tblW w:w="10240"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40"/>
      </w:tblGrid>
      <w:tr w:rsidR="00967798" w:rsidRPr="00D60E02" w:rsidTr="00921DEC">
        <w:trPr>
          <w:trHeight w:val="600"/>
        </w:trPr>
        <w:tc>
          <w:tcPr>
            <w:tcW w:w="10240" w:type="dxa"/>
            <w:tcBorders>
              <w:top w:val="single" w:sz="12" w:space="0" w:color="auto"/>
              <w:left w:val="single" w:sz="12" w:space="0" w:color="auto"/>
              <w:bottom w:val="single" w:sz="12" w:space="0" w:color="auto"/>
              <w:right w:val="single" w:sz="12" w:space="0" w:color="auto"/>
            </w:tcBorders>
            <w:shd w:val="clear" w:color="auto" w:fill="262626"/>
            <w:vAlign w:val="center"/>
          </w:tcPr>
          <w:p w:rsidR="00967798" w:rsidRPr="00967798" w:rsidRDefault="00967798" w:rsidP="00967798">
            <w:pPr>
              <w:spacing w:after="120" w:line="240" w:lineRule="auto"/>
              <w:jc w:val="both"/>
              <w:rPr>
                <w:rFonts w:cs="Arial"/>
                <w:b/>
                <w:sz w:val="18"/>
                <w:szCs w:val="18"/>
              </w:rPr>
            </w:pPr>
            <w:r w:rsidRPr="00A013E2">
              <w:rPr>
                <w:rFonts w:cs="Arial"/>
                <w:b/>
                <w:sz w:val="20"/>
                <w:szCs w:val="18"/>
              </w:rPr>
              <w:lastRenderedPageBreak/>
              <w:t>List the names of your Board officers beside their correct title.</w:t>
            </w:r>
          </w:p>
        </w:tc>
      </w:tr>
      <w:tr w:rsidR="00967798" w:rsidRPr="001848C4" w:rsidTr="00921DEC">
        <w:trPr>
          <w:trHeight w:val="339"/>
        </w:trPr>
        <w:tc>
          <w:tcPr>
            <w:tcW w:w="10240" w:type="dxa"/>
            <w:tcBorders>
              <w:top w:val="single" w:sz="12" w:space="0" w:color="auto"/>
              <w:left w:val="single" w:sz="12" w:space="0" w:color="auto"/>
              <w:bottom w:val="single" w:sz="12" w:space="0" w:color="auto"/>
              <w:right w:val="single" w:sz="12" w:space="0" w:color="auto"/>
            </w:tcBorders>
            <w:vAlign w:val="center"/>
          </w:tcPr>
          <w:p w:rsidR="00967798" w:rsidRPr="00967798" w:rsidRDefault="00967798" w:rsidP="00967798">
            <w:pPr>
              <w:spacing w:after="120" w:line="240" w:lineRule="auto"/>
              <w:jc w:val="both"/>
              <w:rPr>
                <w:rFonts w:cs="Arial"/>
                <w:b/>
                <w:sz w:val="18"/>
                <w:szCs w:val="18"/>
              </w:rPr>
            </w:pPr>
          </w:p>
          <w:p w:rsidR="00967798" w:rsidRPr="00967798" w:rsidRDefault="00967798" w:rsidP="00E959E6">
            <w:pPr>
              <w:spacing w:after="0" w:line="240" w:lineRule="auto"/>
              <w:jc w:val="both"/>
              <w:rPr>
                <w:rFonts w:cs="Arial"/>
                <w:b/>
                <w:sz w:val="18"/>
                <w:szCs w:val="18"/>
              </w:rPr>
            </w:pP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sidRPr="00967798">
              <w:rPr>
                <w:rFonts w:cs="Arial"/>
                <w:b/>
                <w:sz w:val="18"/>
                <w:szCs w:val="18"/>
              </w:rPr>
              <w:t xml:space="preserve"> Chair                           ____________________________________  # consecutive years as Chair: ________</w:t>
            </w:r>
            <w:r w:rsidR="002264D4">
              <w:rPr>
                <w:rFonts w:cs="Arial"/>
                <w:b/>
                <w:sz w:val="18"/>
                <w:szCs w:val="18"/>
              </w:rPr>
              <w:t xml:space="preserve"> </w:t>
            </w:r>
          </w:p>
          <w:p w:rsidR="00967798" w:rsidRPr="00967798" w:rsidRDefault="00967798" w:rsidP="00E959E6">
            <w:pPr>
              <w:spacing w:after="0" w:line="240" w:lineRule="auto"/>
              <w:jc w:val="both"/>
              <w:rPr>
                <w:rFonts w:cs="Arial"/>
                <w:b/>
                <w:sz w:val="18"/>
                <w:szCs w:val="18"/>
              </w:rPr>
            </w:pPr>
            <w:r w:rsidRPr="00967798">
              <w:rPr>
                <w:rFonts w:cs="Arial"/>
                <w:b/>
                <w:sz w:val="18"/>
                <w:szCs w:val="18"/>
              </w:rPr>
              <w:t xml:space="preserve">                                                                                                                  </w:t>
            </w:r>
            <w:r w:rsidR="002264D4">
              <w:rPr>
                <w:rFonts w:cs="Arial"/>
                <w:b/>
                <w:sz w:val="18"/>
                <w:szCs w:val="18"/>
              </w:rPr>
              <w:t>Month/year first elected as Chair (current cycle):  ____________</w:t>
            </w:r>
            <w:r w:rsidRPr="00967798">
              <w:rPr>
                <w:rFonts w:cs="Arial"/>
                <w:b/>
                <w:sz w:val="18"/>
                <w:szCs w:val="18"/>
              </w:rPr>
              <w:t xml:space="preserve"> </w:t>
            </w:r>
          </w:p>
          <w:p w:rsidR="00967798" w:rsidRPr="00967798" w:rsidRDefault="00967798" w:rsidP="00E959E6">
            <w:pPr>
              <w:spacing w:after="0" w:line="240" w:lineRule="auto"/>
              <w:jc w:val="both"/>
              <w:rPr>
                <w:rFonts w:cs="Arial"/>
                <w:b/>
                <w:sz w:val="18"/>
                <w:szCs w:val="18"/>
              </w:rPr>
            </w:pP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sidRPr="00967798">
              <w:rPr>
                <w:rFonts w:cs="Arial"/>
                <w:b/>
                <w:sz w:val="18"/>
                <w:szCs w:val="18"/>
              </w:rPr>
              <w:t xml:space="preserve"> Past Chair                   ____________________________________</w:t>
            </w:r>
          </w:p>
          <w:p w:rsidR="00967798" w:rsidRPr="00967798" w:rsidRDefault="00967798" w:rsidP="00E959E6">
            <w:pPr>
              <w:spacing w:after="0" w:line="240" w:lineRule="auto"/>
              <w:jc w:val="both"/>
              <w:rPr>
                <w:rFonts w:cs="Arial"/>
                <w:b/>
                <w:sz w:val="18"/>
                <w:szCs w:val="18"/>
              </w:rPr>
            </w:pPr>
          </w:p>
          <w:p w:rsidR="00967798" w:rsidRPr="00967798" w:rsidRDefault="00967798" w:rsidP="00E959E6">
            <w:pPr>
              <w:spacing w:after="0" w:line="240" w:lineRule="auto"/>
              <w:jc w:val="both"/>
              <w:rPr>
                <w:rFonts w:cs="Arial"/>
                <w:b/>
                <w:sz w:val="18"/>
                <w:szCs w:val="18"/>
              </w:rPr>
            </w:pP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sidRPr="00967798">
              <w:rPr>
                <w:rFonts w:cs="Arial"/>
                <w:b/>
                <w:sz w:val="18"/>
                <w:szCs w:val="18"/>
              </w:rPr>
              <w:t xml:space="preserve"> Vice Chair                  ____________________________________ # consecutive years as Vice Chair: _____________</w:t>
            </w:r>
          </w:p>
          <w:p w:rsidR="00967798" w:rsidRPr="00967798" w:rsidRDefault="002264D4" w:rsidP="00E959E6">
            <w:pPr>
              <w:spacing w:after="0" w:line="240" w:lineRule="auto"/>
              <w:jc w:val="both"/>
              <w:rPr>
                <w:rFonts w:cs="Arial"/>
                <w:b/>
                <w:sz w:val="18"/>
                <w:szCs w:val="18"/>
              </w:rPr>
            </w:pPr>
            <w:r>
              <w:rPr>
                <w:rFonts w:cs="Arial"/>
                <w:b/>
                <w:sz w:val="18"/>
                <w:szCs w:val="18"/>
              </w:rPr>
              <w:t xml:space="preserve">                                                                                                                 Month/year first elected as Vice Chair (current cycle): __________</w:t>
            </w:r>
          </w:p>
          <w:p w:rsidR="00967798" w:rsidRPr="00967798" w:rsidRDefault="00967798" w:rsidP="00E959E6">
            <w:pPr>
              <w:spacing w:after="0" w:line="240" w:lineRule="auto"/>
              <w:jc w:val="both"/>
              <w:rPr>
                <w:rFonts w:cs="Arial"/>
                <w:b/>
                <w:sz w:val="18"/>
                <w:szCs w:val="18"/>
              </w:rPr>
            </w:pP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sidRPr="00967798">
              <w:rPr>
                <w:rFonts w:cs="Arial"/>
                <w:b/>
                <w:sz w:val="18"/>
                <w:szCs w:val="18"/>
              </w:rPr>
              <w:t xml:space="preserve"> Secretary                    ____________________________________</w:t>
            </w:r>
          </w:p>
          <w:p w:rsidR="00967798" w:rsidRPr="00967798" w:rsidRDefault="00967798" w:rsidP="00E959E6">
            <w:pPr>
              <w:spacing w:after="0" w:line="240" w:lineRule="auto"/>
              <w:jc w:val="both"/>
              <w:rPr>
                <w:rFonts w:cs="Arial"/>
                <w:b/>
                <w:sz w:val="18"/>
                <w:szCs w:val="18"/>
              </w:rPr>
            </w:pPr>
          </w:p>
          <w:p w:rsidR="00967798" w:rsidRPr="00967798" w:rsidRDefault="00967798" w:rsidP="00E959E6">
            <w:pPr>
              <w:spacing w:after="0" w:line="240" w:lineRule="auto"/>
              <w:jc w:val="both"/>
              <w:rPr>
                <w:rFonts w:cs="Arial"/>
                <w:b/>
                <w:sz w:val="18"/>
                <w:szCs w:val="18"/>
              </w:rPr>
            </w:pP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sidRPr="00967798">
              <w:rPr>
                <w:rFonts w:cs="Arial"/>
                <w:b/>
                <w:sz w:val="18"/>
                <w:szCs w:val="18"/>
              </w:rPr>
              <w:t xml:space="preserve"> Treasurer                    ____________________________________</w:t>
            </w:r>
          </w:p>
          <w:p w:rsidR="00967798" w:rsidRPr="00967798" w:rsidRDefault="00967798" w:rsidP="00E959E6">
            <w:pPr>
              <w:spacing w:after="0" w:line="240" w:lineRule="auto"/>
              <w:jc w:val="both"/>
              <w:rPr>
                <w:rFonts w:cs="Arial"/>
                <w:b/>
                <w:sz w:val="18"/>
                <w:szCs w:val="18"/>
              </w:rPr>
            </w:pPr>
          </w:p>
          <w:p w:rsidR="00967798" w:rsidRDefault="00967798" w:rsidP="00E959E6">
            <w:pPr>
              <w:spacing w:after="0" w:line="240" w:lineRule="auto"/>
              <w:jc w:val="both"/>
              <w:rPr>
                <w:rFonts w:cs="Arial"/>
                <w:b/>
                <w:sz w:val="18"/>
                <w:szCs w:val="18"/>
              </w:rPr>
            </w:pP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sidRPr="00967798">
              <w:rPr>
                <w:rFonts w:cs="Arial"/>
                <w:b/>
                <w:sz w:val="18"/>
                <w:szCs w:val="18"/>
              </w:rPr>
              <w:t xml:space="preserve"> Other                          ____________________________________</w:t>
            </w:r>
          </w:p>
          <w:p w:rsidR="00751632" w:rsidRPr="00967798" w:rsidRDefault="00751632" w:rsidP="00E959E6">
            <w:pPr>
              <w:spacing w:after="0" w:line="240" w:lineRule="auto"/>
              <w:jc w:val="both"/>
              <w:rPr>
                <w:rFonts w:cs="Arial"/>
                <w:b/>
                <w:sz w:val="18"/>
                <w:szCs w:val="18"/>
              </w:rPr>
            </w:pPr>
          </w:p>
        </w:tc>
      </w:tr>
      <w:tr w:rsidR="00E5734F" w:rsidRPr="00967798" w:rsidTr="00921DEC">
        <w:tc>
          <w:tcPr>
            <w:tcW w:w="10240" w:type="dxa"/>
            <w:shd w:val="clear" w:color="auto" w:fill="E5B8B7" w:themeFill="accent2" w:themeFillTint="66"/>
            <w:vAlign w:val="center"/>
          </w:tcPr>
          <w:p w:rsidR="00F7478E" w:rsidRPr="00FE26EC" w:rsidRDefault="00FE26EC" w:rsidP="00BD4158">
            <w:pPr>
              <w:spacing w:after="120" w:line="240" w:lineRule="auto"/>
              <w:jc w:val="center"/>
              <w:rPr>
                <w:rFonts w:cs="Arial"/>
                <w:b/>
                <w:i/>
                <w:sz w:val="20"/>
                <w:szCs w:val="20"/>
              </w:rPr>
            </w:pPr>
            <w:r w:rsidRPr="00FE26EC">
              <w:rPr>
                <w:rFonts w:cs="Arial"/>
                <w:b/>
                <w:i/>
                <w:sz w:val="20"/>
                <w:szCs w:val="20"/>
              </w:rPr>
              <w:t>The information requested below is not being used to evaluate partnership performance. This information is being requested in order to better understand capacity and resource needs of local partnerships</w:t>
            </w:r>
            <w:r>
              <w:rPr>
                <w:rFonts w:cs="Arial"/>
                <w:b/>
                <w:i/>
                <w:sz w:val="20"/>
                <w:szCs w:val="20"/>
              </w:rPr>
              <w:t>.</w:t>
            </w:r>
          </w:p>
          <w:p w:rsidR="00E5734F" w:rsidRPr="00921DEC" w:rsidRDefault="00A013E2" w:rsidP="00F7478E">
            <w:pPr>
              <w:spacing w:after="120" w:line="240" w:lineRule="auto"/>
              <w:jc w:val="center"/>
              <w:rPr>
                <w:rFonts w:cs="Arial"/>
                <w:b/>
                <w:sz w:val="36"/>
                <w:szCs w:val="18"/>
              </w:rPr>
            </w:pPr>
            <w:r w:rsidRPr="00921DEC">
              <w:rPr>
                <w:rFonts w:cs="Arial"/>
                <w:b/>
                <w:sz w:val="36"/>
                <w:szCs w:val="18"/>
              </w:rPr>
              <w:t xml:space="preserve">Governance </w:t>
            </w:r>
            <w:r w:rsidR="00D70AD1" w:rsidRPr="00921DEC">
              <w:rPr>
                <w:rFonts w:cs="Arial"/>
                <w:b/>
                <w:sz w:val="36"/>
                <w:szCs w:val="18"/>
              </w:rPr>
              <w:t xml:space="preserve">Plans </w:t>
            </w:r>
            <w:r w:rsidRPr="00921DEC">
              <w:rPr>
                <w:rFonts w:cs="Arial"/>
                <w:b/>
                <w:sz w:val="36"/>
                <w:szCs w:val="18"/>
              </w:rPr>
              <w:t>for 2018-19</w:t>
            </w:r>
          </w:p>
          <w:p w:rsidR="00D46FB6" w:rsidRPr="00A013E2" w:rsidRDefault="00D46FB6" w:rsidP="00A013E2">
            <w:pPr>
              <w:spacing w:after="120" w:line="240" w:lineRule="auto"/>
              <w:jc w:val="center"/>
              <w:rPr>
                <w:rFonts w:cs="Arial"/>
                <w:b/>
                <w:color w:val="EAF1DD"/>
                <w:sz w:val="28"/>
                <w:szCs w:val="18"/>
              </w:rPr>
            </w:pPr>
            <w:r w:rsidRPr="00D46FB6">
              <w:rPr>
                <w:rFonts w:cs="Arial"/>
                <w:b/>
                <w:sz w:val="20"/>
                <w:szCs w:val="18"/>
              </w:rPr>
              <w:t>Recommended: partnership board provide</w:t>
            </w:r>
            <w:r w:rsidR="00BD4158">
              <w:rPr>
                <w:rFonts w:cs="Arial"/>
                <w:b/>
                <w:sz w:val="20"/>
                <w:szCs w:val="18"/>
              </w:rPr>
              <w:t>s input for</w:t>
            </w:r>
            <w:r w:rsidRPr="00D46FB6">
              <w:rPr>
                <w:rFonts w:cs="Arial"/>
                <w:b/>
                <w:sz w:val="20"/>
                <w:szCs w:val="18"/>
              </w:rPr>
              <w:t xml:space="preserve"> this section.</w:t>
            </w:r>
          </w:p>
        </w:tc>
      </w:tr>
      <w:tr w:rsidR="00A013E2" w:rsidRPr="00967798" w:rsidTr="00921DEC">
        <w:trPr>
          <w:trHeight w:val="726"/>
        </w:trPr>
        <w:tc>
          <w:tcPr>
            <w:tcW w:w="10240" w:type="dxa"/>
            <w:shd w:val="clear" w:color="auto" w:fill="000000" w:themeFill="text1"/>
            <w:vAlign w:val="center"/>
          </w:tcPr>
          <w:p w:rsidR="00A013E2" w:rsidRPr="00A013E2" w:rsidRDefault="00A013E2" w:rsidP="00B92BEB">
            <w:pPr>
              <w:spacing w:after="120" w:line="240" w:lineRule="auto"/>
              <w:jc w:val="both"/>
              <w:rPr>
                <w:rFonts w:cs="Arial"/>
                <w:b/>
                <w:sz w:val="20"/>
              </w:rPr>
            </w:pPr>
            <w:r w:rsidRPr="00A013E2">
              <w:rPr>
                <w:rFonts w:cs="Arial"/>
                <w:b/>
                <w:sz w:val="20"/>
              </w:rPr>
              <w:t xml:space="preserve">Briefly describe how the partnership board will support </w:t>
            </w:r>
            <w:r w:rsidR="007D2E7E">
              <w:rPr>
                <w:rFonts w:cs="Arial"/>
                <w:b/>
                <w:sz w:val="20"/>
              </w:rPr>
              <w:t xml:space="preserve">Year 1 of </w:t>
            </w:r>
            <w:r w:rsidRPr="00A013E2">
              <w:rPr>
                <w:rFonts w:cs="Arial"/>
                <w:b/>
                <w:sz w:val="20"/>
              </w:rPr>
              <w:t>its Comprehensive Plan, including how the board will monitor progress</w:t>
            </w:r>
            <w:r w:rsidR="00B92BEB">
              <w:rPr>
                <w:rFonts w:cs="Arial"/>
                <w:b/>
                <w:sz w:val="20"/>
              </w:rPr>
              <w:t xml:space="preserve"> toward achieving the plan</w:t>
            </w:r>
            <w:r w:rsidR="002F7A41">
              <w:rPr>
                <w:rFonts w:cs="Arial"/>
                <w:b/>
                <w:sz w:val="20"/>
              </w:rPr>
              <w:t>’s objectives and action steps</w:t>
            </w:r>
            <w:r w:rsidRPr="00A013E2">
              <w:rPr>
                <w:rFonts w:cs="Arial"/>
                <w:b/>
                <w:sz w:val="20"/>
              </w:rPr>
              <w:t>.</w:t>
            </w:r>
          </w:p>
        </w:tc>
      </w:tr>
      <w:tr w:rsidR="00A013E2" w:rsidRPr="00967798" w:rsidTr="00921DEC">
        <w:trPr>
          <w:trHeight w:val="726"/>
        </w:trPr>
        <w:tc>
          <w:tcPr>
            <w:tcW w:w="10240" w:type="dxa"/>
            <w:vAlign w:val="center"/>
          </w:tcPr>
          <w:p w:rsidR="002264D4" w:rsidRPr="00967798" w:rsidRDefault="002264D4" w:rsidP="007A1272">
            <w:pPr>
              <w:spacing w:after="120" w:line="240" w:lineRule="auto"/>
              <w:jc w:val="both"/>
              <w:rPr>
                <w:rFonts w:cs="Arial"/>
                <w:sz w:val="18"/>
              </w:rPr>
            </w:pPr>
          </w:p>
        </w:tc>
      </w:tr>
      <w:tr w:rsidR="00A013E2" w:rsidRPr="00967798" w:rsidTr="00921DEC">
        <w:trPr>
          <w:trHeight w:val="537"/>
        </w:trPr>
        <w:tc>
          <w:tcPr>
            <w:tcW w:w="10240" w:type="dxa"/>
            <w:shd w:val="clear" w:color="auto" w:fill="000000" w:themeFill="text1"/>
            <w:vAlign w:val="center"/>
          </w:tcPr>
          <w:p w:rsidR="00A013E2" w:rsidRPr="002F7A41" w:rsidRDefault="00660C15" w:rsidP="002F7A41">
            <w:pPr>
              <w:spacing w:after="120" w:line="240" w:lineRule="auto"/>
              <w:jc w:val="center"/>
              <w:rPr>
                <w:rFonts w:cs="Arial"/>
                <w:b/>
                <w:sz w:val="24"/>
                <w:szCs w:val="20"/>
              </w:rPr>
            </w:pPr>
            <w:r w:rsidRPr="002F7A41">
              <w:rPr>
                <w:rFonts w:cs="Arial"/>
                <w:b/>
                <w:sz w:val="24"/>
                <w:szCs w:val="20"/>
              </w:rPr>
              <w:t>Board Development</w:t>
            </w:r>
          </w:p>
          <w:p w:rsidR="00660C15" w:rsidRPr="002F7A41" w:rsidRDefault="00660C15" w:rsidP="007A1272">
            <w:pPr>
              <w:spacing w:after="120" w:line="240" w:lineRule="auto"/>
              <w:jc w:val="both"/>
              <w:rPr>
                <w:rFonts w:cs="Arial"/>
                <w:b/>
                <w:sz w:val="20"/>
                <w:szCs w:val="20"/>
              </w:rPr>
            </w:pPr>
            <w:r w:rsidRPr="002F7A41">
              <w:rPr>
                <w:rFonts w:cs="Arial"/>
                <w:b/>
                <w:sz w:val="20"/>
                <w:szCs w:val="20"/>
              </w:rPr>
              <w:t>Briefly describe your board’s self-identified strengths and areas for improvement.</w:t>
            </w:r>
          </w:p>
          <w:p w:rsidR="00660C15" w:rsidRPr="00967798" w:rsidRDefault="00660C15" w:rsidP="00D86612">
            <w:pPr>
              <w:spacing w:after="120" w:line="240" w:lineRule="auto"/>
              <w:jc w:val="both"/>
              <w:rPr>
                <w:rFonts w:cs="Arial"/>
                <w:sz w:val="18"/>
              </w:rPr>
            </w:pPr>
            <w:r w:rsidRPr="00D86612">
              <w:rPr>
                <w:rFonts w:cs="Arial"/>
                <w:b/>
                <w:sz w:val="18"/>
                <w:szCs w:val="20"/>
              </w:rPr>
              <w:t>You may use results of recent board surveys – many partnerships did a board survey in 2016 as part of their needs and resources assessment – or any other self-assessment process your board uses. If your board would like to complete a new self-assessment – recommended if there</w:t>
            </w:r>
            <w:r w:rsidR="00D86612" w:rsidRPr="00D86612">
              <w:rPr>
                <w:rFonts w:cs="Arial"/>
                <w:b/>
                <w:sz w:val="18"/>
                <w:szCs w:val="20"/>
              </w:rPr>
              <w:t xml:space="preserve"> has been membership turnover - </w:t>
            </w:r>
            <w:r w:rsidRPr="00D86612">
              <w:rPr>
                <w:rFonts w:cs="Arial"/>
                <w:b/>
                <w:sz w:val="18"/>
                <w:szCs w:val="20"/>
              </w:rPr>
              <w:t xml:space="preserve">contact </w:t>
            </w:r>
            <w:r w:rsidR="00BD4158" w:rsidRPr="00D86612">
              <w:rPr>
                <w:rFonts w:cs="Arial"/>
                <w:b/>
                <w:sz w:val="18"/>
                <w:szCs w:val="20"/>
              </w:rPr>
              <w:t>Kate Roach</w:t>
            </w:r>
            <w:r w:rsidR="00BD4158" w:rsidRPr="00D86612">
              <w:rPr>
                <w:rFonts w:cs="Arial"/>
                <w:b/>
                <w:color w:val="FFFFFF" w:themeColor="background1"/>
                <w:sz w:val="18"/>
                <w:szCs w:val="20"/>
              </w:rPr>
              <w:t xml:space="preserve"> (</w:t>
            </w:r>
            <w:hyperlink r:id="rId12" w:history="1">
              <w:r w:rsidR="00BD4158" w:rsidRPr="00D86612">
                <w:rPr>
                  <w:rStyle w:val="Hyperlink"/>
                  <w:rFonts w:cs="Arial"/>
                  <w:b/>
                  <w:color w:val="FFFFFF" w:themeColor="background1"/>
                  <w:sz w:val="18"/>
                  <w:szCs w:val="20"/>
                </w:rPr>
                <w:t>kroach@scfirststeps.org</w:t>
              </w:r>
            </w:hyperlink>
            <w:r w:rsidR="00BD4158" w:rsidRPr="00D86612">
              <w:rPr>
                <w:rFonts w:cs="Arial"/>
                <w:b/>
                <w:color w:val="FFFFFF" w:themeColor="background1"/>
                <w:sz w:val="18"/>
                <w:szCs w:val="20"/>
              </w:rPr>
              <w:t xml:space="preserve">) </w:t>
            </w:r>
            <w:r w:rsidRPr="00D86612">
              <w:rPr>
                <w:rFonts w:cs="Arial"/>
                <w:b/>
                <w:color w:val="FFFFFF" w:themeColor="background1"/>
                <w:sz w:val="18"/>
                <w:szCs w:val="20"/>
              </w:rPr>
              <w:t xml:space="preserve">to </w:t>
            </w:r>
            <w:r w:rsidRPr="00D86612">
              <w:rPr>
                <w:rFonts w:cs="Arial"/>
                <w:b/>
                <w:sz w:val="18"/>
                <w:szCs w:val="20"/>
              </w:rPr>
              <w:t xml:space="preserve">administer the survey via </w:t>
            </w:r>
            <w:proofErr w:type="spellStart"/>
            <w:r w:rsidRPr="00D86612">
              <w:rPr>
                <w:rFonts w:cs="Arial"/>
                <w:b/>
                <w:sz w:val="18"/>
                <w:szCs w:val="20"/>
              </w:rPr>
              <w:t>SurveyMonkey</w:t>
            </w:r>
            <w:proofErr w:type="spellEnd"/>
            <w:r w:rsidRPr="00D86612">
              <w:rPr>
                <w:rFonts w:cs="Arial"/>
                <w:b/>
                <w:sz w:val="18"/>
                <w:szCs w:val="20"/>
              </w:rPr>
              <w:t>.</w:t>
            </w:r>
          </w:p>
        </w:tc>
      </w:tr>
      <w:tr w:rsidR="002F7A41" w:rsidRPr="00967798" w:rsidTr="00921DEC">
        <w:trPr>
          <w:trHeight w:val="726"/>
        </w:trPr>
        <w:tc>
          <w:tcPr>
            <w:tcW w:w="10240" w:type="dxa"/>
            <w:tcBorders>
              <w:bottom w:val="single" w:sz="12" w:space="0" w:color="auto"/>
            </w:tcBorders>
            <w:vAlign w:val="center"/>
          </w:tcPr>
          <w:p w:rsidR="002F7A41" w:rsidRDefault="002F7A41" w:rsidP="007A1272">
            <w:pPr>
              <w:spacing w:after="120" w:line="240" w:lineRule="auto"/>
              <w:jc w:val="both"/>
              <w:rPr>
                <w:rFonts w:cs="Arial"/>
                <w:sz w:val="18"/>
              </w:rPr>
            </w:pPr>
          </w:p>
        </w:tc>
      </w:tr>
      <w:tr w:rsidR="00A013E2" w:rsidRPr="00967798" w:rsidTr="00921DEC">
        <w:trPr>
          <w:trHeight w:val="726"/>
        </w:trPr>
        <w:tc>
          <w:tcPr>
            <w:tcW w:w="10240" w:type="dxa"/>
            <w:shd w:val="clear" w:color="auto" w:fill="000000" w:themeFill="text1"/>
            <w:vAlign w:val="center"/>
          </w:tcPr>
          <w:p w:rsidR="00A013E2" w:rsidRPr="002F7A41" w:rsidRDefault="00660C15" w:rsidP="00D86612">
            <w:pPr>
              <w:spacing w:after="120" w:line="240" w:lineRule="auto"/>
              <w:jc w:val="both"/>
              <w:rPr>
                <w:rFonts w:cs="Arial"/>
                <w:b/>
                <w:sz w:val="18"/>
              </w:rPr>
            </w:pPr>
            <w:r w:rsidRPr="002F7A41">
              <w:rPr>
                <w:rFonts w:cs="Arial"/>
                <w:b/>
                <w:sz w:val="20"/>
              </w:rPr>
              <w:t>What board development activities does your board plan to parti</w:t>
            </w:r>
            <w:r w:rsidR="002F7A41" w:rsidRPr="002F7A41">
              <w:rPr>
                <w:rFonts w:cs="Arial"/>
                <w:b/>
                <w:sz w:val="20"/>
              </w:rPr>
              <w:t>cipate in, for 2018-19? A listing of free</w:t>
            </w:r>
            <w:r w:rsidR="00FA5D0E">
              <w:rPr>
                <w:rFonts w:cs="Arial"/>
                <w:b/>
                <w:sz w:val="20"/>
              </w:rPr>
              <w:t>, optional</w:t>
            </w:r>
            <w:r w:rsidR="002F7A41" w:rsidRPr="002F7A41">
              <w:rPr>
                <w:rFonts w:cs="Arial"/>
                <w:b/>
                <w:sz w:val="20"/>
              </w:rPr>
              <w:t xml:space="preserve"> board development resources offered by the SC First Steps Partnership Technical Assistance Team is available </w:t>
            </w:r>
            <w:r w:rsidR="002A1952">
              <w:rPr>
                <w:rFonts w:cs="Arial"/>
                <w:b/>
                <w:sz w:val="20"/>
              </w:rPr>
              <w:t xml:space="preserve">at </w:t>
            </w:r>
            <w:hyperlink r:id="rId13" w:history="1">
              <w:r w:rsidR="002A1952" w:rsidRPr="002A1952">
                <w:rPr>
                  <w:rStyle w:val="Hyperlink"/>
                  <w:rFonts w:cs="Arial"/>
                  <w:b/>
                  <w:color w:val="FFFFFF" w:themeColor="background1"/>
                  <w:sz w:val="20"/>
                </w:rPr>
                <w:t>http://scfirststeps.com/partnershipresources/</w:t>
              </w:r>
            </w:hyperlink>
            <w:r w:rsidR="002A1952" w:rsidRPr="002A1952">
              <w:rPr>
                <w:rFonts w:cs="Arial"/>
                <w:b/>
                <w:color w:val="FFFFFF" w:themeColor="background1"/>
                <w:sz w:val="20"/>
              </w:rPr>
              <w:t xml:space="preserve"> </w:t>
            </w:r>
            <w:r w:rsidR="002A1952">
              <w:rPr>
                <w:rFonts w:cs="Arial"/>
                <w:b/>
                <w:sz w:val="20"/>
              </w:rPr>
              <w:t>and click on “Partnership Support Flyer”</w:t>
            </w:r>
            <w:r w:rsidR="00D86612">
              <w:rPr>
                <w:rFonts w:cs="Arial"/>
                <w:b/>
                <w:sz w:val="20"/>
              </w:rPr>
              <w:t xml:space="preserve">. </w:t>
            </w:r>
            <w:r w:rsidR="002F7A41" w:rsidRPr="002F7A41">
              <w:rPr>
                <w:rFonts w:cs="Arial"/>
                <w:b/>
                <w:sz w:val="20"/>
              </w:rPr>
              <w:t>Partnership EDs and board chairs are encouraged to contact the partnership’s SC First Steps TA to develop a plan.</w:t>
            </w:r>
          </w:p>
        </w:tc>
      </w:tr>
      <w:tr w:rsidR="002F7A41" w:rsidRPr="00967798" w:rsidTr="00921DEC">
        <w:trPr>
          <w:trHeight w:val="726"/>
        </w:trPr>
        <w:tc>
          <w:tcPr>
            <w:tcW w:w="10240" w:type="dxa"/>
            <w:tcBorders>
              <w:bottom w:val="single" w:sz="12" w:space="0" w:color="auto"/>
            </w:tcBorders>
            <w:vAlign w:val="center"/>
          </w:tcPr>
          <w:p w:rsidR="002F7A41" w:rsidRDefault="002F7A41" w:rsidP="002F7A41">
            <w:pPr>
              <w:spacing w:after="120" w:line="240" w:lineRule="auto"/>
              <w:jc w:val="both"/>
              <w:rPr>
                <w:rFonts w:cs="Arial"/>
                <w:sz w:val="18"/>
              </w:rPr>
            </w:pPr>
          </w:p>
        </w:tc>
      </w:tr>
      <w:tr w:rsidR="000254BB" w:rsidRPr="00967798" w:rsidTr="00921DEC">
        <w:trPr>
          <w:trHeight w:val="510"/>
        </w:trPr>
        <w:tc>
          <w:tcPr>
            <w:tcW w:w="10240" w:type="dxa"/>
            <w:shd w:val="clear" w:color="auto" w:fill="000000" w:themeFill="text1"/>
            <w:vAlign w:val="center"/>
          </w:tcPr>
          <w:p w:rsidR="000254BB" w:rsidRPr="000254BB" w:rsidRDefault="000254BB" w:rsidP="002F7A41">
            <w:pPr>
              <w:spacing w:after="120" w:line="240" w:lineRule="auto"/>
              <w:jc w:val="both"/>
              <w:rPr>
                <w:rFonts w:cs="Arial"/>
                <w:b/>
                <w:sz w:val="20"/>
              </w:rPr>
            </w:pPr>
            <w:r w:rsidRPr="000254BB">
              <w:rPr>
                <w:rFonts w:cs="Arial"/>
                <w:b/>
                <w:sz w:val="20"/>
              </w:rPr>
              <w:t xml:space="preserve">Is your partnership a member of </w:t>
            </w:r>
            <w:proofErr w:type="spellStart"/>
            <w:r w:rsidRPr="000254BB">
              <w:rPr>
                <w:rFonts w:cs="Arial"/>
                <w:b/>
                <w:sz w:val="20"/>
              </w:rPr>
              <w:t>TogetherSC</w:t>
            </w:r>
            <w:proofErr w:type="spellEnd"/>
            <w:r w:rsidRPr="000254BB">
              <w:rPr>
                <w:rFonts w:cs="Arial"/>
                <w:b/>
                <w:sz w:val="20"/>
              </w:rPr>
              <w:t>?</w:t>
            </w:r>
          </w:p>
        </w:tc>
      </w:tr>
      <w:tr w:rsidR="000254BB" w:rsidRPr="00967798" w:rsidTr="00921DEC">
        <w:trPr>
          <w:trHeight w:val="726"/>
        </w:trPr>
        <w:tc>
          <w:tcPr>
            <w:tcW w:w="10240" w:type="dxa"/>
            <w:vAlign w:val="center"/>
          </w:tcPr>
          <w:p w:rsidR="000254BB" w:rsidRPr="00967798" w:rsidRDefault="000254BB" w:rsidP="000254BB">
            <w:pPr>
              <w:spacing w:after="120" w:line="240" w:lineRule="auto"/>
              <w:jc w:val="both"/>
              <w:rPr>
                <w:rFonts w:cs="Arial"/>
                <w:b/>
                <w:sz w:val="18"/>
                <w:szCs w:val="18"/>
              </w:rPr>
            </w:pP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sidRPr="00967798">
              <w:rPr>
                <w:rFonts w:cs="Arial"/>
                <w:b/>
                <w:sz w:val="18"/>
                <w:szCs w:val="18"/>
              </w:rPr>
              <w:t xml:space="preserve"> </w:t>
            </w:r>
            <w:r>
              <w:rPr>
                <w:rFonts w:cs="Arial"/>
                <w:b/>
                <w:sz w:val="18"/>
                <w:szCs w:val="18"/>
              </w:rPr>
              <w:t>Yes</w:t>
            </w:r>
            <w:r w:rsidR="00D86612">
              <w:rPr>
                <w:rFonts w:cs="Arial"/>
                <w:b/>
                <w:sz w:val="18"/>
                <w:szCs w:val="18"/>
              </w:rPr>
              <w:t xml:space="preserve">   </w:t>
            </w:r>
            <w:r w:rsidRPr="00967798">
              <w:rPr>
                <w:rFonts w:cs="Arial"/>
                <w:b/>
                <w:sz w:val="18"/>
                <w:szCs w:val="18"/>
              </w:rPr>
              <w:fldChar w:fldCharType="begin">
                <w:ffData>
                  <w:name w:val="Check23"/>
                  <w:enabled/>
                  <w:calcOnExit w:val="0"/>
                  <w:checkBox>
                    <w:sizeAuto/>
                    <w:default w:val="0"/>
                  </w:checkBox>
                </w:ffData>
              </w:fldChar>
            </w:r>
            <w:r w:rsidRPr="00967798">
              <w:rPr>
                <w:rFonts w:cs="Arial"/>
                <w:b/>
                <w:sz w:val="18"/>
                <w:szCs w:val="18"/>
              </w:rPr>
              <w:instrText xml:space="preserve"> FORMCHECKBOX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r w:rsidRPr="00967798">
              <w:rPr>
                <w:rFonts w:cs="Arial"/>
                <w:b/>
                <w:sz w:val="18"/>
                <w:szCs w:val="18"/>
              </w:rPr>
              <w:t xml:space="preserve"> </w:t>
            </w:r>
            <w:r>
              <w:rPr>
                <w:rFonts w:cs="Arial"/>
                <w:b/>
                <w:sz w:val="18"/>
                <w:szCs w:val="18"/>
              </w:rPr>
              <w:t>No</w:t>
            </w:r>
          </w:p>
          <w:p w:rsidR="000254BB" w:rsidRDefault="000254BB" w:rsidP="00D86612">
            <w:pPr>
              <w:spacing w:after="120" w:line="240" w:lineRule="auto"/>
              <w:jc w:val="both"/>
              <w:rPr>
                <w:rFonts w:cs="Arial"/>
                <w:sz w:val="18"/>
              </w:rPr>
            </w:pPr>
            <w:r w:rsidRPr="000254BB">
              <w:rPr>
                <w:rFonts w:cs="Arial"/>
                <w:b/>
                <w:sz w:val="18"/>
              </w:rPr>
              <w:t xml:space="preserve">If yes, please list briefly how the partnership </w:t>
            </w:r>
            <w:r w:rsidR="00DC6E93">
              <w:rPr>
                <w:rFonts w:cs="Arial"/>
                <w:b/>
                <w:sz w:val="18"/>
              </w:rPr>
              <w:t>staff and board use</w:t>
            </w:r>
            <w:r w:rsidRPr="000254BB">
              <w:rPr>
                <w:rFonts w:cs="Arial"/>
                <w:b/>
                <w:sz w:val="18"/>
              </w:rPr>
              <w:t xml:space="preserve"> </w:t>
            </w:r>
            <w:proofErr w:type="spellStart"/>
            <w:r w:rsidRPr="000254BB">
              <w:rPr>
                <w:rFonts w:cs="Arial"/>
                <w:b/>
                <w:sz w:val="18"/>
              </w:rPr>
              <w:t>TogetherSC</w:t>
            </w:r>
            <w:proofErr w:type="spellEnd"/>
            <w:r w:rsidRPr="000254BB">
              <w:rPr>
                <w:rFonts w:cs="Arial"/>
                <w:b/>
                <w:sz w:val="18"/>
              </w:rPr>
              <w:t xml:space="preserve"> resources, including participating in the Nonprofit Summit, attending trainings/webinars, utilizing member benefit discounts, etc. This information helps SC First Steps better understand the benefit</w:t>
            </w:r>
            <w:r>
              <w:rPr>
                <w:rFonts w:cs="Arial"/>
                <w:b/>
                <w:sz w:val="18"/>
              </w:rPr>
              <w:t>s</w:t>
            </w:r>
            <w:r w:rsidRPr="000254BB">
              <w:rPr>
                <w:rFonts w:cs="Arial"/>
                <w:b/>
                <w:sz w:val="18"/>
              </w:rPr>
              <w:t xml:space="preserve"> of </w:t>
            </w:r>
            <w:proofErr w:type="spellStart"/>
            <w:r w:rsidRPr="000254BB">
              <w:rPr>
                <w:rFonts w:cs="Arial"/>
                <w:b/>
                <w:sz w:val="18"/>
              </w:rPr>
              <w:t>TogetherSC</w:t>
            </w:r>
            <w:proofErr w:type="spellEnd"/>
            <w:r w:rsidRPr="000254BB">
              <w:rPr>
                <w:rFonts w:cs="Arial"/>
                <w:b/>
                <w:sz w:val="18"/>
              </w:rPr>
              <w:t xml:space="preserve"> </w:t>
            </w:r>
            <w:r>
              <w:rPr>
                <w:rFonts w:cs="Arial"/>
                <w:b/>
                <w:sz w:val="18"/>
              </w:rPr>
              <w:t xml:space="preserve">membership </w:t>
            </w:r>
            <w:r w:rsidR="00D86612">
              <w:rPr>
                <w:rFonts w:cs="Arial"/>
                <w:b/>
                <w:sz w:val="18"/>
              </w:rPr>
              <w:t xml:space="preserve">to local partnerships:   </w:t>
            </w:r>
            <w:r w:rsidRPr="00967798">
              <w:rPr>
                <w:rFonts w:cs="Arial"/>
                <w:b/>
                <w:sz w:val="18"/>
                <w:szCs w:val="18"/>
              </w:rPr>
              <w:fldChar w:fldCharType="begin">
                <w:ffData>
                  <w:name w:val="Dropdown27"/>
                  <w:enabled/>
                  <w:calcOnExit w:val="0"/>
                  <w:ddList/>
                </w:ffData>
              </w:fldChar>
            </w:r>
            <w:r w:rsidRPr="00967798">
              <w:rPr>
                <w:rFonts w:cs="Arial"/>
                <w:b/>
                <w:sz w:val="18"/>
                <w:szCs w:val="18"/>
              </w:rPr>
              <w:instrText xml:space="preserve"> FORMDROPDOWN </w:instrText>
            </w:r>
            <w:r w:rsidR="003E1E15">
              <w:rPr>
                <w:rFonts w:cs="Arial"/>
                <w:b/>
                <w:sz w:val="18"/>
                <w:szCs w:val="18"/>
              </w:rPr>
            </w:r>
            <w:r w:rsidR="003E1E15">
              <w:rPr>
                <w:rFonts w:cs="Arial"/>
                <w:b/>
                <w:sz w:val="18"/>
                <w:szCs w:val="18"/>
              </w:rPr>
              <w:fldChar w:fldCharType="separate"/>
            </w:r>
            <w:r w:rsidRPr="00967798">
              <w:rPr>
                <w:rFonts w:cs="Arial"/>
                <w:b/>
                <w:sz w:val="18"/>
                <w:szCs w:val="18"/>
              </w:rPr>
              <w:fldChar w:fldCharType="end"/>
            </w:r>
          </w:p>
        </w:tc>
      </w:tr>
    </w:tbl>
    <w:p w:rsidR="007A1272" w:rsidRDefault="007A1272">
      <w:pPr>
        <w:sectPr w:rsidR="007A1272" w:rsidSect="00485719">
          <w:pgSz w:w="12240" w:h="15840"/>
          <w:pgMar w:top="1440" w:right="1440" w:bottom="1440" w:left="1440" w:header="720" w:footer="720" w:gutter="0"/>
          <w:cols w:space="720"/>
          <w:docGrid w:linePitch="360"/>
        </w:sectPr>
      </w:pPr>
    </w:p>
    <w:tbl>
      <w:tblPr>
        <w:tblpPr w:leftFromText="180" w:rightFromText="180" w:vertAnchor="page" w:horzAnchor="margin" w:tblpXSpec="center" w:tblpY="2041"/>
        <w:tblW w:w="5232" w:type="pct"/>
        <w:tblBorders>
          <w:top w:val="single" w:sz="6" w:space="0" w:color="auto"/>
          <w:left w:val="single" w:sz="6" w:space="0" w:color="auto"/>
          <w:bottom w:val="single" w:sz="6"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396"/>
        <w:gridCol w:w="2338"/>
        <w:gridCol w:w="2697"/>
        <w:gridCol w:w="1078"/>
        <w:gridCol w:w="1078"/>
        <w:gridCol w:w="3210"/>
        <w:gridCol w:w="990"/>
      </w:tblGrid>
      <w:tr w:rsidR="007A1272" w:rsidRPr="007A1272" w:rsidTr="007D1CB7">
        <w:tc>
          <w:tcPr>
            <w:tcW w:w="5000" w:type="pct"/>
            <w:gridSpan w:val="7"/>
            <w:tcBorders>
              <w:left w:val="thinThickSmallGap" w:sz="24" w:space="0" w:color="auto"/>
              <w:bottom w:val="single" w:sz="6" w:space="0" w:color="auto"/>
              <w:right w:val="thinThickSmallGap" w:sz="24" w:space="0" w:color="auto"/>
            </w:tcBorders>
            <w:shd w:val="clear" w:color="auto" w:fill="E5B8B7" w:themeFill="accent2" w:themeFillTint="66"/>
            <w:vAlign w:val="center"/>
          </w:tcPr>
          <w:p w:rsidR="007A1272" w:rsidRPr="007A1272" w:rsidRDefault="007A1272" w:rsidP="007A1272">
            <w:pPr>
              <w:spacing w:after="0" w:line="240" w:lineRule="auto"/>
              <w:rPr>
                <w:rFonts w:cs="Arial"/>
                <w:b/>
                <w:bCs/>
                <w:color w:val="FFFFFF"/>
                <w:sz w:val="6"/>
                <w:szCs w:val="6"/>
              </w:rPr>
            </w:pPr>
          </w:p>
          <w:p w:rsidR="007A1272" w:rsidRPr="007D1CB7" w:rsidRDefault="007A1272" w:rsidP="007A1272">
            <w:pPr>
              <w:spacing w:after="0" w:line="240" w:lineRule="auto"/>
              <w:jc w:val="center"/>
              <w:rPr>
                <w:rFonts w:cs="Arial"/>
                <w:b/>
                <w:sz w:val="28"/>
                <w:szCs w:val="28"/>
              </w:rPr>
            </w:pPr>
            <w:r w:rsidRPr="007D1CB7">
              <w:rPr>
                <w:rFonts w:cs="Arial"/>
                <w:b/>
                <w:sz w:val="28"/>
                <w:szCs w:val="28"/>
                <w:highlight w:val="magenta"/>
              </w:rPr>
              <w:t>[Insert Name]</w:t>
            </w:r>
            <w:r w:rsidRPr="007D1CB7">
              <w:rPr>
                <w:rFonts w:cs="Arial"/>
                <w:b/>
                <w:sz w:val="28"/>
                <w:szCs w:val="28"/>
              </w:rPr>
              <w:t xml:space="preserve"> First Steps</w:t>
            </w:r>
          </w:p>
          <w:p w:rsidR="007A1272" w:rsidRPr="007D1CB7" w:rsidRDefault="007A1272" w:rsidP="007A1272">
            <w:pPr>
              <w:spacing w:after="0" w:line="240" w:lineRule="auto"/>
              <w:jc w:val="center"/>
              <w:rPr>
                <w:rFonts w:cs="Arial"/>
                <w:b/>
                <w:bCs/>
                <w:sz w:val="20"/>
                <w:szCs w:val="16"/>
              </w:rPr>
            </w:pPr>
            <w:r w:rsidRPr="007D1CB7">
              <w:rPr>
                <w:rFonts w:cs="Arial"/>
                <w:b/>
                <w:bCs/>
                <w:sz w:val="28"/>
                <w:szCs w:val="28"/>
              </w:rPr>
              <w:t>BOARD MEMBERSHIP COMPOSITION and TERMS</w:t>
            </w:r>
            <w:r w:rsidR="00D90E65" w:rsidRPr="007D1CB7">
              <w:rPr>
                <w:rFonts w:cs="Arial"/>
                <w:b/>
                <w:bCs/>
                <w:sz w:val="28"/>
                <w:szCs w:val="28"/>
              </w:rPr>
              <w:t xml:space="preserve"> </w:t>
            </w:r>
            <w:r w:rsidR="00D90E65" w:rsidRPr="007D1CB7">
              <w:rPr>
                <w:rFonts w:cs="Arial"/>
                <w:b/>
                <w:bCs/>
                <w:sz w:val="28"/>
                <w:szCs w:val="16"/>
              </w:rPr>
              <w:t>(as of May 2018)</w:t>
            </w:r>
          </w:p>
          <w:p w:rsidR="007A1272" w:rsidRPr="007A1272" w:rsidRDefault="007A1272" w:rsidP="007A1272">
            <w:pPr>
              <w:spacing w:after="0" w:line="240" w:lineRule="auto"/>
              <w:jc w:val="center"/>
              <w:rPr>
                <w:rFonts w:cs="Arial"/>
                <w:b/>
                <w:bCs/>
                <w:color w:val="FFFFFF"/>
                <w:sz w:val="20"/>
                <w:szCs w:val="20"/>
              </w:rPr>
            </w:pPr>
            <w:r w:rsidRPr="007D1CB7">
              <w:rPr>
                <w:rFonts w:cs="Arial"/>
                <w:b/>
                <w:bCs/>
                <w:sz w:val="20"/>
                <w:szCs w:val="20"/>
              </w:rPr>
              <w:t xml:space="preserve">Board member rosters shall be published in the </w:t>
            </w:r>
            <w:proofErr w:type="gramStart"/>
            <w:r w:rsidRPr="007D1CB7">
              <w:rPr>
                <w:rFonts w:cs="Arial"/>
                <w:b/>
                <w:bCs/>
                <w:sz w:val="20"/>
                <w:szCs w:val="20"/>
              </w:rPr>
              <w:t>partnership’s</w:t>
            </w:r>
            <w:proofErr w:type="gramEnd"/>
            <w:r w:rsidRPr="007D1CB7">
              <w:rPr>
                <w:rFonts w:cs="Arial"/>
                <w:b/>
                <w:bCs/>
                <w:sz w:val="20"/>
                <w:szCs w:val="20"/>
              </w:rPr>
              <w:t xml:space="preserve"> annual report, be reported annually to the partnership’s legislative delegation and be on file with the Office of First Steps (Section 11. Section 59-152-60(A)).</w:t>
            </w:r>
          </w:p>
        </w:tc>
      </w:tr>
      <w:tr w:rsidR="00B92970" w:rsidRPr="007D1CB7" w:rsidTr="00B92970">
        <w:tc>
          <w:tcPr>
            <w:tcW w:w="869" w:type="pct"/>
            <w:tcBorders>
              <w:left w:val="thinThickSmallGap" w:sz="24" w:space="0" w:color="auto"/>
              <w:bottom w:val="single" w:sz="6" w:space="0" w:color="auto"/>
            </w:tcBorders>
            <w:shd w:val="clear" w:color="auto" w:fill="F2DBDB" w:themeFill="accent2" w:themeFillTint="33"/>
            <w:vAlign w:val="center"/>
          </w:tcPr>
          <w:p w:rsidR="00B92970" w:rsidRPr="007D1CB7" w:rsidRDefault="00B92970" w:rsidP="007A1272">
            <w:pPr>
              <w:spacing w:after="0" w:line="240" w:lineRule="auto"/>
              <w:rPr>
                <w:rFonts w:cs="Arial"/>
                <w:b/>
                <w:sz w:val="18"/>
                <w:szCs w:val="16"/>
              </w:rPr>
            </w:pPr>
            <w:r w:rsidRPr="007D1CB7">
              <w:rPr>
                <w:rFonts w:cs="Arial"/>
                <w:b/>
                <w:sz w:val="18"/>
                <w:szCs w:val="16"/>
              </w:rPr>
              <w:t>Name</w:t>
            </w:r>
          </w:p>
        </w:tc>
        <w:tc>
          <w:tcPr>
            <w:tcW w:w="848" w:type="pct"/>
            <w:tcBorders>
              <w:left w:val="thinThickSmallGap" w:sz="24" w:space="0" w:color="auto"/>
              <w:bottom w:val="single" w:sz="6" w:space="0" w:color="auto"/>
            </w:tcBorders>
            <w:shd w:val="clear" w:color="auto" w:fill="F2DBDB" w:themeFill="accent2" w:themeFillTint="33"/>
            <w:vAlign w:val="center"/>
          </w:tcPr>
          <w:p w:rsidR="00B92970" w:rsidRPr="007D1CB7" w:rsidRDefault="00B92970" w:rsidP="007A1272">
            <w:pPr>
              <w:spacing w:after="0" w:line="240" w:lineRule="auto"/>
              <w:rPr>
                <w:rFonts w:cs="Arial"/>
                <w:b/>
                <w:sz w:val="18"/>
                <w:szCs w:val="16"/>
              </w:rPr>
            </w:pPr>
            <w:r w:rsidRPr="007D1CB7">
              <w:rPr>
                <w:rFonts w:cs="Arial"/>
                <w:b/>
                <w:sz w:val="18"/>
                <w:szCs w:val="16"/>
              </w:rPr>
              <w:t>Organization</w:t>
            </w:r>
          </w:p>
        </w:tc>
        <w:tc>
          <w:tcPr>
            <w:tcW w:w="978" w:type="pct"/>
            <w:tcBorders>
              <w:left w:val="thinThickSmallGap" w:sz="24" w:space="0" w:color="auto"/>
              <w:bottom w:val="single" w:sz="6" w:space="0" w:color="auto"/>
            </w:tcBorders>
            <w:shd w:val="clear" w:color="auto" w:fill="F2DBDB" w:themeFill="accent2" w:themeFillTint="33"/>
            <w:vAlign w:val="center"/>
          </w:tcPr>
          <w:p w:rsidR="00B92970" w:rsidRPr="007D1CB7" w:rsidRDefault="00B92970" w:rsidP="007A1272">
            <w:pPr>
              <w:spacing w:after="0" w:line="240" w:lineRule="auto"/>
              <w:rPr>
                <w:rFonts w:cs="Arial"/>
                <w:b/>
                <w:sz w:val="18"/>
                <w:szCs w:val="16"/>
              </w:rPr>
            </w:pPr>
            <w:r w:rsidRPr="007D1CB7">
              <w:rPr>
                <w:rFonts w:cs="Arial"/>
                <w:b/>
                <w:sz w:val="18"/>
                <w:szCs w:val="16"/>
              </w:rPr>
              <w:t>Board Category:</w:t>
            </w:r>
            <w:r w:rsidRPr="007D1CB7">
              <w:rPr>
                <w:rFonts w:cs="Arial"/>
                <w:b/>
                <w:sz w:val="18"/>
                <w:szCs w:val="16"/>
              </w:rPr>
              <w:br/>
              <w:t>-Elected (include representation)</w:t>
            </w:r>
          </w:p>
          <w:p w:rsidR="00B92970" w:rsidRPr="007D1CB7" w:rsidRDefault="00B92970" w:rsidP="007A1272">
            <w:pPr>
              <w:spacing w:after="0" w:line="240" w:lineRule="auto"/>
              <w:rPr>
                <w:rFonts w:cs="Arial"/>
                <w:b/>
                <w:sz w:val="18"/>
                <w:szCs w:val="16"/>
              </w:rPr>
            </w:pPr>
            <w:r w:rsidRPr="007D1CB7">
              <w:rPr>
                <w:rFonts w:cs="Arial"/>
                <w:b/>
                <w:sz w:val="18"/>
                <w:szCs w:val="16"/>
              </w:rPr>
              <w:t>-Appointed</w:t>
            </w:r>
          </w:p>
          <w:p w:rsidR="00B92970" w:rsidRPr="007D1CB7" w:rsidRDefault="00B92970" w:rsidP="007A1272">
            <w:pPr>
              <w:spacing w:after="0" w:line="240" w:lineRule="auto"/>
              <w:rPr>
                <w:rFonts w:cs="Arial"/>
                <w:b/>
                <w:sz w:val="18"/>
                <w:szCs w:val="16"/>
              </w:rPr>
            </w:pPr>
            <w:r w:rsidRPr="007D1CB7">
              <w:rPr>
                <w:rFonts w:cs="Arial"/>
                <w:b/>
                <w:sz w:val="18"/>
                <w:szCs w:val="16"/>
              </w:rPr>
              <w:t>-Designated (which agency)</w:t>
            </w:r>
          </w:p>
        </w:tc>
        <w:tc>
          <w:tcPr>
            <w:tcW w:w="391" w:type="pct"/>
            <w:tcBorders>
              <w:bottom w:val="single" w:sz="6" w:space="0" w:color="auto"/>
            </w:tcBorders>
            <w:shd w:val="clear" w:color="auto" w:fill="F2DBDB" w:themeFill="accent2" w:themeFillTint="33"/>
            <w:vAlign w:val="center"/>
          </w:tcPr>
          <w:p w:rsidR="00B92970" w:rsidRPr="007D1CB7" w:rsidRDefault="00B92970" w:rsidP="007A1272">
            <w:pPr>
              <w:spacing w:after="0" w:line="240" w:lineRule="auto"/>
              <w:rPr>
                <w:rFonts w:cs="Arial"/>
                <w:b/>
                <w:sz w:val="18"/>
                <w:szCs w:val="16"/>
              </w:rPr>
            </w:pPr>
            <w:r w:rsidRPr="007D1CB7">
              <w:rPr>
                <w:rFonts w:cs="Arial"/>
                <w:b/>
                <w:sz w:val="18"/>
                <w:szCs w:val="16"/>
              </w:rPr>
              <w:t>Date First Elected to the Board (</w:t>
            </w:r>
            <w:proofErr w:type="spellStart"/>
            <w:r w:rsidRPr="007D1CB7">
              <w:rPr>
                <w:rFonts w:cs="Arial"/>
                <w:b/>
                <w:sz w:val="18"/>
                <w:szCs w:val="16"/>
              </w:rPr>
              <w:t>mo</w:t>
            </w:r>
            <w:proofErr w:type="spellEnd"/>
            <w:r w:rsidRPr="007D1CB7">
              <w:rPr>
                <w:rFonts w:cs="Arial"/>
                <w:b/>
                <w:sz w:val="18"/>
                <w:szCs w:val="16"/>
              </w:rPr>
              <w:t>/</w:t>
            </w:r>
            <w:proofErr w:type="spellStart"/>
            <w:r w:rsidRPr="007D1CB7">
              <w:rPr>
                <w:rFonts w:cs="Arial"/>
                <w:b/>
                <w:sz w:val="18"/>
                <w:szCs w:val="16"/>
              </w:rPr>
              <w:t>yr</w:t>
            </w:r>
            <w:proofErr w:type="spellEnd"/>
            <w:r w:rsidRPr="007D1CB7">
              <w:rPr>
                <w:rFonts w:cs="Arial"/>
                <w:b/>
                <w:sz w:val="18"/>
                <w:szCs w:val="16"/>
              </w:rPr>
              <w:t>)</w:t>
            </w:r>
          </w:p>
        </w:tc>
        <w:tc>
          <w:tcPr>
            <w:tcW w:w="391" w:type="pct"/>
            <w:tcBorders>
              <w:bottom w:val="single" w:sz="6" w:space="0" w:color="auto"/>
            </w:tcBorders>
            <w:shd w:val="clear" w:color="auto" w:fill="F2DBDB" w:themeFill="accent2" w:themeFillTint="33"/>
            <w:vAlign w:val="center"/>
          </w:tcPr>
          <w:p w:rsidR="00B92970" w:rsidRPr="007D1CB7" w:rsidRDefault="00B92970" w:rsidP="007A1272">
            <w:pPr>
              <w:spacing w:after="0" w:line="240" w:lineRule="auto"/>
              <w:rPr>
                <w:rFonts w:cs="Arial"/>
                <w:b/>
                <w:sz w:val="18"/>
                <w:szCs w:val="16"/>
              </w:rPr>
            </w:pPr>
            <w:r w:rsidRPr="007D1CB7">
              <w:rPr>
                <w:rFonts w:cs="Arial"/>
                <w:b/>
                <w:sz w:val="18"/>
                <w:szCs w:val="16"/>
              </w:rPr>
              <w:t>Date of Last Re-election to the Board (</w:t>
            </w:r>
            <w:proofErr w:type="spellStart"/>
            <w:r w:rsidRPr="007D1CB7">
              <w:rPr>
                <w:rFonts w:cs="Arial"/>
                <w:b/>
                <w:sz w:val="18"/>
                <w:szCs w:val="16"/>
              </w:rPr>
              <w:t>mo</w:t>
            </w:r>
            <w:proofErr w:type="spellEnd"/>
            <w:r w:rsidRPr="007D1CB7">
              <w:rPr>
                <w:rFonts w:cs="Arial"/>
                <w:b/>
                <w:sz w:val="18"/>
                <w:szCs w:val="16"/>
              </w:rPr>
              <w:t>/</w:t>
            </w:r>
            <w:proofErr w:type="spellStart"/>
            <w:r w:rsidRPr="007D1CB7">
              <w:rPr>
                <w:rFonts w:cs="Arial"/>
                <w:b/>
                <w:sz w:val="18"/>
                <w:szCs w:val="16"/>
              </w:rPr>
              <w:t>yr</w:t>
            </w:r>
            <w:proofErr w:type="spellEnd"/>
            <w:r w:rsidRPr="007D1CB7">
              <w:rPr>
                <w:rFonts w:cs="Arial"/>
                <w:b/>
                <w:sz w:val="18"/>
                <w:szCs w:val="16"/>
              </w:rPr>
              <w:t>)</w:t>
            </w:r>
          </w:p>
        </w:tc>
        <w:tc>
          <w:tcPr>
            <w:tcW w:w="1164" w:type="pct"/>
            <w:tcBorders>
              <w:bottom w:val="single" w:sz="6" w:space="0" w:color="auto"/>
            </w:tcBorders>
            <w:shd w:val="clear" w:color="auto" w:fill="F2DBDB" w:themeFill="accent2" w:themeFillTint="33"/>
            <w:vAlign w:val="center"/>
          </w:tcPr>
          <w:p w:rsidR="00B92970" w:rsidRPr="007D1CB7" w:rsidRDefault="00B92970" w:rsidP="007A1272">
            <w:pPr>
              <w:spacing w:after="0" w:line="240" w:lineRule="auto"/>
              <w:rPr>
                <w:rFonts w:cs="Arial"/>
                <w:b/>
                <w:bCs/>
                <w:sz w:val="18"/>
                <w:szCs w:val="16"/>
              </w:rPr>
            </w:pPr>
            <w:r w:rsidRPr="007D1CB7">
              <w:rPr>
                <w:rFonts w:cs="Arial"/>
                <w:b/>
                <w:bCs/>
                <w:sz w:val="18"/>
                <w:szCs w:val="16"/>
              </w:rPr>
              <w:t>Email Address</w:t>
            </w:r>
          </w:p>
        </w:tc>
        <w:tc>
          <w:tcPr>
            <w:tcW w:w="359" w:type="pct"/>
            <w:tcBorders>
              <w:bottom w:val="single" w:sz="6" w:space="0" w:color="auto"/>
            </w:tcBorders>
            <w:shd w:val="clear" w:color="auto" w:fill="F2DBDB" w:themeFill="accent2" w:themeFillTint="33"/>
            <w:vAlign w:val="center"/>
          </w:tcPr>
          <w:p w:rsidR="00B92970" w:rsidRPr="007D1CB7" w:rsidRDefault="00B92970" w:rsidP="007A1272">
            <w:pPr>
              <w:spacing w:after="0" w:line="240" w:lineRule="auto"/>
              <w:rPr>
                <w:rFonts w:cs="Arial"/>
                <w:b/>
                <w:bCs/>
                <w:sz w:val="18"/>
                <w:szCs w:val="16"/>
              </w:rPr>
            </w:pPr>
            <w:r>
              <w:rPr>
                <w:rFonts w:cs="Arial"/>
                <w:b/>
                <w:bCs/>
                <w:sz w:val="18"/>
                <w:szCs w:val="16"/>
              </w:rPr>
              <w:t>TOTAL # Years Served Since FS Began</w:t>
            </w:r>
          </w:p>
        </w:tc>
      </w:tr>
      <w:tr w:rsidR="00B92970" w:rsidRPr="007A1272" w:rsidTr="00B92970">
        <w:tc>
          <w:tcPr>
            <w:tcW w:w="86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84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97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1164"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c>
          <w:tcPr>
            <w:tcW w:w="35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r>
      <w:tr w:rsidR="00B92970" w:rsidRPr="007A1272" w:rsidTr="00B92970">
        <w:tc>
          <w:tcPr>
            <w:tcW w:w="86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84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97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1164"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c>
          <w:tcPr>
            <w:tcW w:w="35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r>
      <w:tr w:rsidR="00B92970" w:rsidRPr="007A1272" w:rsidTr="00B92970">
        <w:tc>
          <w:tcPr>
            <w:tcW w:w="86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84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97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1164"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c>
          <w:tcPr>
            <w:tcW w:w="35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r>
      <w:tr w:rsidR="00B92970" w:rsidRPr="007A1272" w:rsidTr="00B92970">
        <w:tc>
          <w:tcPr>
            <w:tcW w:w="86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84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97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1164"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c>
          <w:tcPr>
            <w:tcW w:w="35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r>
      <w:tr w:rsidR="00B92970" w:rsidRPr="007A1272" w:rsidTr="00B92970">
        <w:tc>
          <w:tcPr>
            <w:tcW w:w="86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84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97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1164"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c>
          <w:tcPr>
            <w:tcW w:w="35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r>
      <w:tr w:rsidR="00B92970" w:rsidRPr="007A1272" w:rsidTr="00B92970">
        <w:tc>
          <w:tcPr>
            <w:tcW w:w="86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84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97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1164"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c>
          <w:tcPr>
            <w:tcW w:w="35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r>
      <w:tr w:rsidR="00B92970" w:rsidRPr="007A1272" w:rsidTr="00B92970">
        <w:tc>
          <w:tcPr>
            <w:tcW w:w="86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84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97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1164"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c>
          <w:tcPr>
            <w:tcW w:w="35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r>
      <w:tr w:rsidR="00B92970" w:rsidRPr="007A1272" w:rsidTr="00B92970">
        <w:tc>
          <w:tcPr>
            <w:tcW w:w="86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84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97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1164"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c>
          <w:tcPr>
            <w:tcW w:w="35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r>
      <w:tr w:rsidR="00B92970" w:rsidRPr="007A1272" w:rsidTr="00B92970">
        <w:tc>
          <w:tcPr>
            <w:tcW w:w="86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84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97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1164"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c>
          <w:tcPr>
            <w:tcW w:w="35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r>
      <w:tr w:rsidR="00B92970" w:rsidRPr="007A1272" w:rsidTr="00B92970">
        <w:tc>
          <w:tcPr>
            <w:tcW w:w="86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84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97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1164"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c>
          <w:tcPr>
            <w:tcW w:w="35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r>
      <w:tr w:rsidR="00B92970" w:rsidRPr="007A1272" w:rsidTr="00B92970">
        <w:tc>
          <w:tcPr>
            <w:tcW w:w="86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84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97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1164"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c>
          <w:tcPr>
            <w:tcW w:w="35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r>
      <w:tr w:rsidR="00B92970" w:rsidRPr="007A1272" w:rsidTr="00B92970">
        <w:tc>
          <w:tcPr>
            <w:tcW w:w="86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84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97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1164"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c>
          <w:tcPr>
            <w:tcW w:w="35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r>
      <w:tr w:rsidR="00B92970" w:rsidRPr="007A1272" w:rsidTr="00B92970">
        <w:tc>
          <w:tcPr>
            <w:tcW w:w="86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84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97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1164"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c>
          <w:tcPr>
            <w:tcW w:w="35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r>
      <w:tr w:rsidR="00B92970" w:rsidRPr="007A1272" w:rsidTr="00B92970">
        <w:tc>
          <w:tcPr>
            <w:tcW w:w="86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84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97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1164"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c>
          <w:tcPr>
            <w:tcW w:w="35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r>
      <w:tr w:rsidR="00B92970" w:rsidRPr="007A1272" w:rsidTr="00B92970">
        <w:tc>
          <w:tcPr>
            <w:tcW w:w="86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84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97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1164"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c>
          <w:tcPr>
            <w:tcW w:w="35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r>
      <w:tr w:rsidR="00B92970" w:rsidRPr="007A1272" w:rsidTr="00B92970">
        <w:tc>
          <w:tcPr>
            <w:tcW w:w="86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84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97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1164"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c>
          <w:tcPr>
            <w:tcW w:w="35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r>
      <w:tr w:rsidR="00B92970" w:rsidRPr="007A1272" w:rsidTr="00B92970">
        <w:tc>
          <w:tcPr>
            <w:tcW w:w="86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84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97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1164"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c>
          <w:tcPr>
            <w:tcW w:w="35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r>
      <w:tr w:rsidR="00B92970" w:rsidRPr="007A1272" w:rsidTr="00B92970">
        <w:tc>
          <w:tcPr>
            <w:tcW w:w="86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84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97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1164"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c>
          <w:tcPr>
            <w:tcW w:w="35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r>
      <w:tr w:rsidR="00B92970" w:rsidRPr="007A1272" w:rsidTr="00B92970">
        <w:tc>
          <w:tcPr>
            <w:tcW w:w="86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84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978"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391"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sz w:val="16"/>
                <w:szCs w:val="16"/>
              </w:rPr>
            </w:pPr>
          </w:p>
        </w:tc>
        <w:tc>
          <w:tcPr>
            <w:tcW w:w="1164"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c>
          <w:tcPr>
            <w:tcW w:w="359" w:type="pct"/>
            <w:tcBorders>
              <w:left w:val="single" w:sz="6" w:space="0" w:color="auto"/>
              <w:right w:val="single" w:sz="6" w:space="0" w:color="auto"/>
            </w:tcBorders>
            <w:shd w:val="clear" w:color="auto" w:fill="auto"/>
          </w:tcPr>
          <w:p w:rsidR="00B92970" w:rsidRPr="00D90E65" w:rsidRDefault="00B92970" w:rsidP="00D90E65">
            <w:pPr>
              <w:spacing w:before="60" w:after="60" w:line="240" w:lineRule="auto"/>
              <w:rPr>
                <w:rFonts w:cs="Arial"/>
                <w:bCs/>
                <w:sz w:val="16"/>
                <w:szCs w:val="16"/>
              </w:rPr>
            </w:pPr>
          </w:p>
        </w:tc>
      </w:tr>
    </w:tbl>
    <w:p w:rsidR="007A1272" w:rsidRDefault="007A1272" w:rsidP="00485719">
      <w:pPr>
        <w:sectPr w:rsidR="007A1272" w:rsidSect="007A1272">
          <w:pgSz w:w="15840" w:h="12240" w:orient="landscape"/>
          <w:pgMar w:top="1440" w:right="1440" w:bottom="1440" w:left="1440" w:header="720" w:footer="720" w:gutter="0"/>
          <w:cols w:space="720"/>
          <w:docGrid w:linePitch="360"/>
        </w:sectPr>
      </w:pPr>
    </w:p>
    <w:tbl>
      <w:tblPr>
        <w:tblpPr w:leftFromText="180" w:rightFromText="180" w:vertAnchor="page" w:horzAnchor="margin" w:tblpY="1508"/>
        <w:tblW w:w="102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20"/>
        <w:gridCol w:w="1170"/>
        <w:gridCol w:w="3330"/>
        <w:gridCol w:w="1530"/>
        <w:gridCol w:w="1893"/>
      </w:tblGrid>
      <w:tr w:rsidR="007D1CB7" w:rsidRPr="001848C4" w:rsidTr="00921DEC">
        <w:tc>
          <w:tcPr>
            <w:tcW w:w="10243" w:type="dxa"/>
            <w:gridSpan w:val="5"/>
            <w:tcBorders>
              <w:bottom w:val="single" w:sz="12" w:space="0" w:color="auto"/>
            </w:tcBorders>
            <w:shd w:val="clear" w:color="auto" w:fill="D6E3BC" w:themeFill="accent3" w:themeFillTint="66"/>
            <w:vAlign w:val="center"/>
          </w:tcPr>
          <w:p w:rsidR="007D1CB7" w:rsidRPr="008A020C" w:rsidRDefault="00B151C7" w:rsidP="00921DEC">
            <w:pPr>
              <w:spacing w:after="0" w:line="240" w:lineRule="auto"/>
              <w:jc w:val="center"/>
              <w:rPr>
                <w:rFonts w:cs="Arial"/>
                <w:b/>
                <w:sz w:val="32"/>
                <w:szCs w:val="32"/>
              </w:rPr>
            </w:pPr>
            <w:r w:rsidRPr="00F30BF4">
              <w:rPr>
                <w:rFonts w:cs="Arial"/>
                <w:b/>
                <w:sz w:val="32"/>
                <w:szCs w:val="32"/>
                <w:highlight w:val="yellow"/>
              </w:rPr>
              <w:lastRenderedPageBreak/>
              <w:t>[Insert Name]</w:t>
            </w:r>
            <w:r w:rsidR="007D1CB7" w:rsidRPr="008A020C">
              <w:rPr>
                <w:rFonts w:cs="Arial"/>
                <w:b/>
                <w:sz w:val="32"/>
                <w:szCs w:val="32"/>
              </w:rPr>
              <w:t xml:space="preserve"> First Steps</w:t>
            </w:r>
          </w:p>
          <w:p w:rsidR="007D1CB7" w:rsidRPr="008A020C" w:rsidRDefault="008A020C" w:rsidP="00921DEC">
            <w:pPr>
              <w:spacing w:after="0" w:line="240" w:lineRule="auto"/>
              <w:jc w:val="center"/>
              <w:rPr>
                <w:rFonts w:cs="Arial"/>
                <w:b/>
                <w:sz w:val="32"/>
                <w:szCs w:val="32"/>
              </w:rPr>
            </w:pPr>
            <w:r>
              <w:rPr>
                <w:rFonts w:cs="Arial"/>
                <w:b/>
                <w:sz w:val="32"/>
                <w:szCs w:val="32"/>
              </w:rPr>
              <w:t>Resource Development Review 2017-18</w:t>
            </w:r>
          </w:p>
        </w:tc>
      </w:tr>
      <w:tr w:rsidR="007877CB" w:rsidRPr="001848C4" w:rsidTr="00921DEC">
        <w:tc>
          <w:tcPr>
            <w:tcW w:w="10243" w:type="dxa"/>
            <w:gridSpan w:val="5"/>
            <w:tcBorders>
              <w:bottom w:val="single" w:sz="12" w:space="0" w:color="auto"/>
            </w:tcBorders>
            <w:shd w:val="clear" w:color="auto" w:fill="262626"/>
            <w:vAlign w:val="center"/>
          </w:tcPr>
          <w:p w:rsidR="00C33D79" w:rsidRPr="008A020C" w:rsidRDefault="007877CB" w:rsidP="00921DEC">
            <w:pPr>
              <w:spacing w:after="0" w:line="240" w:lineRule="auto"/>
              <w:jc w:val="center"/>
              <w:rPr>
                <w:rFonts w:cs="Arial"/>
                <w:b/>
                <w:sz w:val="20"/>
                <w:szCs w:val="20"/>
              </w:rPr>
            </w:pPr>
            <w:r>
              <w:rPr>
                <w:rFonts w:cs="Arial"/>
                <w:b/>
                <w:sz w:val="20"/>
                <w:szCs w:val="20"/>
              </w:rPr>
              <w:t>FS legislation requires local partnerships to provide a match of at least 15% to their state allocation each year.</w:t>
            </w:r>
          </w:p>
        </w:tc>
      </w:tr>
      <w:tr w:rsidR="00C33D79" w:rsidRPr="001848C4" w:rsidTr="00921DEC">
        <w:trPr>
          <w:trHeight w:val="240"/>
        </w:trPr>
        <w:tc>
          <w:tcPr>
            <w:tcW w:w="2320" w:type="dxa"/>
            <w:vMerge w:val="restart"/>
            <w:shd w:val="clear" w:color="auto" w:fill="EAF1DD" w:themeFill="accent3" w:themeFillTint="33"/>
            <w:vAlign w:val="center"/>
          </w:tcPr>
          <w:p w:rsidR="00C33D79" w:rsidRDefault="00C33D79" w:rsidP="00921DEC">
            <w:pPr>
              <w:spacing w:after="0" w:line="240" w:lineRule="auto"/>
              <w:rPr>
                <w:rFonts w:cs="Arial"/>
                <w:b/>
                <w:sz w:val="20"/>
                <w:szCs w:val="20"/>
              </w:rPr>
            </w:pPr>
            <w:r>
              <w:rPr>
                <w:rFonts w:cs="Arial"/>
                <w:b/>
                <w:sz w:val="20"/>
                <w:szCs w:val="20"/>
              </w:rPr>
              <w:t>What is the partnership’s target match percentage for 2017-18?</w:t>
            </w:r>
          </w:p>
        </w:tc>
        <w:tc>
          <w:tcPr>
            <w:tcW w:w="1170" w:type="dxa"/>
            <w:vMerge w:val="restart"/>
            <w:shd w:val="clear" w:color="auto" w:fill="auto"/>
            <w:vAlign w:val="center"/>
          </w:tcPr>
          <w:p w:rsidR="00C33D79" w:rsidRPr="00C33D79" w:rsidRDefault="00527FCB" w:rsidP="00921DEC">
            <w:pPr>
              <w:spacing w:after="0" w:line="240" w:lineRule="auto"/>
              <w:jc w:val="center"/>
              <w:rPr>
                <w:rFonts w:cs="Arial"/>
                <w:b/>
                <w:sz w:val="24"/>
                <w:szCs w:val="20"/>
              </w:rPr>
            </w:pPr>
            <w:r w:rsidRPr="00F30BF4">
              <w:rPr>
                <w:rFonts w:cs="Arial"/>
                <w:b/>
                <w:sz w:val="24"/>
                <w:szCs w:val="20"/>
                <w:highlight w:val="yellow"/>
              </w:rPr>
              <w:t>??%</w:t>
            </w:r>
          </w:p>
        </w:tc>
        <w:tc>
          <w:tcPr>
            <w:tcW w:w="3330" w:type="dxa"/>
            <w:tcBorders>
              <w:bottom w:val="single" w:sz="12" w:space="0" w:color="auto"/>
            </w:tcBorders>
            <w:shd w:val="clear" w:color="auto" w:fill="000000" w:themeFill="text1"/>
            <w:vAlign w:val="center"/>
          </w:tcPr>
          <w:p w:rsidR="00C33D79" w:rsidRPr="008A020C" w:rsidRDefault="00C33D79" w:rsidP="00921DEC">
            <w:pPr>
              <w:spacing w:after="0" w:line="240" w:lineRule="auto"/>
              <w:rPr>
                <w:rFonts w:cs="Arial"/>
                <w:b/>
                <w:sz w:val="20"/>
                <w:szCs w:val="20"/>
              </w:rPr>
            </w:pPr>
          </w:p>
        </w:tc>
        <w:tc>
          <w:tcPr>
            <w:tcW w:w="1530" w:type="dxa"/>
            <w:shd w:val="clear" w:color="auto" w:fill="000000" w:themeFill="text1"/>
            <w:vAlign w:val="center"/>
          </w:tcPr>
          <w:p w:rsidR="00C33D79" w:rsidRPr="00C33D79" w:rsidRDefault="00C33D79" w:rsidP="00921DEC">
            <w:pPr>
              <w:spacing w:after="0" w:line="240" w:lineRule="auto"/>
              <w:jc w:val="center"/>
              <w:rPr>
                <w:rFonts w:cs="Arial"/>
                <w:b/>
                <w:sz w:val="18"/>
                <w:szCs w:val="20"/>
              </w:rPr>
            </w:pPr>
            <w:r w:rsidRPr="00C33D79">
              <w:rPr>
                <w:rFonts w:cs="Arial"/>
                <w:b/>
                <w:sz w:val="18"/>
                <w:szCs w:val="20"/>
              </w:rPr>
              <w:t>Target $</w:t>
            </w:r>
            <w:r w:rsidR="00115A46">
              <w:rPr>
                <w:rFonts w:cs="Arial"/>
                <w:b/>
                <w:sz w:val="18"/>
                <w:szCs w:val="20"/>
              </w:rPr>
              <w:t xml:space="preserve"> for 2017-18</w:t>
            </w:r>
          </w:p>
        </w:tc>
        <w:tc>
          <w:tcPr>
            <w:tcW w:w="1893" w:type="dxa"/>
            <w:shd w:val="clear" w:color="auto" w:fill="000000" w:themeFill="text1"/>
            <w:vAlign w:val="center"/>
          </w:tcPr>
          <w:p w:rsidR="00C33D79" w:rsidRPr="00C33D79" w:rsidRDefault="00C33D79" w:rsidP="00921DEC">
            <w:pPr>
              <w:spacing w:after="0" w:line="240" w:lineRule="auto"/>
              <w:jc w:val="center"/>
              <w:rPr>
                <w:rFonts w:cs="Arial"/>
                <w:b/>
                <w:sz w:val="18"/>
                <w:szCs w:val="20"/>
              </w:rPr>
            </w:pPr>
            <w:r w:rsidRPr="00C33D79">
              <w:rPr>
                <w:rFonts w:cs="Arial"/>
                <w:b/>
                <w:sz w:val="18"/>
                <w:szCs w:val="20"/>
              </w:rPr>
              <w:t xml:space="preserve">$ </w:t>
            </w:r>
            <w:r w:rsidR="00115A46">
              <w:rPr>
                <w:rFonts w:cs="Arial"/>
                <w:b/>
                <w:sz w:val="18"/>
                <w:szCs w:val="20"/>
              </w:rPr>
              <w:t>Spent to Date</w:t>
            </w:r>
            <w:r w:rsidRPr="00C33D79">
              <w:rPr>
                <w:rFonts w:cs="Arial"/>
                <w:b/>
                <w:sz w:val="18"/>
                <w:szCs w:val="20"/>
              </w:rPr>
              <w:t>/Reported to FM</w:t>
            </w:r>
          </w:p>
        </w:tc>
      </w:tr>
      <w:tr w:rsidR="00C33D79" w:rsidRPr="001848C4" w:rsidTr="00921DEC">
        <w:trPr>
          <w:trHeight w:val="247"/>
        </w:trPr>
        <w:tc>
          <w:tcPr>
            <w:tcW w:w="2320" w:type="dxa"/>
            <w:vMerge/>
            <w:shd w:val="clear" w:color="auto" w:fill="EAF1DD" w:themeFill="accent3" w:themeFillTint="33"/>
            <w:vAlign w:val="center"/>
          </w:tcPr>
          <w:p w:rsidR="00C33D79" w:rsidRDefault="00C33D79" w:rsidP="00921DEC">
            <w:pPr>
              <w:spacing w:after="0" w:line="240" w:lineRule="auto"/>
              <w:rPr>
                <w:rFonts w:cs="Arial"/>
                <w:b/>
                <w:sz w:val="20"/>
                <w:szCs w:val="20"/>
              </w:rPr>
            </w:pPr>
          </w:p>
        </w:tc>
        <w:tc>
          <w:tcPr>
            <w:tcW w:w="1170" w:type="dxa"/>
            <w:vMerge/>
            <w:shd w:val="clear" w:color="auto" w:fill="auto"/>
            <w:vAlign w:val="center"/>
          </w:tcPr>
          <w:p w:rsidR="00C33D79" w:rsidRPr="008A020C" w:rsidRDefault="00C33D79" w:rsidP="00921DEC">
            <w:pPr>
              <w:spacing w:after="0" w:line="240" w:lineRule="auto"/>
              <w:rPr>
                <w:rFonts w:cs="Arial"/>
                <w:b/>
                <w:sz w:val="20"/>
                <w:szCs w:val="20"/>
              </w:rPr>
            </w:pPr>
          </w:p>
        </w:tc>
        <w:tc>
          <w:tcPr>
            <w:tcW w:w="3330" w:type="dxa"/>
            <w:shd w:val="clear" w:color="auto" w:fill="EAF1DD" w:themeFill="accent3" w:themeFillTint="33"/>
            <w:vAlign w:val="center"/>
          </w:tcPr>
          <w:p w:rsidR="00C33D79" w:rsidRDefault="00C33D79" w:rsidP="00921DEC">
            <w:pPr>
              <w:spacing w:after="0" w:line="240" w:lineRule="auto"/>
              <w:rPr>
                <w:rFonts w:cs="Arial"/>
                <w:b/>
                <w:sz w:val="20"/>
                <w:szCs w:val="20"/>
              </w:rPr>
            </w:pPr>
            <w:r>
              <w:rPr>
                <w:rFonts w:cs="Arial"/>
                <w:b/>
                <w:sz w:val="20"/>
                <w:szCs w:val="20"/>
              </w:rPr>
              <w:t>How much of that target match is to be in-kind</w:t>
            </w:r>
            <w:r w:rsidR="002C4B8F">
              <w:rPr>
                <w:rFonts w:cs="Arial"/>
                <w:b/>
                <w:sz w:val="20"/>
                <w:szCs w:val="20"/>
              </w:rPr>
              <w:t xml:space="preserve"> </w:t>
            </w:r>
            <w:r w:rsidR="00133035">
              <w:rPr>
                <w:rFonts w:cs="Arial"/>
                <w:b/>
                <w:sz w:val="20"/>
                <w:szCs w:val="20"/>
              </w:rPr>
              <w:t xml:space="preserve">contributions </w:t>
            </w:r>
            <w:r w:rsidR="002C4B8F">
              <w:rPr>
                <w:rFonts w:cs="Arial"/>
                <w:b/>
                <w:sz w:val="20"/>
                <w:szCs w:val="20"/>
              </w:rPr>
              <w:t>(Fund 25)</w:t>
            </w:r>
            <w:r>
              <w:rPr>
                <w:rFonts w:cs="Arial"/>
                <w:b/>
                <w:sz w:val="20"/>
                <w:szCs w:val="20"/>
              </w:rPr>
              <w:t>?</w:t>
            </w:r>
          </w:p>
        </w:tc>
        <w:tc>
          <w:tcPr>
            <w:tcW w:w="1530" w:type="dxa"/>
            <w:shd w:val="clear" w:color="auto" w:fill="auto"/>
            <w:vAlign w:val="center"/>
          </w:tcPr>
          <w:p w:rsidR="00C33D79" w:rsidRPr="008A020C" w:rsidRDefault="00C33D79" w:rsidP="00921DEC">
            <w:pPr>
              <w:spacing w:after="0" w:line="240" w:lineRule="auto"/>
              <w:rPr>
                <w:rFonts w:cs="Arial"/>
                <w:b/>
                <w:sz w:val="20"/>
                <w:szCs w:val="20"/>
              </w:rPr>
            </w:pPr>
            <w:r>
              <w:rPr>
                <w:rFonts w:cs="Arial"/>
                <w:b/>
                <w:sz w:val="20"/>
                <w:szCs w:val="20"/>
              </w:rPr>
              <w:t>$</w:t>
            </w:r>
          </w:p>
        </w:tc>
        <w:tc>
          <w:tcPr>
            <w:tcW w:w="1893" w:type="dxa"/>
            <w:shd w:val="clear" w:color="auto" w:fill="auto"/>
            <w:vAlign w:val="center"/>
          </w:tcPr>
          <w:p w:rsidR="00C33D79" w:rsidRPr="008A020C" w:rsidRDefault="00C33D79" w:rsidP="00921DEC">
            <w:pPr>
              <w:spacing w:after="0" w:line="240" w:lineRule="auto"/>
              <w:rPr>
                <w:rFonts w:cs="Arial"/>
                <w:b/>
                <w:sz w:val="20"/>
                <w:szCs w:val="20"/>
              </w:rPr>
            </w:pPr>
            <w:r>
              <w:rPr>
                <w:rFonts w:cs="Arial"/>
                <w:b/>
                <w:sz w:val="20"/>
                <w:szCs w:val="20"/>
              </w:rPr>
              <w:t>$</w:t>
            </w:r>
          </w:p>
        </w:tc>
      </w:tr>
      <w:tr w:rsidR="00C33D79" w:rsidRPr="001848C4" w:rsidTr="00921DEC">
        <w:trPr>
          <w:trHeight w:val="367"/>
        </w:trPr>
        <w:tc>
          <w:tcPr>
            <w:tcW w:w="2320" w:type="dxa"/>
            <w:vMerge/>
            <w:tcBorders>
              <w:bottom w:val="single" w:sz="12" w:space="0" w:color="auto"/>
            </w:tcBorders>
            <w:shd w:val="clear" w:color="auto" w:fill="EAF1DD" w:themeFill="accent3" w:themeFillTint="33"/>
            <w:vAlign w:val="center"/>
          </w:tcPr>
          <w:p w:rsidR="00C33D79" w:rsidRDefault="00C33D79" w:rsidP="00921DEC">
            <w:pPr>
              <w:spacing w:after="0" w:line="240" w:lineRule="auto"/>
              <w:rPr>
                <w:rFonts w:cs="Arial"/>
                <w:b/>
                <w:sz w:val="20"/>
                <w:szCs w:val="20"/>
              </w:rPr>
            </w:pPr>
          </w:p>
        </w:tc>
        <w:tc>
          <w:tcPr>
            <w:tcW w:w="1170" w:type="dxa"/>
            <w:vMerge/>
            <w:tcBorders>
              <w:bottom w:val="single" w:sz="12" w:space="0" w:color="auto"/>
            </w:tcBorders>
            <w:shd w:val="clear" w:color="auto" w:fill="auto"/>
            <w:vAlign w:val="center"/>
          </w:tcPr>
          <w:p w:rsidR="00C33D79" w:rsidRPr="008A020C" w:rsidRDefault="00C33D79" w:rsidP="00921DEC">
            <w:pPr>
              <w:spacing w:after="0" w:line="240" w:lineRule="auto"/>
              <w:rPr>
                <w:rFonts w:cs="Arial"/>
                <w:b/>
                <w:sz w:val="20"/>
                <w:szCs w:val="20"/>
              </w:rPr>
            </w:pPr>
          </w:p>
        </w:tc>
        <w:tc>
          <w:tcPr>
            <w:tcW w:w="3330" w:type="dxa"/>
            <w:tcBorders>
              <w:bottom w:val="single" w:sz="12" w:space="0" w:color="auto"/>
            </w:tcBorders>
            <w:shd w:val="clear" w:color="auto" w:fill="EAF1DD" w:themeFill="accent3" w:themeFillTint="33"/>
            <w:vAlign w:val="center"/>
          </w:tcPr>
          <w:p w:rsidR="00C33D79" w:rsidRDefault="00C33D79" w:rsidP="00921DEC">
            <w:pPr>
              <w:spacing w:after="0" w:line="240" w:lineRule="auto"/>
              <w:rPr>
                <w:rFonts w:cs="Arial"/>
                <w:b/>
                <w:sz w:val="20"/>
                <w:szCs w:val="20"/>
              </w:rPr>
            </w:pPr>
            <w:r w:rsidRPr="00115A46">
              <w:rPr>
                <w:rFonts w:cs="Arial"/>
                <w:b/>
                <w:sz w:val="20"/>
                <w:szCs w:val="20"/>
              </w:rPr>
              <w:t xml:space="preserve">How much of that target match is to be </w:t>
            </w:r>
            <w:r w:rsidR="00133035" w:rsidRPr="00115A46">
              <w:rPr>
                <w:rFonts w:cs="Arial"/>
                <w:b/>
                <w:sz w:val="20"/>
                <w:szCs w:val="20"/>
                <w:u w:val="single"/>
              </w:rPr>
              <w:t>expenditures</w:t>
            </w:r>
            <w:r w:rsidR="00133035" w:rsidRPr="00115A46">
              <w:rPr>
                <w:rFonts w:cs="Arial"/>
                <w:b/>
                <w:sz w:val="20"/>
                <w:szCs w:val="20"/>
              </w:rPr>
              <w:t xml:space="preserve"> of </w:t>
            </w:r>
            <w:r w:rsidR="00115A46">
              <w:rPr>
                <w:rFonts w:cs="Arial"/>
                <w:b/>
                <w:sz w:val="20"/>
                <w:szCs w:val="20"/>
              </w:rPr>
              <w:t>non-state funds</w:t>
            </w:r>
            <w:r w:rsidRPr="00115A46">
              <w:rPr>
                <w:rFonts w:cs="Arial"/>
                <w:b/>
                <w:sz w:val="20"/>
                <w:szCs w:val="20"/>
              </w:rPr>
              <w:t>?</w:t>
            </w:r>
            <w:r w:rsidR="002C4B8F" w:rsidRPr="00115A46">
              <w:rPr>
                <w:rFonts w:cs="Arial"/>
                <w:b/>
                <w:sz w:val="20"/>
                <w:szCs w:val="20"/>
              </w:rPr>
              <w:t xml:space="preserve"> </w:t>
            </w:r>
            <w:r w:rsidR="00133035" w:rsidRPr="00115A46">
              <w:rPr>
                <w:rFonts w:cs="Arial"/>
                <w:b/>
                <w:sz w:val="20"/>
                <w:szCs w:val="20"/>
              </w:rPr>
              <w:t>N</w:t>
            </w:r>
            <w:r w:rsidR="00115A46" w:rsidRPr="00115A46">
              <w:rPr>
                <w:rFonts w:cs="Arial"/>
                <w:b/>
                <w:sz w:val="20"/>
                <w:szCs w:val="20"/>
              </w:rPr>
              <w:t xml:space="preserve">ote this amount differs from </w:t>
            </w:r>
            <w:r w:rsidR="00115A46">
              <w:rPr>
                <w:rFonts w:cs="Arial"/>
                <w:b/>
                <w:sz w:val="20"/>
                <w:szCs w:val="20"/>
              </w:rPr>
              <w:t xml:space="preserve">non-state </w:t>
            </w:r>
            <w:r w:rsidR="00115A46" w:rsidRPr="00115A46">
              <w:rPr>
                <w:rFonts w:cs="Arial"/>
                <w:b/>
                <w:sz w:val="20"/>
                <w:szCs w:val="20"/>
              </w:rPr>
              <w:t>funds received</w:t>
            </w:r>
            <w:r w:rsidR="00115A46">
              <w:rPr>
                <w:rFonts w:cs="Arial"/>
                <w:b/>
                <w:sz w:val="20"/>
                <w:szCs w:val="20"/>
              </w:rPr>
              <w:t xml:space="preserve"> or available.</w:t>
            </w:r>
          </w:p>
        </w:tc>
        <w:tc>
          <w:tcPr>
            <w:tcW w:w="1530" w:type="dxa"/>
            <w:tcBorders>
              <w:bottom w:val="single" w:sz="12" w:space="0" w:color="auto"/>
            </w:tcBorders>
            <w:shd w:val="clear" w:color="auto" w:fill="auto"/>
            <w:vAlign w:val="center"/>
          </w:tcPr>
          <w:p w:rsidR="00C33D79" w:rsidRPr="008A020C" w:rsidRDefault="00C33D79" w:rsidP="00921DEC">
            <w:pPr>
              <w:spacing w:after="0" w:line="240" w:lineRule="auto"/>
              <w:rPr>
                <w:rFonts w:cs="Arial"/>
                <w:b/>
                <w:sz w:val="20"/>
                <w:szCs w:val="20"/>
              </w:rPr>
            </w:pPr>
            <w:r>
              <w:rPr>
                <w:rFonts w:cs="Arial"/>
                <w:b/>
                <w:sz w:val="20"/>
                <w:szCs w:val="20"/>
              </w:rPr>
              <w:t>$</w:t>
            </w:r>
          </w:p>
        </w:tc>
        <w:tc>
          <w:tcPr>
            <w:tcW w:w="1893" w:type="dxa"/>
            <w:tcBorders>
              <w:bottom w:val="single" w:sz="12" w:space="0" w:color="auto"/>
            </w:tcBorders>
            <w:shd w:val="clear" w:color="auto" w:fill="auto"/>
            <w:vAlign w:val="center"/>
          </w:tcPr>
          <w:p w:rsidR="00C33D79" w:rsidRPr="008A020C" w:rsidRDefault="00C33D79" w:rsidP="00921DEC">
            <w:pPr>
              <w:spacing w:after="0" w:line="240" w:lineRule="auto"/>
              <w:rPr>
                <w:rFonts w:cs="Arial"/>
                <w:b/>
                <w:sz w:val="20"/>
                <w:szCs w:val="20"/>
              </w:rPr>
            </w:pPr>
            <w:r>
              <w:rPr>
                <w:rFonts w:cs="Arial"/>
                <w:b/>
                <w:sz w:val="20"/>
                <w:szCs w:val="20"/>
              </w:rPr>
              <w:t>$</w:t>
            </w:r>
          </w:p>
        </w:tc>
      </w:tr>
      <w:tr w:rsidR="006B22F9" w:rsidRPr="001848C4" w:rsidTr="00921DEC">
        <w:tc>
          <w:tcPr>
            <w:tcW w:w="10243" w:type="dxa"/>
            <w:gridSpan w:val="5"/>
            <w:shd w:val="clear" w:color="auto" w:fill="EAF1DD" w:themeFill="accent3" w:themeFillTint="33"/>
            <w:vAlign w:val="center"/>
          </w:tcPr>
          <w:p w:rsidR="006B22F9" w:rsidRDefault="00623DE9" w:rsidP="00921DEC">
            <w:pPr>
              <w:spacing w:after="0" w:line="240" w:lineRule="auto"/>
              <w:rPr>
                <w:rFonts w:cs="Arial"/>
                <w:b/>
                <w:sz w:val="20"/>
                <w:szCs w:val="20"/>
              </w:rPr>
            </w:pPr>
            <w:r>
              <w:rPr>
                <w:rFonts w:cs="Arial"/>
                <w:b/>
                <w:sz w:val="20"/>
                <w:szCs w:val="20"/>
              </w:rPr>
              <w:t>Please describe briefly the partnership’s main sources of in-kind support.</w:t>
            </w:r>
          </w:p>
        </w:tc>
      </w:tr>
      <w:tr w:rsidR="006B22F9" w:rsidRPr="001848C4" w:rsidTr="00921DEC">
        <w:tc>
          <w:tcPr>
            <w:tcW w:w="10243" w:type="dxa"/>
            <w:gridSpan w:val="5"/>
            <w:shd w:val="clear" w:color="auto" w:fill="FFFFFF" w:themeFill="background1"/>
            <w:vAlign w:val="center"/>
          </w:tcPr>
          <w:p w:rsidR="006B22F9" w:rsidRDefault="006B22F9" w:rsidP="00921DEC">
            <w:pPr>
              <w:spacing w:after="0" w:line="240" w:lineRule="auto"/>
              <w:rPr>
                <w:rFonts w:cs="Arial"/>
                <w:b/>
                <w:sz w:val="20"/>
                <w:szCs w:val="20"/>
              </w:rPr>
            </w:pPr>
          </w:p>
          <w:p w:rsidR="00623DE9" w:rsidRDefault="00623DE9" w:rsidP="00921DEC">
            <w:pPr>
              <w:spacing w:after="0" w:line="240" w:lineRule="auto"/>
              <w:rPr>
                <w:rFonts w:cs="Arial"/>
                <w:b/>
                <w:sz w:val="20"/>
                <w:szCs w:val="20"/>
              </w:rPr>
            </w:pPr>
          </w:p>
        </w:tc>
      </w:tr>
      <w:tr w:rsidR="007877CB" w:rsidRPr="001848C4" w:rsidTr="00921DEC">
        <w:tc>
          <w:tcPr>
            <w:tcW w:w="10243" w:type="dxa"/>
            <w:gridSpan w:val="5"/>
            <w:shd w:val="clear" w:color="auto" w:fill="EAF1DD" w:themeFill="accent3" w:themeFillTint="33"/>
            <w:vAlign w:val="center"/>
          </w:tcPr>
          <w:p w:rsidR="007877CB" w:rsidRDefault="00C33D79" w:rsidP="00921DEC">
            <w:pPr>
              <w:spacing w:after="0" w:line="240" w:lineRule="auto"/>
              <w:rPr>
                <w:rFonts w:cs="Arial"/>
                <w:b/>
                <w:sz w:val="20"/>
                <w:szCs w:val="20"/>
              </w:rPr>
            </w:pPr>
            <w:r>
              <w:rPr>
                <w:rFonts w:cs="Arial"/>
                <w:b/>
                <w:sz w:val="20"/>
                <w:szCs w:val="20"/>
              </w:rPr>
              <w:t>If the partnership did not meet the match requirement last year (2016-17), what steps has the partnership taken, or will take by June 30, to ensure that the match requirement will be met for 2017-18?</w:t>
            </w:r>
          </w:p>
        </w:tc>
      </w:tr>
      <w:tr w:rsidR="00C33D79" w:rsidRPr="001848C4" w:rsidTr="00921DEC">
        <w:tc>
          <w:tcPr>
            <w:tcW w:w="10243" w:type="dxa"/>
            <w:gridSpan w:val="5"/>
            <w:tcBorders>
              <w:bottom w:val="single" w:sz="12" w:space="0" w:color="auto"/>
            </w:tcBorders>
            <w:shd w:val="clear" w:color="auto" w:fill="auto"/>
            <w:vAlign w:val="center"/>
          </w:tcPr>
          <w:p w:rsidR="00C33D79" w:rsidRDefault="00C33D79" w:rsidP="00921DEC">
            <w:pPr>
              <w:spacing w:after="0" w:line="240" w:lineRule="auto"/>
              <w:rPr>
                <w:rFonts w:cs="Arial"/>
                <w:b/>
                <w:sz w:val="20"/>
                <w:szCs w:val="20"/>
              </w:rPr>
            </w:pPr>
          </w:p>
          <w:p w:rsidR="00C33D79" w:rsidRDefault="00C33D79" w:rsidP="00921DEC">
            <w:pPr>
              <w:spacing w:after="0" w:line="240" w:lineRule="auto"/>
              <w:rPr>
                <w:rFonts w:cs="Arial"/>
                <w:b/>
                <w:sz w:val="20"/>
                <w:szCs w:val="20"/>
              </w:rPr>
            </w:pPr>
          </w:p>
          <w:p w:rsidR="00C33D79" w:rsidRDefault="00C33D79" w:rsidP="00921DEC">
            <w:pPr>
              <w:spacing w:after="0" w:line="240" w:lineRule="auto"/>
              <w:rPr>
                <w:rFonts w:cs="Arial"/>
                <w:b/>
                <w:sz w:val="20"/>
                <w:szCs w:val="20"/>
              </w:rPr>
            </w:pPr>
          </w:p>
        </w:tc>
      </w:tr>
      <w:tr w:rsidR="00C33D79" w:rsidRPr="001848C4" w:rsidTr="00921DEC">
        <w:tc>
          <w:tcPr>
            <w:tcW w:w="10243" w:type="dxa"/>
            <w:gridSpan w:val="5"/>
            <w:tcBorders>
              <w:bottom w:val="single" w:sz="12" w:space="0" w:color="auto"/>
            </w:tcBorders>
            <w:shd w:val="clear" w:color="auto" w:fill="EAF1DD" w:themeFill="accent3" w:themeFillTint="33"/>
            <w:vAlign w:val="center"/>
          </w:tcPr>
          <w:p w:rsidR="00C33D79" w:rsidRDefault="00C33D79" w:rsidP="00921DEC">
            <w:pPr>
              <w:spacing w:after="0" w:line="240" w:lineRule="auto"/>
              <w:jc w:val="center"/>
              <w:rPr>
                <w:rFonts w:cs="Arial"/>
                <w:b/>
                <w:sz w:val="24"/>
                <w:szCs w:val="20"/>
              </w:rPr>
            </w:pPr>
            <w:r w:rsidRPr="00D278D6">
              <w:rPr>
                <w:rFonts w:cs="Arial"/>
                <w:b/>
                <w:sz w:val="24"/>
                <w:szCs w:val="20"/>
              </w:rPr>
              <w:t>2017-18 Resource Development Plan Results to Date</w:t>
            </w:r>
          </w:p>
          <w:p w:rsidR="008F1982" w:rsidRPr="00FE26EC" w:rsidRDefault="008F1982" w:rsidP="00921DEC">
            <w:pPr>
              <w:spacing w:after="0" w:line="240" w:lineRule="auto"/>
              <w:jc w:val="center"/>
              <w:rPr>
                <w:rFonts w:cs="Arial"/>
                <w:b/>
                <w:i/>
              </w:rPr>
            </w:pPr>
            <w:r w:rsidRPr="00FE26EC">
              <w:rPr>
                <w:rFonts w:cs="Arial"/>
                <w:b/>
                <w:i/>
              </w:rPr>
              <w:t xml:space="preserve">This information is requested in order to report partnership successes </w:t>
            </w:r>
            <w:r w:rsidR="006B22F9" w:rsidRPr="00FE26EC">
              <w:rPr>
                <w:rFonts w:cs="Arial"/>
                <w:b/>
                <w:i/>
              </w:rPr>
              <w:t>to the state board for</w:t>
            </w:r>
            <w:r w:rsidRPr="00FE26EC">
              <w:rPr>
                <w:rFonts w:cs="Arial"/>
                <w:b/>
                <w:i/>
              </w:rPr>
              <w:t xml:space="preserve"> leveraging their state allocation,</w:t>
            </w:r>
            <w:r w:rsidR="006B22F9" w:rsidRPr="00FE26EC">
              <w:rPr>
                <w:rFonts w:cs="Arial"/>
                <w:b/>
                <w:i/>
              </w:rPr>
              <w:t xml:space="preserve"> </w:t>
            </w:r>
            <w:r w:rsidRPr="00FE26EC">
              <w:rPr>
                <w:rFonts w:cs="Arial"/>
                <w:b/>
                <w:i/>
              </w:rPr>
              <w:t>and to identify areas for technical assistance and support.</w:t>
            </w:r>
          </w:p>
        </w:tc>
      </w:tr>
      <w:tr w:rsidR="007D1CB7" w:rsidRPr="001848C4" w:rsidTr="00921DEC">
        <w:tc>
          <w:tcPr>
            <w:tcW w:w="10243" w:type="dxa"/>
            <w:gridSpan w:val="5"/>
            <w:tcBorders>
              <w:bottom w:val="single" w:sz="12" w:space="0" w:color="auto"/>
            </w:tcBorders>
            <w:shd w:val="clear" w:color="auto" w:fill="262626"/>
            <w:vAlign w:val="center"/>
          </w:tcPr>
          <w:p w:rsidR="007D1CB7" w:rsidRPr="008A020C" w:rsidRDefault="007D1CB7" w:rsidP="00921DEC">
            <w:pPr>
              <w:spacing w:after="0" w:line="240" w:lineRule="auto"/>
              <w:rPr>
                <w:rFonts w:cs="Arial"/>
                <w:b/>
                <w:sz w:val="20"/>
                <w:szCs w:val="20"/>
              </w:rPr>
            </w:pPr>
            <w:r w:rsidRPr="008A020C">
              <w:rPr>
                <w:rFonts w:cs="Arial"/>
                <w:b/>
                <w:sz w:val="20"/>
                <w:szCs w:val="20"/>
              </w:rPr>
              <w:t xml:space="preserve">Did the </w:t>
            </w:r>
            <w:r w:rsidR="00D278D6">
              <w:rPr>
                <w:rFonts w:cs="Arial"/>
                <w:b/>
                <w:sz w:val="20"/>
                <w:szCs w:val="20"/>
              </w:rPr>
              <w:t>partnership include grants in its Resource Development Plan, either as a lead organization or a partner?</w:t>
            </w:r>
          </w:p>
        </w:tc>
      </w:tr>
      <w:tr w:rsidR="007D1CB7" w:rsidRPr="001848C4" w:rsidTr="00921DEC">
        <w:tc>
          <w:tcPr>
            <w:tcW w:w="10243" w:type="dxa"/>
            <w:gridSpan w:val="5"/>
            <w:tcBorders>
              <w:bottom w:val="single" w:sz="12" w:space="0" w:color="auto"/>
            </w:tcBorders>
            <w:shd w:val="clear" w:color="auto" w:fill="auto"/>
            <w:vAlign w:val="center"/>
          </w:tcPr>
          <w:p w:rsidR="007D1CB7" w:rsidRPr="00D278D6" w:rsidRDefault="007D1CB7" w:rsidP="00921DEC">
            <w:pPr>
              <w:spacing w:after="0" w:line="240" w:lineRule="auto"/>
              <w:rPr>
                <w:rFonts w:cs="Arial"/>
                <w:sz w:val="20"/>
                <w:szCs w:val="20"/>
              </w:rPr>
            </w:pPr>
            <w:r w:rsidRPr="008A020C">
              <w:rPr>
                <w:rFonts w:cs="Arial"/>
                <w:b/>
                <w:sz w:val="20"/>
                <w:szCs w:val="20"/>
              </w:rPr>
              <w:fldChar w:fldCharType="begin">
                <w:ffData>
                  <w:name w:val="Check23"/>
                  <w:enabled/>
                  <w:calcOnExit w:val="0"/>
                  <w:checkBox>
                    <w:sizeAuto/>
                    <w:default w:val="0"/>
                  </w:checkBox>
                </w:ffData>
              </w:fldChar>
            </w:r>
            <w:r w:rsidRPr="008A020C">
              <w:rPr>
                <w:rFonts w:cs="Arial"/>
                <w:b/>
                <w:sz w:val="20"/>
                <w:szCs w:val="20"/>
              </w:rPr>
              <w:instrText xml:space="preserve"> FORMCHECKBOX </w:instrText>
            </w:r>
            <w:r w:rsidR="003E1E15">
              <w:rPr>
                <w:rFonts w:cs="Arial"/>
                <w:b/>
                <w:sz w:val="20"/>
                <w:szCs w:val="20"/>
              </w:rPr>
            </w:r>
            <w:r w:rsidR="003E1E15">
              <w:rPr>
                <w:rFonts w:cs="Arial"/>
                <w:b/>
                <w:sz w:val="20"/>
                <w:szCs w:val="20"/>
              </w:rPr>
              <w:fldChar w:fldCharType="separate"/>
            </w:r>
            <w:r w:rsidRPr="008A020C">
              <w:rPr>
                <w:rFonts w:cs="Arial"/>
                <w:b/>
                <w:sz w:val="20"/>
                <w:szCs w:val="20"/>
              </w:rPr>
              <w:fldChar w:fldCharType="end"/>
            </w:r>
            <w:r w:rsidR="00D278D6">
              <w:rPr>
                <w:rFonts w:cs="Arial"/>
                <w:b/>
                <w:sz w:val="20"/>
                <w:szCs w:val="20"/>
              </w:rPr>
              <w:t xml:space="preserve"> Yes</w:t>
            </w:r>
            <w:r w:rsidRPr="008A020C">
              <w:rPr>
                <w:rFonts w:cs="Arial"/>
                <w:b/>
                <w:sz w:val="20"/>
                <w:szCs w:val="20"/>
              </w:rPr>
              <w:t>:</w:t>
            </w:r>
            <w:r w:rsidR="00D278D6">
              <w:rPr>
                <w:rFonts w:cs="Arial"/>
                <w:b/>
                <w:sz w:val="20"/>
                <w:szCs w:val="20"/>
              </w:rPr>
              <w:t xml:space="preserve"> target for 2017-18 is to receive</w:t>
            </w:r>
            <w:r w:rsidRPr="008A020C">
              <w:rPr>
                <w:rFonts w:cs="Arial"/>
                <w:b/>
                <w:sz w:val="20"/>
                <w:szCs w:val="20"/>
              </w:rPr>
              <w:t xml:space="preserve"> </w:t>
            </w:r>
            <w:r w:rsidRPr="008A020C">
              <w:rPr>
                <w:rFonts w:cs="Arial"/>
                <w:b/>
                <w:sz w:val="20"/>
                <w:szCs w:val="20"/>
              </w:rPr>
              <w:fldChar w:fldCharType="begin">
                <w:ffData>
                  <w:name w:val="Dropdown27"/>
                  <w:enabled/>
                  <w:calcOnExit w:val="0"/>
                  <w:ddList/>
                </w:ffData>
              </w:fldChar>
            </w:r>
            <w:r w:rsidRPr="008A020C">
              <w:rPr>
                <w:rFonts w:cs="Arial"/>
                <w:b/>
                <w:sz w:val="20"/>
                <w:szCs w:val="20"/>
              </w:rPr>
              <w:instrText xml:space="preserve"> FORMDROPDOWN </w:instrText>
            </w:r>
            <w:r w:rsidR="003E1E15">
              <w:rPr>
                <w:rFonts w:cs="Arial"/>
                <w:b/>
                <w:sz w:val="20"/>
                <w:szCs w:val="20"/>
              </w:rPr>
            </w:r>
            <w:r w:rsidR="003E1E15">
              <w:rPr>
                <w:rFonts w:cs="Arial"/>
                <w:b/>
                <w:sz w:val="20"/>
                <w:szCs w:val="20"/>
              </w:rPr>
              <w:fldChar w:fldCharType="separate"/>
            </w:r>
            <w:r w:rsidRPr="008A020C">
              <w:rPr>
                <w:rFonts w:cs="Arial"/>
                <w:b/>
                <w:sz w:val="20"/>
                <w:szCs w:val="20"/>
              </w:rPr>
              <w:fldChar w:fldCharType="end"/>
            </w:r>
            <w:r w:rsidR="00D278D6">
              <w:rPr>
                <w:rFonts w:cs="Arial"/>
                <w:b/>
                <w:sz w:val="20"/>
                <w:szCs w:val="20"/>
              </w:rPr>
              <w:t xml:space="preserve"> grants totaling $ </w:t>
            </w:r>
            <w:r w:rsidR="00D278D6" w:rsidRPr="008A020C">
              <w:rPr>
                <w:rFonts w:cs="Arial"/>
                <w:b/>
                <w:sz w:val="20"/>
                <w:szCs w:val="20"/>
              </w:rPr>
              <w:fldChar w:fldCharType="begin">
                <w:ffData>
                  <w:name w:val="Dropdown27"/>
                  <w:enabled/>
                  <w:calcOnExit w:val="0"/>
                  <w:ddList/>
                </w:ffData>
              </w:fldChar>
            </w:r>
            <w:r w:rsidR="00D278D6" w:rsidRPr="008A020C">
              <w:rPr>
                <w:rFonts w:cs="Arial"/>
                <w:b/>
                <w:sz w:val="20"/>
                <w:szCs w:val="20"/>
              </w:rPr>
              <w:instrText xml:space="preserve"> FORMDROPDOWN </w:instrText>
            </w:r>
            <w:r w:rsidR="003E1E15">
              <w:rPr>
                <w:rFonts w:cs="Arial"/>
                <w:b/>
                <w:sz w:val="20"/>
                <w:szCs w:val="20"/>
              </w:rPr>
            </w:r>
            <w:r w:rsidR="003E1E15">
              <w:rPr>
                <w:rFonts w:cs="Arial"/>
                <w:b/>
                <w:sz w:val="20"/>
                <w:szCs w:val="20"/>
              </w:rPr>
              <w:fldChar w:fldCharType="separate"/>
            </w:r>
            <w:r w:rsidR="00D278D6" w:rsidRPr="008A020C">
              <w:rPr>
                <w:rFonts w:cs="Arial"/>
                <w:b/>
                <w:sz w:val="20"/>
                <w:szCs w:val="20"/>
              </w:rPr>
              <w:fldChar w:fldCharType="end"/>
            </w:r>
          </w:p>
          <w:p w:rsidR="007D1CB7" w:rsidRPr="008A020C" w:rsidRDefault="007D1CB7" w:rsidP="00921DEC">
            <w:pPr>
              <w:spacing w:after="0" w:line="240" w:lineRule="auto"/>
              <w:rPr>
                <w:rFonts w:cs="Arial"/>
                <w:b/>
                <w:sz w:val="20"/>
                <w:szCs w:val="20"/>
              </w:rPr>
            </w:pPr>
            <w:r w:rsidRPr="008A020C">
              <w:rPr>
                <w:rFonts w:cs="Arial"/>
                <w:b/>
                <w:sz w:val="20"/>
                <w:szCs w:val="20"/>
              </w:rPr>
              <w:fldChar w:fldCharType="begin">
                <w:ffData>
                  <w:name w:val="Check23"/>
                  <w:enabled/>
                  <w:calcOnExit w:val="0"/>
                  <w:checkBox>
                    <w:sizeAuto/>
                    <w:default w:val="0"/>
                  </w:checkBox>
                </w:ffData>
              </w:fldChar>
            </w:r>
            <w:r w:rsidRPr="008A020C">
              <w:rPr>
                <w:rFonts w:cs="Arial"/>
                <w:b/>
                <w:sz w:val="20"/>
                <w:szCs w:val="20"/>
              </w:rPr>
              <w:instrText xml:space="preserve"> FORMCHECKBOX </w:instrText>
            </w:r>
            <w:r w:rsidR="003E1E15">
              <w:rPr>
                <w:rFonts w:cs="Arial"/>
                <w:b/>
                <w:sz w:val="20"/>
                <w:szCs w:val="20"/>
              </w:rPr>
            </w:r>
            <w:r w:rsidR="003E1E15">
              <w:rPr>
                <w:rFonts w:cs="Arial"/>
                <w:b/>
                <w:sz w:val="20"/>
                <w:szCs w:val="20"/>
              </w:rPr>
              <w:fldChar w:fldCharType="separate"/>
            </w:r>
            <w:r w:rsidRPr="008A020C">
              <w:rPr>
                <w:rFonts w:cs="Arial"/>
                <w:b/>
                <w:sz w:val="20"/>
                <w:szCs w:val="20"/>
              </w:rPr>
              <w:fldChar w:fldCharType="end"/>
            </w:r>
            <w:r w:rsidRPr="008A020C">
              <w:rPr>
                <w:rFonts w:cs="Arial"/>
                <w:b/>
                <w:sz w:val="20"/>
                <w:szCs w:val="20"/>
              </w:rPr>
              <w:t xml:space="preserve"> No</w:t>
            </w:r>
          </w:p>
          <w:p w:rsidR="007D1CB7" w:rsidRPr="008A020C" w:rsidRDefault="007D1CB7" w:rsidP="00921DEC">
            <w:pPr>
              <w:spacing w:after="0" w:line="240" w:lineRule="auto"/>
              <w:rPr>
                <w:rFonts w:cs="Arial"/>
                <w:b/>
                <w:sz w:val="20"/>
                <w:szCs w:val="20"/>
              </w:rPr>
            </w:pPr>
          </w:p>
        </w:tc>
      </w:tr>
      <w:tr w:rsidR="007D1CB7" w:rsidRPr="001848C4" w:rsidTr="00921DEC">
        <w:tc>
          <w:tcPr>
            <w:tcW w:w="10243" w:type="dxa"/>
            <w:gridSpan w:val="5"/>
            <w:tcBorders>
              <w:bottom w:val="single" w:sz="12" w:space="0" w:color="auto"/>
            </w:tcBorders>
            <w:shd w:val="clear" w:color="auto" w:fill="262626"/>
            <w:vAlign w:val="center"/>
          </w:tcPr>
          <w:p w:rsidR="007D1CB7" w:rsidRPr="008A020C" w:rsidRDefault="00D278D6" w:rsidP="00921DEC">
            <w:pPr>
              <w:spacing w:after="0" w:line="240" w:lineRule="auto"/>
              <w:rPr>
                <w:rFonts w:cs="Arial"/>
                <w:b/>
                <w:sz w:val="20"/>
                <w:szCs w:val="20"/>
              </w:rPr>
            </w:pPr>
            <w:r>
              <w:rPr>
                <w:rFonts w:cs="Arial"/>
                <w:b/>
                <w:sz w:val="20"/>
                <w:szCs w:val="20"/>
              </w:rPr>
              <w:t>If yes above, please list the grants applied for and amount received, if applicable</w:t>
            </w:r>
          </w:p>
        </w:tc>
      </w:tr>
      <w:tr w:rsidR="007D1CB7" w:rsidRPr="001848C4" w:rsidTr="00921DEC">
        <w:tc>
          <w:tcPr>
            <w:tcW w:w="10243" w:type="dxa"/>
            <w:gridSpan w:val="5"/>
            <w:shd w:val="clear" w:color="auto" w:fill="auto"/>
            <w:vAlign w:val="center"/>
          </w:tcPr>
          <w:tbl>
            <w:tblPr>
              <w:tblpPr w:leftFromText="180" w:rightFromText="180" w:vertAnchor="text" w:horzAnchor="margin" w:tblpXSpec="center" w:tblpY="147"/>
              <w:tblW w:w="775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0" w:type="dxa"/>
                <w:right w:w="0" w:type="dxa"/>
              </w:tblCellMar>
              <w:tblLook w:val="0000" w:firstRow="0" w:lastRow="0" w:firstColumn="0" w:lastColumn="0" w:noHBand="0" w:noVBand="0"/>
            </w:tblPr>
            <w:tblGrid>
              <w:gridCol w:w="3780"/>
              <w:gridCol w:w="2052"/>
              <w:gridCol w:w="1923"/>
            </w:tblGrid>
            <w:tr w:rsidR="00D278D6" w:rsidRPr="008A020C" w:rsidTr="001A2028">
              <w:trPr>
                <w:trHeight w:val="249"/>
              </w:trPr>
              <w:tc>
                <w:tcPr>
                  <w:tcW w:w="3780" w:type="dxa"/>
                  <w:shd w:val="clear" w:color="auto" w:fill="000000"/>
                  <w:noWrap/>
                  <w:tcMar>
                    <w:top w:w="20" w:type="dxa"/>
                    <w:left w:w="20" w:type="dxa"/>
                    <w:bottom w:w="0" w:type="dxa"/>
                    <w:right w:w="20" w:type="dxa"/>
                  </w:tcMar>
                  <w:vAlign w:val="bottom"/>
                </w:tcPr>
                <w:p w:rsidR="00D278D6" w:rsidRPr="008A020C" w:rsidRDefault="00D278D6" w:rsidP="00921DEC">
                  <w:pPr>
                    <w:spacing w:after="0" w:line="240" w:lineRule="auto"/>
                    <w:jc w:val="center"/>
                    <w:rPr>
                      <w:rFonts w:cs="Arial"/>
                      <w:b/>
                      <w:sz w:val="20"/>
                      <w:szCs w:val="20"/>
                    </w:rPr>
                  </w:pPr>
                  <w:r w:rsidRPr="008A020C">
                    <w:rPr>
                      <w:rFonts w:cs="Arial"/>
                      <w:b/>
                      <w:sz w:val="20"/>
                      <w:szCs w:val="20"/>
                    </w:rPr>
                    <w:t>Name of Grant</w:t>
                  </w:r>
                </w:p>
              </w:tc>
              <w:tc>
                <w:tcPr>
                  <w:tcW w:w="2052" w:type="dxa"/>
                  <w:shd w:val="clear" w:color="auto" w:fill="000000"/>
                  <w:vAlign w:val="bottom"/>
                </w:tcPr>
                <w:p w:rsidR="00D278D6" w:rsidRPr="008A020C" w:rsidRDefault="00D278D6" w:rsidP="00921DEC">
                  <w:pPr>
                    <w:spacing w:after="0" w:line="240" w:lineRule="auto"/>
                    <w:jc w:val="center"/>
                    <w:rPr>
                      <w:rFonts w:cs="Arial"/>
                      <w:b/>
                      <w:sz w:val="20"/>
                      <w:szCs w:val="20"/>
                    </w:rPr>
                  </w:pPr>
                  <w:r>
                    <w:rPr>
                      <w:rFonts w:cs="Arial"/>
                      <w:b/>
                      <w:sz w:val="20"/>
                      <w:szCs w:val="20"/>
                    </w:rPr>
                    <w:t xml:space="preserve">Status (Funded, </w:t>
                  </w:r>
                  <w:r w:rsidR="001A2028">
                    <w:rPr>
                      <w:rFonts w:cs="Arial"/>
                      <w:b/>
                      <w:sz w:val="20"/>
                      <w:szCs w:val="20"/>
                    </w:rPr>
                    <w:t>Pending, Not Funded</w:t>
                  </w:r>
                  <w:r>
                    <w:rPr>
                      <w:rFonts w:cs="Arial"/>
                      <w:b/>
                      <w:sz w:val="20"/>
                      <w:szCs w:val="20"/>
                    </w:rPr>
                    <w:t>)</w:t>
                  </w:r>
                </w:p>
              </w:tc>
              <w:tc>
                <w:tcPr>
                  <w:tcW w:w="1923" w:type="dxa"/>
                  <w:tcBorders>
                    <w:right w:val="single" w:sz="18" w:space="0" w:color="auto"/>
                  </w:tcBorders>
                  <w:shd w:val="clear" w:color="auto" w:fill="000000"/>
                  <w:noWrap/>
                  <w:tcMar>
                    <w:top w:w="20" w:type="dxa"/>
                    <w:left w:w="20" w:type="dxa"/>
                    <w:bottom w:w="0" w:type="dxa"/>
                    <w:right w:w="20" w:type="dxa"/>
                  </w:tcMar>
                  <w:vAlign w:val="bottom"/>
                </w:tcPr>
                <w:p w:rsidR="00D278D6" w:rsidRPr="008A020C" w:rsidRDefault="00D278D6" w:rsidP="00921DEC">
                  <w:pPr>
                    <w:spacing w:after="0" w:line="240" w:lineRule="auto"/>
                    <w:jc w:val="center"/>
                    <w:rPr>
                      <w:rFonts w:cs="Arial"/>
                      <w:b/>
                      <w:sz w:val="20"/>
                      <w:szCs w:val="20"/>
                    </w:rPr>
                  </w:pPr>
                  <w:r w:rsidRPr="008A020C">
                    <w:rPr>
                      <w:rFonts w:cs="Arial"/>
                      <w:b/>
                      <w:sz w:val="20"/>
                      <w:szCs w:val="20"/>
                    </w:rPr>
                    <w:t>Amount</w:t>
                  </w:r>
                  <w:r>
                    <w:rPr>
                      <w:rFonts w:cs="Arial"/>
                      <w:b/>
                      <w:sz w:val="20"/>
                      <w:szCs w:val="20"/>
                    </w:rPr>
                    <w:t xml:space="preserve"> Funded (if applicable)</w:t>
                  </w:r>
                </w:p>
              </w:tc>
            </w:tr>
            <w:tr w:rsidR="00D278D6" w:rsidRPr="008A020C" w:rsidTr="001A2028">
              <w:trPr>
                <w:trHeight w:val="249"/>
              </w:trPr>
              <w:tc>
                <w:tcPr>
                  <w:tcW w:w="3780" w:type="dxa"/>
                  <w:noWrap/>
                  <w:tcMar>
                    <w:top w:w="20" w:type="dxa"/>
                    <w:left w:w="20" w:type="dxa"/>
                    <w:bottom w:w="0" w:type="dxa"/>
                    <w:right w:w="20" w:type="dxa"/>
                  </w:tcMar>
                  <w:vAlign w:val="center"/>
                </w:tcPr>
                <w:p w:rsidR="00D278D6" w:rsidRPr="008A020C" w:rsidRDefault="00D278D6" w:rsidP="00921DEC">
                  <w:pPr>
                    <w:spacing w:after="0" w:line="240" w:lineRule="auto"/>
                    <w:rPr>
                      <w:rFonts w:cs="Arial"/>
                      <w:sz w:val="20"/>
                      <w:szCs w:val="20"/>
                    </w:rPr>
                  </w:pPr>
                </w:p>
              </w:tc>
              <w:tc>
                <w:tcPr>
                  <w:tcW w:w="2052" w:type="dxa"/>
                  <w:vAlign w:val="center"/>
                </w:tcPr>
                <w:p w:rsidR="00D278D6" w:rsidRPr="008A020C" w:rsidRDefault="00D278D6" w:rsidP="00921DEC">
                  <w:pPr>
                    <w:spacing w:after="0" w:line="240" w:lineRule="auto"/>
                    <w:rPr>
                      <w:rFonts w:cs="Arial"/>
                      <w:sz w:val="20"/>
                      <w:szCs w:val="20"/>
                    </w:rPr>
                  </w:pPr>
                </w:p>
              </w:tc>
              <w:tc>
                <w:tcPr>
                  <w:tcW w:w="1923" w:type="dxa"/>
                  <w:tcBorders>
                    <w:right w:val="single" w:sz="18" w:space="0" w:color="auto"/>
                  </w:tcBorders>
                  <w:noWrap/>
                  <w:tcMar>
                    <w:top w:w="20" w:type="dxa"/>
                    <w:left w:w="20" w:type="dxa"/>
                    <w:bottom w:w="0" w:type="dxa"/>
                    <w:right w:w="20" w:type="dxa"/>
                  </w:tcMar>
                  <w:vAlign w:val="center"/>
                </w:tcPr>
                <w:p w:rsidR="00D278D6" w:rsidRPr="008A020C" w:rsidRDefault="00D278D6" w:rsidP="00921DEC">
                  <w:pPr>
                    <w:spacing w:after="0" w:line="240" w:lineRule="auto"/>
                    <w:rPr>
                      <w:rFonts w:cs="Arial"/>
                      <w:sz w:val="20"/>
                      <w:szCs w:val="20"/>
                    </w:rPr>
                  </w:pPr>
                  <w:r w:rsidRPr="008A020C">
                    <w:rPr>
                      <w:rFonts w:cs="Arial"/>
                      <w:sz w:val="20"/>
                      <w:szCs w:val="20"/>
                    </w:rPr>
                    <w:t>$</w:t>
                  </w:r>
                </w:p>
              </w:tc>
            </w:tr>
            <w:tr w:rsidR="00D278D6" w:rsidRPr="008A020C" w:rsidTr="001A2028">
              <w:trPr>
                <w:trHeight w:val="249"/>
              </w:trPr>
              <w:tc>
                <w:tcPr>
                  <w:tcW w:w="3780" w:type="dxa"/>
                  <w:noWrap/>
                  <w:tcMar>
                    <w:top w:w="20" w:type="dxa"/>
                    <w:left w:w="20" w:type="dxa"/>
                    <w:bottom w:w="0" w:type="dxa"/>
                    <w:right w:w="20" w:type="dxa"/>
                  </w:tcMar>
                  <w:vAlign w:val="center"/>
                </w:tcPr>
                <w:p w:rsidR="00D278D6" w:rsidRPr="008A020C" w:rsidRDefault="00D278D6" w:rsidP="00921DEC">
                  <w:pPr>
                    <w:spacing w:after="0" w:line="240" w:lineRule="auto"/>
                    <w:rPr>
                      <w:rFonts w:cs="Arial"/>
                      <w:sz w:val="20"/>
                      <w:szCs w:val="20"/>
                    </w:rPr>
                  </w:pPr>
                </w:p>
              </w:tc>
              <w:tc>
                <w:tcPr>
                  <w:tcW w:w="2052" w:type="dxa"/>
                  <w:vAlign w:val="center"/>
                </w:tcPr>
                <w:p w:rsidR="00D278D6" w:rsidRPr="008A020C" w:rsidRDefault="00D278D6" w:rsidP="00921DEC">
                  <w:pPr>
                    <w:spacing w:after="0" w:line="240" w:lineRule="auto"/>
                    <w:rPr>
                      <w:rFonts w:cs="Arial"/>
                      <w:sz w:val="20"/>
                      <w:szCs w:val="20"/>
                    </w:rPr>
                  </w:pPr>
                </w:p>
              </w:tc>
              <w:tc>
                <w:tcPr>
                  <w:tcW w:w="1923" w:type="dxa"/>
                  <w:tcBorders>
                    <w:right w:val="single" w:sz="18" w:space="0" w:color="auto"/>
                  </w:tcBorders>
                  <w:noWrap/>
                  <w:tcMar>
                    <w:top w:w="20" w:type="dxa"/>
                    <w:left w:w="20" w:type="dxa"/>
                    <w:bottom w:w="0" w:type="dxa"/>
                    <w:right w:w="20" w:type="dxa"/>
                  </w:tcMar>
                  <w:vAlign w:val="center"/>
                </w:tcPr>
                <w:p w:rsidR="00D278D6" w:rsidRPr="008A020C" w:rsidRDefault="00D278D6" w:rsidP="00921DEC">
                  <w:pPr>
                    <w:spacing w:after="0" w:line="240" w:lineRule="auto"/>
                    <w:rPr>
                      <w:rFonts w:cs="Arial"/>
                      <w:sz w:val="20"/>
                      <w:szCs w:val="20"/>
                    </w:rPr>
                  </w:pPr>
                  <w:r>
                    <w:rPr>
                      <w:rFonts w:cs="Arial"/>
                      <w:sz w:val="20"/>
                      <w:szCs w:val="20"/>
                    </w:rPr>
                    <w:t>$</w:t>
                  </w:r>
                </w:p>
              </w:tc>
            </w:tr>
            <w:tr w:rsidR="00D278D6" w:rsidRPr="008A020C" w:rsidTr="001A2028">
              <w:trPr>
                <w:trHeight w:val="249"/>
              </w:trPr>
              <w:tc>
                <w:tcPr>
                  <w:tcW w:w="3780" w:type="dxa"/>
                  <w:noWrap/>
                  <w:tcMar>
                    <w:top w:w="20" w:type="dxa"/>
                    <w:left w:w="20" w:type="dxa"/>
                    <w:bottom w:w="0" w:type="dxa"/>
                    <w:right w:w="20" w:type="dxa"/>
                  </w:tcMar>
                  <w:vAlign w:val="center"/>
                </w:tcPr>
                <w:p w:rsidR="00D278D6" w:rsidRPr="008A020C" w:rsidRDefault="00D278D6" w:rsidP="00921DEC">
                  <w:pPr>
                    <w:spacing w:after="0" w:line="240" w:lineRule="auto"/>
                    <w:rPr>
                      <w:rFonts w:cs="Arial"/>
                      <w:sz w:val="20"/>
                      <w:szCs w:val="20"/>
                    </w:rPr>
                  </w:pPr>
                </w:p>
              </w:tc>
              <w:tc>
                <w:tcPr>
                  <w:tcW w:w="2052" w:type="dxa"/>
                  <w:vAlign w:val="center"/>
                </w:tcPr>
                <w:p w:rsidR="00D278D6" w:rsidRPr="008A020C" w:rsidRDefault="00D278D6" w:rsidP="00921DEC">
                  <w:pPr>
                    <w:spacing w:after="0" w:line="240" w:lineRule="auto"/>
                    <w:rPr>
                      <w:rFonts w:cs="Arial"/>
                      <w:sz w:val="20"/>
                      <w:szCs w:val="20"/>
                    </w:rPr>
                  </w:pPr>
                </w:p>
              </w:tc>
              <w:tc>
                <w:tcPr>
                  <w:tcW w:w="1923" w:type="dxa"/>
                  <w:tcBorders>
                    <w:right w:val="single" w:sz="18" w:space="0" w:color="auto"/>
                  </w:tcBorders>
                  <w:noWrap/>
                  <w:tcMar>
                    <w:top w:w="20" w:type="dxa"/>
                    <w:left w:w="20" w:type="dxa"/>
                    <w:bottom w:w="0" w:type="dxa"/>
                    <w:right w:w="20" w:type="dxa"/>
                  </w:tcMar>
                  <w:vAlign w:val="center"/>
                </w:tcPr>
                <w:p w:rsidR="00D278D6" w:rsidRDefault="00D278D6" w:rsidP="00921DEC">
                  <w:pPr>
                    <w:spacing w:after="0" w:line="240" w:lineRule="auto"/>
                    <w:rPr>
                      <w:rFonts w:cs="Arial"/>
                      <w:sz w:val="20"/>
                      <w:szCs w:val="20"/>
                    </w:rPr>
                  </w:pPr>
                  <w:r>
                    <w:rPr>
                      <w:rFonts w:cs="Arial"/>
                      <w:sz w:val="20"/>
                      <w:szCs w:val="20"/>
                    </w:rPr>
                    <w:t>$</w:t>
                  </w:r>
                </w:p>
              </w:tc>
            </w:tr>
            <w:tr w:rsidR="00D278D6" w:rsidRPr="008A020C" w:rsidTr="001A2028">
              <w:trPr>
                <w:trHeight w:val="249"/>
              </w:trPr>
              <w:tc>
                <w:tcPr>
                  <w:tcW w:w="3780" w:type="dxa"/>
                  <w:noWrap/>
                  <w:tcMar>
                    <w:top w:w="20" w:type="dxa"/>
                    <w:left w:w="20" w:type="dxa"/>
                    <w:bottom w:w="0" w:type="dxa"/>
                    <w:right w:w="20" w:type="dxa"/>
                  </w:tcMar>
                  <w:vAlign w:val="center"/>
                </w:tcPr>
                <w:p w:rsidR="00D278D6" w:rsidRPr="008A020C" w:rsidRDefault="00D278D6" w:rsidP="00921DEC">
                  <w:pPr>
                    <w:spacing w:after="0" w:line="240" w:lineRule="auto"/>
                    <w:rPr>
                      <w:rFonts w:cs="Arial"/>
                      <w:sz w:val="20"/>
                      <w:szCs w:val="20"/>
                    </w:rPr>
                  </w:pPr>
                </w:p>
              </w:tc>
              <w:tc>
                <w:tcPr>
                  <w:tcW w:w="2052" w:type="dxa"/>
                  <w:vAlign w:val="center"/>
                </w:tcPr>
                <w:p w:rsidR="00D278D6" w:rsidRPr="008A020C" w:rsidRDefault="00D278D6" w:rsidP="00921DEC">
                  <w:pPr>
                    <w:spacing w:after="0" w:line="240" w:lineRule="auto"/>
                    <w:rPr>
                      <w:rFonts w:cs="Arial"/>
                      <w:sz w:val="20"/>
                      <w:szCs w:val="20"/>
                    </w:rPr>
                  </w:pPr>
                </w:p>
              </w:tc>
              <w:tc>
                <w:tcPr>
                  <w:tcW w:w="1923" w:type="dxa"/>
                  <w:tcBorders>
                    <w:right w:val="single" w:sz="18" w:space="0" w:color="auto"/>
                  </w:tcBorders>
                  <w:noWrap/>
                  <w:tcMar>
                    <w:top w:w="20" w:type="dxa"/>
                    <w:left w:w="20" w:type="dxa"/>
                    <w:bottom w:w="0" w:type="dxa"/>
                    <w:right w:w="20" w:type="dxa"/>
                  </w:tcMar>
                  <w:vAlign w:val="center"/>
                </w:tcPr>
                <w:p w:rsidR="00D278D6" w:rsidRDefault="00D278D6" w:rsidP="00921DEC">
                  <w:pPr>
                    <w:spacing w:after="0" w:line="240" w:lineRule="auto"/>
                    <w:rPr>
                      <w:rFonts w:cs="Arial"/>
                      <w:sz w:val="20"/>
                      <w:szCs w:val="20"/>
                    </w:rPr>
                  </w:pPr>
                  <w:r>
                    <w:rPr>
                      <w:rFonts w:cs="Arial"/>
                      <w:sz w:val="20"/>
                      <w:szCs w:val="20"/>
                    </w:rPr>
                    <w:t>$</w:t>
                  </w:r>
                </w:p>
              </w:tc>
            </w:tr>
            <w:tr w:rsidR="00D278D6" w:rsidRPr="008A020C" w:rsidTr="001A2028">
              <w:trPr>
                <w:trHeight w:val="249"/>
              </w:trPr>
              <w:tc>
                <w:tcPr>
                  <w:tcW w:w="3780" w:type="dxa"/>
                  <w:noWrap/>
                  <w:tcMar>
                    <w:top w:w="20" w:type="dxa"/>
                    <w:left w:w="20" w:type="dxa"/>
                    <w:bottom w:w="0" w:type="dxa"/>
                    <w:right w:w="20" w:type="dxa"/>
                  </w:tcMar>
                  <w:vAlign w:val="center"/>
                </w:tcPr>
                <w:p w:rsidR="00D278D6" w:rsidRPr="008A020C" w:rsidRDefault="00D278D6" w:rsidP="00921DEC">
                  <w:pPr>
                    <w:spacing w:after="0" w:line="240" w:lineRule="auto"/>
                    <w:rPr>
                      <w:rFonts w:cs="Arial"/>
                      <w:sz w:val="20"/>
                      <w:szCs w:val="20"/>
                    </w:rPr>
                  </w:pPr>
                </w:p>
              </w:tc>
              <w:tc>
                <w:tcPr>
                  <w:tcW w:w="2052" w:type="dxa"/>
                  <w:vAlign w:val="center"/>
                </w:tcPr>
                <w:p w:rsidR="00D278D6" w:rsidRPr="008A020C" w:rsidRDefault="00D278D6" w:rsidP="00921DEC">
                  <w:pPr>
                    <w:spacing w:after="0" w:line="240" w:lineRule="auto"/>
                    <w:rPr>
                      <w:rFonts w:cs="Arial"/>
                      <w:sz w:val="20"/>
                      <w:szCs w:val="20"/>
                    </w:rPr>
                  </w:pPr>
                </w:p>
              </w:tc>
              <w:tc>
                <w:tcPr>
                  <w:tcW w:w="1923" w:type="dxa"/>
                  <w:tcBorders>
                    <w:right w:val="single" w:sz="18" w:space="0" w:color="auto"/>
                  </w:tcBorders>
                  <w:noWrap/>
                  <w:tcMar>
                    <w:top w:w="20" w:type="dxa"/>
                    <w:left w:w="20" w:type="dxa"/>
                    <w:bottom w:w="0" w:type="dxa"/>
                    <w:right w:w="20" w:type="dxa"/>
                  </w:tcMar>
                  <w:vAlign w:val="center"/>
                </w:tcPr>
                <w:p w:rsidR="00D278D6" w:rsidRDefault="00D278D6" w:rsidP="00921DEC">
                  <w:pPr>
                    <w:spacing w:after="0" w:line="240" w:lineRule="auto"/>
                    <w:rPr>
                      <w:rFonts w:cs="Arial"/>
                      <w:sz w:val="20"/>
                      <w:szCs w:val="20"/>
                    </w:rPr>
                  </w:pPr>
                  <w:r>
                    <w:rPr>
                      <w:rFonts w:cs="Arial"/>
                      <w:sz w:val="20"/>
                      <w:szCs w:val="20"/>
                    </w:rPr>
                    <w:t>$</w:t>
                  </w:r>
                </w:p>
              </w:tc>
            </w:tr>
            <w:tr w:rsidR="007D1CB7" w:rsidRPr="008A020C" w:rsidTr="001A2028">
              <w:trPr>
                <w:trHeight w:val="249"/>
              </w:trPr>
              <w:tc>
                <w:tcPr>
                  <w:tcW w:w="5832" w:type="dxa"/>
                  <w:gridSpan w:val="2"/>
                  <w:noWrap/>
                  <w:tcMar>
                    <w:top w:w="20" w:type="dxa"/>
                    <w:left w:w="20" w:type="dxa"/>
                    <w:bottom w:w="0" w:type="dxa"/>
                    <w:right w:w="20" w:type="dxa"/>
                  </w:tcMar>
                  <w:vAlign w:val="center"/>
                </w:tcPr>
                <w:p w:rsidR="007D1CB7" w:rsidRPr="008A020C" w:rsidRDefault="00D278D6" w:rsidP="00921DEC">
                  <w:pPr>
                    <w:spacing w:after="0" w:line="240" w:lineRule="auto"/>
                    <w:jc w:val="right"/>
                    <w:rPr>
                      <w:rFonts w:cs="Arial"/>
                      <w:b/>
                      <w:sz w:val="20"/>
                      <w:szCs w:val="20"/>
                    </w:rPr>
                  </w:pPr>
                  <w:r>
                    <w:rPr>
                      <w:rFonts w:cs="Arial"/>
                      <w:b/>
                      <w:sz w:val="20"/>
                      <w:szCs w:val="20"/>
                    </w:rPr>
                    <w:t>Total Grant $</w:t>
                  </w:r>
                  <w:r w:rsidR="007D1CB7" w:rsidRPr="008A020C">
                    <w:rPr>
                      <w:rFonts w:cs="Arial"/>
                      <w:b/>
                      <w:sz w:val="20"/>
                      <w:szCs w:val="20"/>
                    </w:rPr>
                    <w:t xml:space="preserve"> Received</w:t>
                  </w:r>
                  <w:r>
                    <w:rPr>
                      <w:rFonts w:cs="Arial"/>
                      <w:b/>
                      <w:sz w:val="20"/>
                      <w:szCs w:val="20"/>
                    </w:rPr>
                    <w:t xml:space="preserve"> in 2017-18</w:t>
                  </w:r>
                </w:p>
              </w:tc>
              <w:tc>
                <w:tcPr>
                  <w:tcW w:w="1923" w:type="dxa"/>
                  <w:tcBorders>
                    <w:right w:val="single" w:sz="18" w:space="0" w:color="auto"/>
                  </w:tcBorders>
                  <w:noWrap/>
                  <w:tcMar>
                    <w:top w:w="20" w:type="dxa"/>
                    <w:left w:w="20" w:type="dxa"/>
                    <w:bottom w:w="0" w:type="dxa"/>
                    <w:right w:w="20" w:type="dxa"/>
                  </w:tcMar>
                  <w:vAlign w:val="center"/>
                </w:tcPr>
                <w:p w:rsidR="007D1CB7" w:rsidRPr="00E959E6" w:rsidRDefault="007D1CB7" w:rsidP="00921DEC">
                  <w:pPr>
                    <w:spacing w:after="0" w:line="240" w:lineRule="auto"/>
                    <w:rPr>
                      <w:rFonts w:cs="Arial"/>
                      <w:b/>
                      <w:sz w:val="20"/>
                      <w:szCs w:val="20"/>
                    </w:rPr>
                  </w:pPr>
                  <w:r w:rsidRPr="00E959E6">
                    <w:rPr>
                      <w:rFonts w:cs="Arial"/>
                      <w:b/>
                      <w:sz w:val="20"/>
                      <w:szCs w:val="20"/>
                    </w:rPr>
                    <w:t>$</w:t>
                  </w:r>
                </w:p>
              </w:tc>
            </w:tr>
          </w:tbl>
          <w:p w:rsidR="007D1CB7" w:rsidRPr="008A020C" w:rsidRDefault="007D1CB7" w:rsidP="00921DEC">
            <w:pPr>
              <w:spacing w:after="0" w:line="240" w:lineRule="auto"/>
              <w:rPr>
                <w:rFonts w:cs="Arial"/>
                <w:b/>
                <w:sz w:val="20"/>
                <w:szCs w:val="20"/>
              </w:rPr>
            </w:pPr>
          </w:p>
          <w:p w:rsidR="007D1CB7" w:rsidRPr="008A020C" w:rsidRDefault="007D1CB7" w:rsidP="00921DEC">
            <w:pPr>
              <w:spacing w:after="0" w:line="240" w:lineRule="auto"/>
              <w:rPr>
                <w:rFonts w:cs="Arial"/>
                <w:b/>
                <w:sz w:val="20"/>
                <w:szCs w:val="20"/>
              </w:rPr>
            </w:pPr>
          </w:p>
        </w:tc>
      </w:tr>
      <w:tr w:rsidR="00D278D6" w:rsidRPr="001848C4" w:rsidTr="00921DEC">
        <w:tc>
          <w:tcPr>
            <w:tcW w:w="10243" w:type="dxa"/>
            <w:gridSpan w:val="5"/>
            <w:shd w:val="clear" w:color="auto" w:fill="262626"/>
            <w:vAlign w:val="center"/>
          </w:tcPr>
          <w:p w:rsidR="00D278D6" w:rsidRPr="008A020C" w:rsidRDefault="00D278D6" w:rsidP="00921DEC">
            <w:pPr>
              <w:spacing w:after="0" w:line="240" w:lineRule="auto"/>
              <w:rPr>
                <w:rFonts w:cs="Arial"/>
                <w:b/>
                <w:sz w:val="20"/>
                <w:szCs w:val="20"/>
              </w:rPr>
            </w:pPr>
            <w:r w:rsidRPr="008A020C">
              <w:rPr>
                <w:rFonts w:cs="Arial"/>
                <w:b/>
                <w:sz w:val="20"/>
                <w:szCs w:val="20"/>
              </w:rPr>
              <w:t xml:space="preserve">Did the </w:t>
            </w:r>
            <w:r>
              <w:rPr>
                <w:rFonts w:cs="Arial"/>
                <w:b/>
                <w:sz w:val="20"/>
                <w:szCs w:val="20"/>
              </w:rPr>
              <w:t>partnership include special events or fundraisers</w:t>
            </w:r>
            <w:r w:rsidR="001A2028">
              <w:rPr>
                <w:rFonts w:cs="Arial"/>
                <w:b/>
                <w:sz w:val="20"/>
                <w:szCs w:val="20"/>
              </w:rPr>
              <w:t xml:space="preserve"> (receiving a % of items sold)</w:t>
            </w:r>
            <w:r>
              <w:rPr>
                <w:rFonts w:cs="Arial"/>
                <w:b/>
                <w:sz w:val="20"/>
                <w:szCs w:val="20"/>
              </w:rPr>
              <w:t xml:space="preserve"> in its Resource Development Plan, either as a lead organization or a partner?</w:t>
            </w:r>
          </w:p>
        </w:tc>
      </w:tr>
      <w:tr w:rsidR="00D278D6" w:rsidRPr="001848C4" w:rsidTr="00921DEC">
        <w:tc>
          <w:tcPr>
            <w:tcW w:w="10243" w:type="dxa"/>
            <w:gridSpan w:val="5"/>
            <w:tcBorders>
              <w:bottom w:val="single" w:sz="12" w:space="0" w:color="auto"/>
            </w:tcBorders>
            <w:vAlign w:val="center"/>
          </w:tcPr>
          <w:p w:rsidR="00D278D6" w:rsidRPr="00D278D6" w:rsidRDefault="00D278D6" w:rsidP="00921DEC">
            <w:pPr>
              <w:spacing w:after="0" w:line="240" w:lineRule="auto"/>
              <w:rPr>
                <w:rFonts w:cs="Arial"/>
                <w:sz w:val="20"/>
                <w:szCs w:val="20"/>
              </w:rPr>
            </w:pPr>
            <w:r w:rsidRPr="008A020C">
              <w:rPr>
                <w:rFonts w:cs="Arial"/>
                <w:b/>
                <w:sz w:val="20"/>
                <w:szCs w:val="20"/>
              </w:rPr>
              <w:fldChar w:fldCharType="begin">
                <w:ffData>
                  <w:name w:val="Check23"/>
                  <w:enabled/>
                  <w:calcOnExit w:val="0"/>
                  <w:checkBox>
                    <w:sizeAuto/>
                    <w:default w:val="0"/>
                  </w:checkBox>
                </w:ffData>
              </w:fldChar>
            </w:r>
            <w:r w:rsidRPr="008A020C">
              <w:rPr>
                <w:rFonts w:cs="Arial"/>
                <w:b/>
                <w:sz w:val="20"/>
                <w:szCs w:val="20"/>
              </w:rPr>
              <w:instrText xml:space="preserve"> FORMCHECKBOX </w:instrText>
            </w:r>
            <w:r w:rsidR="003E1E15">
              <w:rPr>
                <w:rFonts w:cs="Arial"/>
                <w:b/>
                <w:sz w:val="20"/>
                <w:szCs w:val="20"/>
              </w:rPr>
            </w:r>
            <w:r w:rsidR="003E1E15">
              <w:rPr>
                <w:rFonts w:cs="Arial"/>
                <w:b/>
                <w:sz w:val="20"/>
                <w:szCs w:val="20"/>
              </w:rPr>
              <w:fldChar w:fldCharType="separate"/>
            </w:r>
            <w:r w:rsidRPr="008A020C">
              <w:rPr>
                <w:rFonts w:cs="Arial"/>
                <w:b/>
                <w:sz w:val="20"/>
                <w:szCs w:val="20"/>
              </w:rPr>
              <w:fldChar w:fldCharType="end"/>
            </w:r>
            <w:r>
              <w:rPr>
                <w:rFonts w:cs="Arial"/>
                <w:b/>
                <w:sz w:val="20"/>
                <w:szCs w:val="20"/>
              </w:rPr>
              <w:t xml:space="preserve"> Yes</w:t>
            </w:r>
            <w:r w:rsidRPr="008A020C">
              <w:rPr>
                <w:rFonts w:cs="Arial"/>
                <w:b/>
                <w:sz w:val="20"/>
                <w:szCs w:val="20"/>
              </w:rPr>
              <w:t>:</w:t>
            </w:r>
            <w:r>
              <w:rPr>
                <w:rFonts w:cs="Arial"/>
                <w:b/>
                <w:sz w:val="20"/>
                <w:szCs w:val="20"/>
              </w:rPr>
              <w:t xml:space="preserve"> target for 2017-18 is to have</w:t>
            </w:r>
            <w:r w:rsidRPr="008A020C">
              <w:rPr>
                <w:rFonts w:cs="Arial"/>
                <w:b/>
                <w:sz w:val="20"/>
                <w:szCs w:val="20"/>
              </w:rPr>
              <w:t xml:space="preserve"> </w:t>
            </w:r>
            <w:r w:rsidRPr="008A020C">
              <w:rPr>
                <w:rFonts w:cs="Arial"/>
                <w:b/>
                <w:sz w:val="20"/>
                <w:szCs w:val="20"/>
              </w:rPr>
              <w:fldChar w:fldCharType="begin">
                <w:ffData>
                  <w:name w:val="Dropdown27"/>
                  <w:enabled/>
                  <w:calcOnExit w:val="0"/>
                  <w:ddList/>
                </w:ffData>
              </w:fldChar>
            </w:r>
            <w:r w:rsidRPr="008A020C">
              <w:rPr>
                <w:rFonts w:cs="Arial"/>
                <w:b/>
                <w:sz w:val="20"/>
                <w:szCs w:val="20"/>
              </w:rPr>
              <w:instrText xml:space="preserve"> FORMDROPDOWN </w:instrText>
            </w:r>
            <w:r w:rsidR="003E1E15">
              <w:rPr>
                <w:rFonts w:cs="Arial"/>
                <w:b/>
                <w:sz w:val="20"/>
                <w:szCs w:val="20"/>
              </w:rPr>
            </w:r>
            <w:r w:rsidR="003E1E15">
              <w:rPr>
                <w:rFonts w:cs="Arial"/>
                <w:b/>
                <w:sz w:val="20"/>
                <w:szCs w:val="20"/>
              </w:rPr>
              <w:fldChar w:fldCharType="separate"/>
            </w:r>
            <w:r w:rsidRPr="008A020C">
              <w:rPr>
                <w:rFonts w:cs="Arial"/>
                <w:b/>
                <w:sz w:val="20"/>
                <w:szCs w:val="20"/>
              </w:rPr>
              <w:fldChar w:fldCharType="end"/>
            </w:r>
            <w:r>
              <w:rPr>
                <w:rFonts w:cs="Arial"/>
                <w:b/>
                <w:sz w:val="20"/>
                <w:szCs w:val="20"/>
              </w:rPr>
              <w:t xml:space="preserve"> special events/fundraisers</w:t>
            </w:r>
            <w:r w:rsidR="001A2028">
              <w:rPr>
                <w:rFonts w:cs="Arial"/>
                <w:b/>
                <w:sz w:val="20"/>
                <w:szCs w:val="20"/>
              </w:rPr>
              <w:t>,</w:t>
            </w:r>
            <w:r>
              <w:rPr>
                <w:rFonts w:cs="Arial"/>
                <w:b/>
                <w:sz w:val="20"/>
                <w:szCs w:val="20"/>
              </w:rPr>
              <w:t xml:space="preserve"> raising $ </w:t>
            </w:r>
            <w:r w:rsidRPr="008A020C">
              <w:rPr>
                <w:rFonts w:cs="Arial"/>
                <w:b/>
                <w:sz w:val="20"/>
                <w:szCs w:val="20"/>
              </w:rPr>
              <w:fldChar w:fldCharType="begin">
                <w:ffData>
                  <w:name w:val="Dropdown27"/>
                  <w:enabled/>
                  <w:calcOnExit w:val="0"/>
                  <w:ddList/>
                </w:ffData>
              </w:fldChar>
            </w:r>
            <w:r w:rsidRPr="008A020C">
              <w:rPr>
                <w:rFonts w:cs="Arial"/>
                <w:b/>
                <w:sz w:val="20"/>
                <w:szCs w:val="20"/>
              </w:rPr>
              <w:instrText xml:space="preserve"> FORMDROPDOWN </w:instrText>
            </w:r>
            <w:r w:rsidR="003E1E15">
              <w:rPr>
                <w:rFonts w:cs="Arial"/>
                <w:b/>
                <w:sz w:val="20"/>
                <w:szCs w:val="20"/>
              </w:rPr>
            </w:r>
            <w:r w:rsidR="003E1E15">
              <w:rPr>
                <w:rFonts w:cs="Arial"/>
                <w:b/>
                <w:sz w:val="20"/>
                <w:szCs w:val="20"/>
              </w:rPr>
              <w:fldChar w:fldCharType="separate"/>
            </w:r>
            <w:r w:rsidRPr="008A020C">
              <w:rPr>
                <w:rFonts w:cs="Arial"/>
                <w:b/>
                <w:sz w:val="20"/>
                <w:szCs w:val="20"/>
              </w:rPr>
              <w:fldChar w:fldCharType="end"/>
            </w:r>
          </w:p>
          <w:p w:rsidR="00D278D6" w:rsidRPr="008A020C" w:rsidRDefault="00D278D6" w:rsidP="00921DEC">
            <w:pPr>
              <w:spacing w:after="0" w:line="240" w:lineRule="auto"/>
              <w:rPr>
                <w:rFonts w:cs="Arial"/>
                <w:b/>
                <w:sz w:val="20"/>
                <w:szCs w:val="20"/>
              </w:rPr>
            </w:pPr>
            <w:r w:rsidRPr="008A020C">
              <w:rPr>
                <w:rFonts w:cs="Arial"/>
                <w:b/>
                <w:sz w:val="20"/>
                <w:szCs w:val="20"/>
              </w:rPr>
              <w:fldChar w:fldCharType="begin">
                <w:ffData>
                  <w:name w:val="Check23"/>
                  <w:enabled/>
                  <w:calcOnExit w:val="0"/>
                  <w:checkBox>
                    <w:sizeAuto/>
                    <w:default w:val="0"/>
                  </w:checkBox>
                </w:ffData>
              </w:fldChar>
            </w:r>
            <w:r w:rsidRPr="008A020C">
              <w:rPr>
                <w:rFonts w:cs="Arial"/>
                <w:b/>
                <w:sz w:val="20"/>
                <w:szCs w:val="20"/>
              </w:rPr>
              <w:instrText xml:space="preserve"> FORMCHECKBOX </w:instrText>
            </w:r>
            <w:r w:rsidR="003E1E15">
              <w:rPr>
                <w:rFonts w:cs="Arial"/>
                <w:b/>
                <w:sz w:val="20"/>
                <w:szCs w:val="20"/>
              </w:rPr>
            </w:r>
            <w:r w:rsidR="003E1E15">
              <w:rPr>
                <w:rFonts w:cs="Arial"/>
                <w:b/>
                <w:sz w:val="20"/>
                <w:szCs w:val="20"/>
              </w:rPr>
              <w:fldChar w:fldCharType="separate"/>
            </w:r>
            <w:r w:rsidRPr="008A020C">
              <w:rPr>
                <w:rFonts w:cs="Arial"/>
                <w:b/>
                <w:sz w:val="20"/>
                <w:szCs w:val="20"/>
              </w:rPr>
              <w:fldChar w:fldCharType="end"/>
            </w:r>
            <w:r w:rsidRPr="008A020C">
              <w:rPr>
                <w:rFonts w:cs="Arial"/>
                <w:b/>
                <w:sz w:val="20"/>
                <w:szCs w:val="20"/>
              </w:rPr>
              <w:t xml:space="preserve"> No</w:t>
            </w:r>
          </w:p>
          <w:p w:rsidR="00D278D6" w:rsidRPr="008A020C" w:rsidRDefault="00D278D6" w:rsidP="00921DEC">
            <w:pPr>
              <w:spacing w:after="0" w:line="240" w:lineRule="auto"/>
              <w:rPr>
                <w:rFonts w:cs="Arial"/>
                <w:b/>
                <w:sz w:val="20"/>
                <w:szCs w:val="20"/>
              </w:rPr>
            </w:pPr>
          </w:p>
        </w:tc>
      </w:tr>
      <w:tr w:rsidR="00D278D6" w:rsidRPr="001848C4" w:rsidTr="00921DEC">
        <w:tc>
          <w:tcPr>
            <w:tcW w:w="10243" w:type="dxa"/>
            <w:gridSpan w:val="5"/>
            <w:tcBorders>
              <w:bottom w:val="single" w:sz="12" w:space="0" w:color="auto"/>
            </w:tcBorders>
            <w:shd w:val="clear" w:color="auto" w:fill="000000" w:themeFill="text1"/>
            <w:vAlign w:val="center"/>
          </w:tcPr>
          <w:p w:rsidR="00D278D6" w:rsidRPr="008A020C" w:rsidRDefault="00D278D6" w:rsidP="00921DEC">
            <w:pPr>
              <w:spacing w:after="0" w:line="240" w:lineRule="auto"/>
              <w:rPr>
                <w:rFonts w:cs="Arial"/>
                <w:b/>
                <w:sz w:val="20"/>
                <w:szCs w:val="20"/>
              </w:rPr>
            </w:pPr>
            <w:r>
              <w:rPr>
                <w:rFonts w:cs="Arial"/>
                <w:b/>
                <w:sz w:val="20"/>
                <w:szCs w:val="20"/>
              </w:rPr>
              <w:t>If yes above, please list the special event or fundraiser and amount raised (after expenses)</w:t>
            </w:r>
          </w:p>
        </w:tc>
      </w:tr>
      <w:tr w:rsidR="00D278D6" w:rsidRPr="001848C4" w:rsidTr="00921DEC">
        <w:tc>
          <w:tcPr>
            <w:tcW w:w="10243" w:type="dxa"/>
            <w:gridSpan w:val="5"/>
            <w:tcBorders>
              <w:bottom w:val="single" w:sz="12" w:space="0" w:color="auto"/>
            </w:tcBorders>
            <w:vAlign w:val="center"/>
          </w:tcPr>
          <w:tbl>
            <w:tblPr>
              <w:tblpPr w:leftFromText="180" w:rightFromText="180" w:vertAnchor="text" w:horzAnchor="margin" w:tblpXSpec="center" w:tblpY="147"/>
              <w:tblW w:w="846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0" w:type="dxa"/>
                <w:right w:w="0" w:type="dxa"/>
              </w:tblCellMar>
              <w:tblLook w:val="0000" w:firstRow="0" w:lastRow="0" w:firstColumn="0" w:lastColumn="0" w:noHBand="0" w:noVBand="0"/>
            </w:tblPr>
            <w:tblGrid>
              <w:gridCol w:w="4245"/>
              <w:gridCol w:w="2052"/>
              <w:gridCol w:w="2163"/>
            </w:tblGrid>
            <w:tr w:rsidR="00D278D6" w:rsidRPr="008A020C" w:rsidTr="001A2028">
              <w:trPr>
                <w:trHeight w:val="249"/>
              </w:trPr>
              <w:tc>
                <w:tcPr>
                  <w:tcW w:w="4245" w:type="dxa"/>
                  <w:shd w:val="clear" w:color="auto" w:fill="000000"/>
                  <w:noWrap/>
                  <w:tcMar>
                    <w:top w:w="20" w:type="dxa"/>
                    <w:left w:w="20" w:type="dxa"/>
                    <w:bottom w:w="0" w:type="dxa"/>
                    <w:right w:w="20" w:type="dxa"/>
                  </w:tcMar>
                  <w:vAlign w:val="bottom"/>
                </w:tcPr>
                <w:p w:rsidR="00D278D6" w:rsidRPr="008A020C" w:rsidRDefault="00D278D6" w:rsidP="00921DEC">
                  <w:pPr>
                    <w:spacing w:after="0" w:line="240" w:lineRule="auto"/>
                    <w:jc w:val="center"/>
                    <w:rPr>
                      <w:rFonts w:cs="Arial"/>
                      <w:b/>
                      <w:sz w:val="20"/>
                      <w:szCs w:val="20"/>
                    </w:rPr>
                  </w:pPr>
                  <w:r w:rsidRPr="008A020C">
                    <w:rPr>
                      <w:rFonts w:cs="Arial"/>
                      <w:b/>
                      <w:sz w:val="20"/>
                      <w:szCs w:val="20"/>
                    </w:rPr>
                    <w:t xml:space="preserve">Name </w:t>
                  </w:r>
                  <w:r w:rsidR="008F1982">
                    <w:rPr>
                      <w:rFonts w:cs="Arial"/>
                      <w:b/>
                      <w:sz w:val="20"/>
                      <w:szCs w:val="20"/>
                    </w:rPr>
                    <w:t xml:space="preserve">and Date </w:t>
                  </w:r>
                  <w:r w:rsidRPr="008A020C">
                    <w:rPr>
                      <w:rFonts w:cs="Arial"/>
                      <w:b/>
                      <w:sz w:val="20"/>
                      <w:szCs w:val="20"/>
                    </w:rPr>
                    <w:t xml:space="preserve">of </w:t>
                  </w:r>
                  <w:r>
                    <w:rPr>
                      <w:rFonts w:cs="Arial"/>
                      <w:b/>
                      <w:sz w:val="20"/>
                      <w:szCs w:val="20"/>
                    </w:rPr>
                    <w:t>Event</w:t>
                  </w:r>
                  <w:r w:rsidR="001A2028">
                    <w:rPr>
                      <w:rFonts w:cs="Arial"/>
                      <w:b/>
                      <w:sz w:val="20"/>
                      <w:szCs w:val="20"/>
                    </w:rPr>
                    <w:t xml:space="preserve"> or Fundraiser</w:t>
                  </w:r>
                </w:p>
              </w:tc>
              <w:tc>
                <w:tcPr>
                  <w:tcW w:w="2052" w:type="dxa"/>
                  <w:shd w:val="clear" w:color="auto" w:fill="000000"/>
                  <w:vAlign w:val="bottom"/>
                </w:tcPr>
                <w:p w:rsidR="00D278D6" w:rsidRPr="008A020C" w:rsidRDefault="001A2028" w:rsidP="00921DEC">
                  <w:pPr>
                    <w:spacing w:after="0" w:line="240" w:lineRule="auto"/>
                    <w:jc w:val="center"/>
                    <w:rPr>
                      <w:rFonts w:cs="Arial"/>
                      <w:b/>
                      <w:sz w:val="20"/>
                      <w:szCs w:val="20"/>
                    </w:rPr>
                  </w:pPr>
                  <w:r>
                    <w:rPr>
                      <w:rFonts w:cs="Arial"/>
                      <w:b/>
                      <w:sz w:val="20"/>
                      <w:szCs w:val="20"/>
                    </w:rPr>
                    <w:t xml:space="preserve">Lead Responsibility </w:t>
                  </w:r>
                  <w:r w:rsidR="00115A46">
                    <w:rPr>
                      <w:rFonts w:cs="Arial"/>
                      <w:b/>
                      <w:sz w:val="20"/>
                      <w:szCs w:val="20"/>
                    </w:rPr>
                    <w:t xml:space="preserve">(Staff, </w:t>
                  </w:r>
                  <w:r w:rsidRPr="00115A46">
                    <w:rPr>
                      <w:rFonts w:cs="Arial"/>
                      <w:b/>
                      <w:sz w:val="20"/>
                      <w:szCs w:val="20"/>
                    </w:rPr>
                    <w:t>Board</w:t>
                  </w:r>
                  <w:r w:rsidR="00115A46">
                    <w:rPr>
                      <w:rFonts w:cs="Arial"/>
                      <w:b/>
                      <w:sz w:val="20"/>
                      <w:szCs w:val="20"/>
                    </w:rPr>
                    <w:t>, or Both</w:t>
                  </w:r>
                  <w:r w:rsidRPr="00115A46">
                    <w:rPr>
                      <w:rFonts w:cs="Arial"/>
                      <w:b/>
                      <w:sz w:val="20"/>
                      <w:szCs w:val="20"/>
                    </w:rPr>
                    <w:t>)</w:t>
                  </w:r>
                </w:p>
              </w:tc>
              <w:tc>
                <w:tcPr>
                  <w:tcW w:w="2163" w:type="dxa"/>
                  <w:tcBorders>
                    <w:right w:val="single" w:sz="18" w:space="0" w:color="auto"/>
                  </w:tcBorders>
                  <w:shd w:val="clear" w:color="auto" w:fill="000000"/>
                  <w:noWrap/>
                  <w:tcMar>
                    <w:top w:w="20" w:type="dxa"/>
                    <w:left w:w="20" w:type="dxa"/>
                    <w:bottom w:w="0" w:type="dxa"/>
                    <w:right w:w="20" w:type="dxa"/>
                  </w:tcMar>
                  <w:vAlign w:val="bottom"/>
                </w:tcPr>
                <w:p w:rsidR="00D278D6" w:rsidRPr="008A020C" w:rsidRDefault="00D278D6" w:rsidP="00921DEC">
                  <w:pPr>
                    <w:spacing w:after="0" w:line="240" w:lineRule="auto"/>
                    <w:jc w:val="center"/>
                    <w:rPr>
                      <w:rFonts w:cs="Arial"/>
                      <w:b/>
                      <w:sz w:val="20"/>
                      <w:szCs w:val="20"/>
                    </w:rPr>
                  </w:pPr>
                  <w:r w:rsidRPr="008A020C">
                    <w:rPr>
                      <w:rFonts w:cs="Arial"/>
                      <w:b/>
                      <w:sz w:val="20"/>
                      <w:szCs w:val="20"/>
                    </w:rPr>
                    <w:t>Amount</w:t>
                  </w:r>
                  <w:r>
                    <w:rPr>
                      <w:rFonts w:cs="Arial"/>
                      <w:b/>
                      <w:sz w:val="20"/>
                      <w:szCs w:val="20"/>
                    </w:rPr>
                    <w:t xml:space="preserve"> </w:t>
                  </w:r>
                  <w:r w:rsidR="001A2028">
                    <w:rPr>
                      <w:rFonts w:cs="Arial"/>
                      <w:b/>
                      <w:sz w:val="20"/>
                      <w:szCs w:val="20"/>
                    </w:rPr>
                    <w:t>Raised (net)</w:t>
                  </w:r>
                </w:p>
              </w:tc>
            </w:tr>
            <w:tr w:rsidR="00D278D6" w:rsidRPr="008A020C" w:rsidTr="001A2028">
              <w:trPr>
                <w:trHeight w:val="249"/>
              </w:trPr>
              <w:tc>
                <w:tcPr>
                  <w:tcW w:w="4245" w:type="dxa"/>
                  <w:noWrap/>
                  <w:tcMar>
                    <w:top w:w="20" w:type="dxa"/>
                    <w:left w:w="20" w:type="dxa"/>
                    <w:bottom w:w="0" w:type="dxa"/>
                    <w:right w:w="20" w:type="dxa"/>
                  </w:tcMar>
                  <w:vAlign w:val="center"/>
                </w:tcPr>
                <w:p w:rsidR="00D278D6" w:rsidRPr="008A020C" w:rsidRDefault="00D278D6" w:rsidP="00921DEC">
                  <w:pPr>
                    <w:spacing w:after="0" w:line="240" w:lineRule="auto"/>
                    <w:rPr>
                      <w:rFonts w:cs="Arial"/>
                      <w:sz w:val="20"/>
                      <w:szCs w:val="20"/>
                    </w:rPr>
                  </w:pPr>
                </w:p>
              </w:tc>
              <w:tc>
                <w:tcPr>
                  <w:tcW w:w="2052" w:type="dxa"/>
                  <w:vAlign w:val="center"/>
                </w:tcPr>
                <w:p w:rsidR="00D278D6" w:rsidRPr="008A020C" w:rsidRDefault="00D278D6" w:rsidP="00921DEC">
                  <w:pPr>
                    <w:spacing w:after="0" w:line="240" w:lineRule="auto"/>
                    <w:rPr>
                      <w:rFonts w:cs="Arial"/>
                      <w:sz w:val="20"/>
                      <w:szCs w:val="20"/>
                    </w:rPr>
                  </w:pPr>
                </w:p>
              </w:tc>
              <w:tc>
                <w:tcPr>
                  <w:tcW w:w="2163" w:type="dxa"/>
                  <w:tcBorders>
                    <w:right w:val="single" w:sz="18" w:space="0" w:color="auto"/>
                  </w:tcBorders>
                  <w:noWrap/>
                  <w:tcMar>
                    <w:top w:w="20" w:type="dxa"/>
                    <w:left w:w="20" w:type="dxa"/>
                    <w:bottom w:w="0" w:type="dxa"/>
                    <w:right w:w="20" w:type="dxa"/>
                  </w:tcMar>
                  <w:vAlign w:val="center"/>
                </w:tcPr>
                <w:p w:rsidR="00D278D6" w:rsidRPr="008A020C" w:rsidRDefault="00D278D6" w:rsidP="00921DEC">
                  <w:pPr>
                    <w:spacing w:after="0" w:line="240" w:lineRule="auto"/>
                    <w:rPr>
                      <w:rFonts w:cs="Arial"/>
                      <w:sz w:val="20"/>
                      <w:szCs w:val="20"/>
                    </w:rPr>
                  </w:pPr>
                  <w:r w:rsidRPr="008A020C">
                    <w:rPr>
                      <w:rFonts w:cs="Arial"/>
                      <w:sz w:val="20"/>
                      <w:szCs w:val="20"/>
                    </w:rPr>
                    <w:t>$</w:t>
                  </w:r>
                </w:p>
              </w:tc>
            </w:tr>
            <w:tr w:rsidR="00D278D6" w:rsidRPr="008A020C" w:rsidTr="001A2028">
              <w:trPr>
                <w:trHeight w:val="249"/>
              </w:trPr>
              <w:tc>
                <w:tcPr>
                  <w:tcW w:w="4245" w:type="dxa"/>
                  <w:noWrap/>
                  <w:tcMar>
                    <w:top w:w="20" w:type="dxa"/>
                    <w:left w:w="20" w:type="dxa"/>
                    <w:bottom w:w="0" w:type="dxa"/>
                    <w:right w:w="20" w:type="dxa"/>
                  </w:tcMar>
                  <w:vAlign w:val="center"/>
                </w:tcPr>
                <w:p w:rsidR="00D278D6" w:rsidRPr="008A020C" w:rsidRDefault="00D278D6" w:rsidP="00921DEC">
                  <w:pPr>
                    <w:spacing w:after="0" w:line="240" w:lineRule="auto"/>
                    <w:rPr>
                      <w:rFonts w:cs="Arial"/>
                      <w:sz w:val="20"/>
                      <w:szCs w:val="20"/>
                    </w:rPr>
                  </w:pPr>
                </w:p>
              </w:tc>
              <w:tc>
                <w:tcPr>
                  <w:tcW w:w="2052" w:type="dxa"/>
                  <w:vAlign w:val="center"/>
                </w:tcPr>
                <w:p w:rsidR="00D278D6" w:rsidRPr="008A020C" w:rsidRDefault="00D278D6" w:rsidP="00921DEC">
                  <w:pPr>
                    <w:spacing w:after="0" w:line="240" w:lineRule="auto"/>
                    <w:rPr>
                      <w:rFonts w:cs="Arial"/>
                      <w:sz w:val="20"/>
                      <w:szCs w:val="20"/>
                    </w:rPr>
                  </w:pPr>
                </w:p>
              </w:tc>
              <w:tc>
                <w:tcPr>
                  <w:tcW w:w="2163" w:type="dxa"/>
                  <w:tcBorders>
                    <w:right w:val="single" w:sz="18" w:space="0" w:color="auto"/>
                  </w:tcBorders>
                  <w:noWrap/>
                  <w:tcMar>
                    <w:top w:w="20" w:type="dxa"/>
                    <w:left w:w="20" w:type="dxa"/>
                    <w:bottom w:w="0" w:type="dxa"/>
                    <w:right w:w="20" w:type="dxa"/>
                  </w:tcMar>
                  <w:vAlign w:val="center"/>
                </w:tcPr>
                <w:p w:rsidR="00D278D6" w:rsidRPr="008A020C" w:rsidRDefault="00D278D6" w:rsidP="00921DEC">
                  <w:pPr>
                    <w:spacing w:after="0" w:line="240" w:lineRule="auto"/>
                    <w:rPr>
                      <w:rFonts w:cs="Arial"/>
                      <w:sz w:val="20"/>
                      <w:szCs w:val="20"/>
                    </w:rPr>
                  </w:pPr>
                  <w:r>
                    <w:rPr>
                      <w:rFonts w:cs="Arial"/>
                      <w:sz w:val="20"/>
                      <w:szCs w:val="20"/>
                    </w:rPr>
                    <w:t>$</w:t>
                  </w:r>
                </w:p>
              </w:tc>
            </w:tr>
            <w:tr w:rsidR="00D278D6" w:rsidRPr="008A020C" w:rsidTr="001A2028">
              <w:trPr>
                <w:trHeight w:val="249"/>
              </w:trPr>
              <w:tc>
                <w:tcPr>
                  <w:tcW w:w="4245" w:type="dxa"/>
                  <w:noWrap/>
                  <w:tcMar>
                    <w:top w:w="20" w:type="dxa"/>
                    <w:left w:w="20" w:type="dxa"/>
                    <w:bottom w:w="0" w:type="dxa"/>
                    <w:right w:w="20" w:type="dxa"/>
                  </w:tcMar>
                  <w:vAlign w:val="center"/>
                </w:tcPr>
                <w:p w:rsidR="00D278D6" w:rsidRPr="008A020C" w:rsidRDefault="00D278D6" w:rsidP="00921DEC">
                  <w:pPr>
                    <w:spacing w:after="0" w:line="240" w:lineRule="auto"/>
                    <w:rPr>
                      <w:rFonts w:cs="Arial"/>
                      <w:sz w:val="20"/>
                      <w:szCs w:val="20"/>
                    </w:rPr>
                  </w:pPr>
                </w:p>
              </w:tc>
              <w:tc>
                <w:tcPr>
                  <w:tcW w:w="2052" w:type="dxa"/>
                  <w:vAlign w:val="center"/>
                </w:tcPr>
                <w:p w:rsidR="00D278D6" w:rsidRPr="008A020C" w:rsidRDefault="00D278D6" w:rsidP="00921DEC">
                  <w:pPr>
                    <w:spacing w:after="0" w:line="240" w:lineRule="auto"/>
                    <w:rPr>
                      <w:rFonts w:cs="Arial"/>
                      <w:sz w:val="20"/>
                      <w:szCs w:val="20"/>
                    </w:rPr>
                  </w:pPr>
                </w:p>
              </w:tc>
              <w:tc>
                <w:tcPr>
                  <w:tcW w:w="2163" w:type="dxa"/>
                  <w:tcBorders>
                    <w:right w:val="single" w:sz="18" w:space="0" w:color="auto"/>
                  </w:tcBorders>
                  <w:noWrap/>
                  <w:tcMar>
                    <w:top w:w="20" w:type="dxa"/>
                    <w:left w:w="20" w:type="dxa"/>
                    <w:bottom w:w="0" w:type="dxa"/>
                    <w:right w:w="20" w:type="dxa"/>
                  </w:tcMar>
                  <w:vAlign w:val="center"/>
                </w:tcPr>
                <w:p w:rsidR="00D278D6" w:rsidRDefault="00D278D6" w:rsidP="00921DEC">
                  <w:pPr>
                    <w:spacing w:after="0" w:line="240" w:lineRule="auto"/>
                    <w:rPr>
                      <w:rFonts w:cs="Arial"/>
                      <w:sz w:val="20"/>
                      <w:szCs w:val="20"/>
                    </w:rPr>
                  </w:pPr>
                  <w:r>
                    <w:rPr>
                      <w:rFonts w:cs="Arial"/>
                      <w:sz w:val="20"/>
                      <w:szCs w:val="20"/>
                    </w:rPr>
                    <w:t>$</w:t>
                  </w:r>
                </w:p>
              </w:tc>
            </w:tr>
            <w:tr w:rsidR="00D278D6" w:rsidRPr="008A020C" w:rsidTr="001A2028">
              <w:trPr>
                <w:trHeight w:val="249"/>
              </w:trPr>
              <w:tc>
                <w:tcPr>
                  <w:tcW w:w="4245" w:type="dxa"/>
                  <w:noWrap/>
                  <w:tcMar>
                    <w:top w:w="20" w:type="dxa"/>
                    <w:left w:w="20" w:type="dxa"/>
                    <w:bottom w:w="0" w:type="dxa"/>
                    <w:right w:w="20" w:type="dxa"/>
                  </w:tcMar>
                  <w:vAlign w:val="center"/>
                </w:tcPr>
                <w:p w:rsidR="00D278D6" w:rsidRPr="008A020C" w:rsidRDefault="00D278D6" w:rsidP="00921DEC">
                  <w:pPr>
                    <w:spacing w:after="0" w:line="240" w:lineRule="auto"/>
                    <w:rPr>
                      <w:rFonts w:cs="Arial"/>
                      <w:sz w:val="20"/>
                      <w:szCs w:val="20"/>
                    </w:rPr>
                  </w:pPr>
                </w:p>
              </w:tc>
              <w:tc>
                <w:tcPr>
                  <w:tcW w:w="2052" w:type="dxa"/>
                  <w:vAlign w:val="center"/>
                </w:tcPr>
                <w:p w:rsidR="00D278D6" w:rsidRPr="008A020C" w:rsidRDefault="00D278D6" w:rsidP="00921DEC">
                  <w:pPr>
                    <w:spacing w:after="0" w:line="240" w:lineRule="auto"/>
                    <w:rPr>
                      <w:rFonts w:cs="Arial"/>
                      <w:sz w:val="20"/>
                      <w:szCs w:val="20"/>
                    </w:rPr>
                  </w:pPr>
                </w:p>
              </w:tc>
              <w:tc>
                <w:tcPr>
                  <w:tcW w:w="2163" w:type="dxa"/>
                  <w:tcBorders>
                    <w:right w:val="single" w:sz="18" w:space="0" w:color="auto"/>
                  </w:tcBorders>
                  <w:noWrap/>
                  <w:tcMar>
                    <w:top w:w="20" w:type="dxa"/>
                    <w:left w:w="20" w:type="dxa"/>
                    <w:bottom w:w="0" w:type="dxa"/>
                    <w:right w:w="20" w:type="dxa"/>
                  </w:tcMar>
                  <w:vAlign w:val="center"/>
                </w:tcPr>
                <w:p w:rsidR="00D278D6" w:rsidRDefault="00D278D6" w:rsidP="00921DEC">
                  <w:pPr>
                    <w:spacing w:after="0" w:line="240" w:lineRule="auto"/>
                    <w:rPr>
                      <w:rFonts w:cs="Arial"/>
                      <w:sz w:val="20"/>
                      <w:szCs w:val="20"/>
                    </w:rPr>
                  </w:pPr>
                  <w:r>
                    <w:rPr>
                      <w:rFonts w:cs="Arial"/>
                      <w:sz w:val="20"/>
                      <w:szCs w:val="20"/>
                    </w:rPr>
                    <w:t>$</w:t>
                  </w:r>
                </w:p>
              </w:tc>
            </w:tr>
            <w:tr w:rsidR="00D278D6" w:rsidRPr="008A020C" w:rsidTr="001A2028">
              <w:trPr>
                <w:trHeight w:val="249"/>
              </w:trPr>
              <w:tc>
                <w:tcPr>
                  <w:tcW w:w="4245" w:type="dxa"/>
                  <w:noWrap/>
                  <w:tcMar>
                    <w:top w:w="20" w:type="dxa"/>
                    <w:left w:w="20" w:type="dxa"/>
                    <w:bottom w:w="0" w:type="dxa"/>
                    <w:right w:w="20" w:type="dxa"/>
                  </w:tcMar>
                  <w:vAlign w:val="center"/>
                </w:tcPr>
                <w:p w:rsidR="00D278D6" w:rsidRPr="008A020C" w:rsidRDefault="00D278D6" w:rsidP="00921DEC">
                  <w:pPr>
                    <w:spacing w:after="0" w:line="240" w:lineRule="auto"/>
                    <w:rPr>
                      <w:rFonts w:cs="Arial"/>
                      <w:sz w:val="20"/>
                      <w:szCs w:val="20"/>
                    </w:rPr>
                  </w:pPr>
                </w:p>
              </w:tc>
              <w:tc>
                <w:tcPr>
                  <w:tcW w:w="2052" w:type="dxa"/>
                  <w:vAlign w:val="center"/>
                </w:tcPr>
                <w:p w:rsidR="00D278D6" w:rsidRPr="008A020C" w:rsidRDefault="00D278D6" w:rsidP="00921DEC">
                  <w:pPr>
                    <w:spacing w:after="0" w:line="240" w:lineRule="auto"/>
                    <w:rPr>
                      <w:rFonts w:cs="Arial"/>
                      <w:sz w:val="20"/>
                      <w:szCs w:val="20"/>
                    </w:rPr>
                  </w:pPr>
                </w:p>
              </w:tc>
              <w:tc>
                <w:tcPr>
                  <w:tcW w:w="2163" w:type="dxa"/>
                  <w:tcBorders>
                    <w:right w:val="single" w:sz="18" w:space="0" w:color="auto"/>
                  </w:tcBorders>
                  <w:noWrap/>
                  <w:tcMar>
                    <w:top w:w="20" w:type="dxa"/>
                    <w:left w:w="20" w:type="dxa"/>
                    <w:bottom w:w="0" w:type="dxa"/>
                    <w:right w:w="20" w:type="dxa"/>
                  </w:tcMar>
                  <w:vAlign w:val="center"/>
                </w:tcPr>
                <w:p w:rsidR="00D278D6" w:rsidRDefault="00D278D6" w:rsidP="00921DEC">
                  <w:pPr>
                    <w:spacing w:after="0" w:line="240" w:lineRule="auto"/>
                    <w:rPr>
                      <w:rFonts w:cs="Arial"/>
                      <w:sz w:val="20"/>
                      <w:szCs w:val="20"/>
                    </w:rPr>
                  </w:pPr>
                  <w:r>
                    <w:rPr>
                      <w:rFonts w:cs="Arial"/>
                      <w:sz w:val="20"/>
                      <w:szCs w:val="20"/>
                    </w:rPr>
                    <w:t>$</w:t>
                  </w:r>
                </w:p>
              </w:tc>
            </w:tr>
            <w:tr w:rsidR="00D278D6" w:rsidRPr="008A020C" w:rsidTr="001A2028">
              <w:trPr>
                <w:trHeight w:val="249"/>
              </w:trPr>
              <w:tc>
                <w:tcPr>
                  <w:tcW w:w="6297" w:type="dxa"/>
                  <w:gridSpan w:val="2"/>
                  <w:noWrap/>
                  <w:tcMar>
                    <w:top w:w="20" w:type="dxa"/>
                    <w:left w:w="20" w:type="dxa"/>
                    <w:bottom w:w="0" w:type="dxa"/>
                    <w:right w:w="20" w:type="dxa"/>
                  </w:tcMar>
                  <w:vAlign w:val="center"/>
                </w:tcPr>
                <w:p w:rsidR="00D278D6" w:rsidRPr="00E959E6" w:rsidRDefault="00D278D6" w:rsidP="00921DEC">
                  <w:pPr>
                    <w:spacing w:after="0" w:line="240" w:lineRule="auto"/>
                    <w:jc w:val="right"/>
                    <w:rPr>
                      <w:rFonts w:cs="Arial"/>
                      <w:b/>
                      <w:sz w:val="20"/>
                      <w:szCs w:val="20"/>
                    </w:rPr>
                  </w:pPr>
                  <w:r w:rsidRPr="00E959E6">
                    <w:rPr>
                      <w:rFonts w:cs="Arial"/>
                      <w:b/>
                      <w:sz w:val="20"/>
                      <w:szCs w:val="20"/>
                    </w:rPr>
                    <w:t>Total $ Received in 2017-18</w:t>
                  </w:r>
                  <w:r w:rsidR="001A2028" w:rsidRPr="00E959E6">
                    <w:rPr>
                      <w:rFonts w:cs="Arial"/>
                      <w:b/>
                      <w:sz w:val="20"/>
                      <w:szCs w:val="20"/>
                    </w:rPr>
                    <w:t xml:space="preserve"> from Events/Fundraisers</w:t>
                  </w:r>
                </w:p>
              </w:tc>
              <w:tc>
                <w:tcPr>
                  <w:tcW w:w="2163" w:type="dxa"/>
                  <w:tcBorders>
                    <w:right w:val="single" w:sz="18" w:space="0" w:color="auto"/>
                  </w:tcBorders>
                  <w:noWrap/>
                  <w:tcMar>
                    <w:top w:w="20" w:type="dxa"/>
                    <w:left w:w="20" w:type="dxa"/>
                    <w:bottom w:w="0" w:type="dxa"/>
                    <w:right w:w="20" w:type="dxa"/>
                  </w:tcMar>
                  <w:vAlign w:val="center"/>
                </w:tcPr>
                <w:p w:rsidR="00D278D6" w:rsidRPr="00E959E6" w:rsidRDefault="00D278D6" w:rsidP="00921DEC">
                  <w:pPr>
                    <w:spacing w:after="0" w:line="240" w:lineRule="auto"/>
                    <w:rPr>
                      <w:rFonts w:cs="Arial"/>
                      <w:b/>
                      <w:sz w:val="20"/>
                      <w:szCs w:val="20"/>
                    </w:rPr>
                  </w:pPr>
                  <w:r w:rsidRPr="00E959E6">
                    <w:rPr>
                      <w:rFonts w:cs="Arial"/>
                      <w:b/>
                      <w:sz w:val="20"/>
                      <w:szCs w:val="20"/>
                    </w:rPr>
                    <w:t>$</w:t>
                  </w:r>
                </w:p>
              </w:tc>
            </w:tr>
          </w:tbl>
          <w:p w:rsidR="00D278D6" w:rsidRPr="008A020C" w:rsidRDefault="00D278D6" w:rsidP="00921DEC">
            <w:pPr>
              <w:spacing w:after="0" w:line="240" w:lineRule="auto"/>
              <w:rPr>
                <w:rFonts w:cs="Arial"/>
                <w:b/>
                <w:sz w:val="20"/>
                <w:szCs w:val="20"/>
              </w:rPr>
            </w:pPr>
          </w:p>
          <w:p w:rsidR="00D278D6" w:rsidRPr="008A020C" w:rsidRDefault="00D278D6" w:rsidP="00921DEC">
            <w:pPr>
              <w:spacing w:after="0" w:line="240" w:lineRule="auto"/>
              <w:rPr>
                <w:rFonts w:cs="Arial"/>
                <w:b/>
                <w:sz w:val="20"/>
                <w:szCs w:val="20"/>
              </w:rPr>
            </w:pPr>
          </w:p>
        </w:tc>
      </w:tr>
      <w:tr w:rsidR="001A2028" w:rsidRPr="008A020C" w:rsidTr="00921DEC">
        <w:tc>
          <w:tcPr>
            <w:tcW w:w="10243" w:type="dxa"/>
            <w:gridSpan w:val="5"/>
            <w:tcBorders>
              <w:top w:val="single" w:sz="12" w:space="0" w:color="auto"/>
              <w:left w:val="single" w:sz="12" w:space="0" w:color="auto"/>
              <w:bottom w:val="single" w:sz="12" w:space="0" w:color="auto"/>
              <w:right w:val="single" w:sz="12" w:space="0" w:color="auto"/>
            </w:tcBorders>
            <w:shd w:val="clear" w:color="auto" w:fill="262626"/>
            <w:vAlign w:val="center"/>
          </w:tcPr>
          <w:p w:rsidR="001A2028" w:rsidRPr="008A020C" w:rsidRDefault="001A2028" w:rsidP="00921DEC">
            <w:pPr>
              <w:spacing w:after="0" w:line="240" w:lineRule="auto"/>
              <w:rPr>
                <w:rFonts w:cs="Arial"/>
                <w:b/>
                <w:sz w:val="20"/>
                <w:szCs w:val="20"/>
              </w:rPr>
            </w:pPr>
            <w:r w:rsidRPr="008A020C">
              <w:rPr>
                <w:rFonts w:cs="Arial"/>
                <w:b/>
                <w:sz w:val="20"/>
                <w:szCs w:val="20"/>
              </w:rPr>
              <w:lastRenderedPageBreak/>
              <w:t xml:space="preserve">Did the </w:t>
            </w:r>
            <w:r>
              <w:rPr>
                <w:rFonts w:cs="Arial"/>
                <w:b/>
                <w:sz w:val="20"/>
                <w:szCs w:val="20"/>
              </w:rPr>
              <w:t>partnership include other development campaigns in its Resource Development Plan, either as a lead organization or a partner?</w:t>
            </w:r>
          </w:p>
        </w:tc>
      </w:tr>
      <w:tr w:rsidR="001A2028" w:rsidRPr="008A020C" w:rsidTr="00921DEC">
        <w:tc>
          <w:tcPr>
            <w:tcW w:w="1024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1A2028" w:rsidRPr="00D278D6" w:rsidRDefault="001A2028" w:rsidP="00921DEC">
            <w:pPr>
              <w:spacing w:after="0" w:line="240" w:lineRule="auto"/>
              <w:rPr>
                <w:rFonts w:cs="Arial"/>
                <w:sz w:val="20"/>
                <w:szCs w:val="20"/>
              </w:rPr>
            </w:pPr>
            <w:r w:rsidRPr="008A020C">
              <w:rPr>
                <w:rFonts w:cs="Arial"/>
                <w:b/>
                <w:sz w:val="20"/>
                <w:szCs w:val="20"/>
              </w:rPr>
              <w:fldChar w:fldCharType="begin">
                <w:ffData>
                  <w:name w:val="Check23"/>
                  <w:enabled/>
                  <w:calcOnExit w:val="0"/>
                  <w:checkBox>
                    <w:sizeAuto/>
                    <w:default w:val="0"/>
                  </w:checkBox>
                </w:ffData>
              </w:fldChar>
            </w:r>
            <w:r w:rsidRPr="008A020C">
              <w:rPr>
                <w:rFonts w:cs="Arial"/>
                <w:b/>
                <w:sz w:val="20"/>
                <w:szCs w:val="20"/>
              </w:rPr>
              <w:instrText xml:space="preserve"> FORMCHECKBOX </w:instrText>
            </w:r>
            <w:r w:rsidR="003E1E15">
              <w:rPr>
                <w:rFonts w:cs="Arial"/>
                <w:b/>
                <w:sz w:val="20"/>
                <w:szCs w:val="20"/>
              </w:rPr>
            </w:r>
            <w:r w:rsidR="003E1E15">
              <w:rPr>
                <w:rFonts w:cs="Arial"/>
                <w:b/>
                <w:sz w:val="20"/>
                <w:szCs w:val="20"/>
              </w:rPr>
              <w:fldChar w:fldCharType="separate"/>
            </w:r>
            <w:r w:rsidRPr="008A020C">
              <w:rPr>
                <w:rFonts w:cs="Arial"/>
                <w:b/>
                <w:sz w:val="20"/>
                <w:szCs w:val="20"/>
              </w:rPr>
              <w:fldChar w:fldCharType="end"/>
            </w:r>
            <w:r>
              <w:rPr>
                <w:rFonts w:cs="Arial"/>
                <w:b/>
                <w:sz w:val="20"/>
                <w:szCs w:val="20"/>
              </w:rPr>
              <w:t xml:space="preserve"> Yes</w:t>
            </w:r>
            <w:r w:rsidRPr="008A020C">
              <w:rPr>
                <w:rFonts w:cs="Arial"/>
                <w:b/>
                <w:sz w:val="20"/>
                <w:szCs w:val="20"/>
              </w:rPr>
              <w:t>:</w:t>
            </w:r>
            <w:r>
              <w:rPr>
                <w:rFonts w:cs="Arial"/>
                <w:b/>
                <w:sz w:val="20"/>
                <w:szCs w:val="20"/>
              </w:rPr>
              <w:t xml:space="preserve"> target for 2017-18 is to implement </w:t>
            </w:r>
            <w:r w:rsidRPr="008A020C">
              <w:rPr>
                <w:rFonts w:cs="Arial"/>
                <w:b/>
                <w:sz w:val="20"/>
                <w:szCs w:val="20"/>
              </w:rPr>
              <w:t xml:space="preserve"> </w:t>
            </w:r>
            <w:r w:rsidRPr="008A020C">
              <w:rPr>
                <w:rFonts w:cs="Arial"/>
                <w:b/>
                <w:sz w:val="20"/>
                <w:szCs w:val="20"/>
              </w:rPr>
              <w:fldChar w:fldCharType="begin">
                <w:ffData>
                  <w:name w:val="Dropdown27"/>
                  <w:enabled/>
                  <w:calcOnExit w:val="0"/>
                  <w:ddList/>
                </w:ffData>
              </w:fldChar>
            </w:r>
            <w:r w:rsidRPr="008A020C">
              <w:rPr>
                <w:rFonts w:cs="Arial"/>
                <w:b/>
                <w:sz w:val="20"/>
                <w:szCs w:val="20"/>
              </w:rPr>
              <w:instrText xml:space="preserve"> FORMDROPDOWN </w:instrText>
            </w:r>
            <w:r w:rsidR="003E1E15">
              <w:rPr>
                <w:rFonts w:cs="Arial"/>
                <w:b/>
                <w:sz w:val="20"/>
                <w:szCs w:val="20"/>
              </w:rPr>
            </w:r>
            <w:r w:rsidR="003E1E15">
              <w:rPr>
                <w:rFonts w:cs="Arial"/>
                <w:b/>
                <w:sz w:val="20"/>
                <w:szCs w:val="20"/>
              </w:rPr>
              <w:fldChar w:fldCharType="separate"/>
            </w:r>
            <w:r w:rsidRPr="008A020C">
              <w:rPr>
                <w:rFonts w:cs="Arial"/>
                <w:b/>
                <w:sz w:val="20"/>
                <w:szCs w:val="20"/>
              </w:rPr>
              <w:fldChar w:fldCharType="end"/>
            </w:r>
            <w:r>
              <w:rPr>
                <w:rFonts w:cs="Arial"/>
                <w:b/>
                <w:sz w:val="20"/>
                <w:szCs w:val="20"/>
              </w:rPr>
              <w:t xml:space="preserve"> campaigns, raising $ </w:t>
            </w:r>
            <w:r w:rsidRPr="008A020C">
              <w:rPr>
                <w:rFonts w:cs="Arial"/>
                <w:b/>
                <w:sz w:val="20"/>
                <w:szCs w:val="20"/>
              </w:rPr>
              <w:fldChar w:fldCharType="begin">
                <w:ffData>
                  <w:name w:val="Dropdown27"/>
                  <w:enabled/>
                  <w:calcOnExit w:val="0"/>
                  <w:ddList/>
                </w:ffData>
              </w:fldChar>
            </w:r>
            <w:r w:rsidRPr="008A020C">
              <w:rPr>
                <w:rFonts w:cs="Arial"/>
                <w:b/>
                <w:sz w:val="20"/>
                <w:szCs w:val="20"/>
              </w:rPr>
              <w:instrText xml:space="preserve"> FORMDROPDOWN </w:instrText>
            </w:r>
            <w:r w:rsidR="003E1E15">
              <w:rPr>
                <w:rFonts w:cs="Arial"/>
                <w:b/>
                <w:sz w:val="20"/>
                <w:szCs w:val="20"/>
              </w:rPr>
            </w:r>
            <w:r w:rsidR="003E1E15">
              <w:rPr>
                <w:rFonts w:cs="Arial"/>
                <w:b/>
                <w:sz w:val="20"/>
                <w:szCs w:val="20"/>
              </w:rPr>
              <w:fldChar w:fldCharType="separate"/>
            </w:r>
            <w:r w:rsidRPr="008A020C">
              <w:rPr>
                <w:rFonts w:cs="Arial"/>
                <w:b/>
                <w:sz w:val="20"/>
                <w:szCs w:val="20"/>
              </w:rPr>
              <w:fldChar w:fldCharType="end"/>
            </w:r>
          </w:p>
          <w:p w:rsidR="001A2028" w:rsidRPr="008A020C" w:rsidRDefault="001A2028" w:rsidP="00921DEC">
            <w:pPr>
              <w:spacing w:after="0" w:line="240" w:lineRule="auto"/>
              <w:rPr>
                <w:rFonts w:cs="Arial"/>
                <w:b/>
                <w:sz w:val="20"/>
                <w:szCs w:val="20"/>
              </w:rPr>
            </w:pPr>
            <w:r w:rsidRPr="008A020C">
              <w:rPr>
                <w:rFonts w:cs="Arial"/>
                <w:b/>
                <w:sz w:val="20"/>
                <w:szCs w:val="20"/>
              </w:rPr>
              <w:fldChar w:fldCharType="begin">
                <w:ffData>
                  <w:name w:val="Check23"/>
                  <w:enabled/>
                  <w:calcOnExit w:val="0"/>
                  <w:checkBox>
                    <w:sizeAuto/>
                    <w:default w:val="0"/>
                  </w:checkBox>
                </w:ffData>
              </w:fldChar>
            </w:r>
            <w:r w:rsidRPr="008A020C">
              <w:rPr>
                <w:rFonts w:cs="Arial"/>
                <w:b/>
                <w:sz w:val="20"/>
                <w:szCs w:val="20"/>
              </w:rPr>
              <w:instrText xml:space="preserve"> FORMCHECKBOX </w:instrText>
            </w:r>
            <w:r w:rsidR="003E1E15">
              <w:rPr>
                <w:rFonts w:cs="Arial"/>
                <w:b/>
                <w:sz w:val="20"/>
                <w:szCs w:val="20"/>
              </w:rPr>
            </w:r>
            <w:r w:rsidR="003E1E15">
              <w:rPr>
                <w:rFonts w:cs="Arial"/>
                <w:b/>
                <w:sz w:val="20"/>
                <w:szCs w:val="20"/>
              </w:rPr>
              <w:fldChar w:fldCharType="separate"/>
            </w:r>
            <w:r w:rsidRPr="008A020C">
              <w:rPr>
                <w:rFonts w:cs="Arial"/>
                <w:b/>
                <w:sz w:val="20"/>
                <w:szCs w:val="20"/>
              </w:rPr>
              <w:fldChar w:fldCharType="end"/>
            </w:r>
            <w:r w:rsidRPr="008A020C">
              <w:rPr>
                <w:rFonts w:cs="Arial"/>
                <w:b/>
                <w:sz w:val="20"/>
                <w:szCs w:val="20"/>
              </w:rPr>
              <w:t xml:space="preserve"> No</w:t>
            </w:r>
          </w:p>
          <w:p w:rsidR="001A2028" w:rsidRPr="008A020C" w:rsidRDefault="001A2028" w:rsidP="00921DEC">
            <w:pPr>
              <w:spacing w:after="0" w:line="240" w:lineRule="auto"/>
              <w:rPr>
                <w:rFonts w:cs="Arial"/>
                <w:b/>
                <w:sz w:val="20"/>
                <w:szCs w:val="20"/>
              </w:rPr>
            </w:pPr>
          </w:p>
        </w:tc>
      </w:tr>
      <w:tr w:rsidR="001A2028" w:rsidRPr="008A020C" w:rsidTr="00921DEC">
        <w:tc>
          <w:tcPr>
            <w:tcW w:w="10243" w:type="dxa"/>
            <w:gridSpan w:val="5"/>
            <w:tcBorders>
              <w:top w:val="single" w:sz="12" w:space="0" w:color="auto"/>
              <w:left w:val="single" w:sz="12" w:space="0" w:color="auto"/>
              <w:bottom w:val="single" w:sz="12" w:space="0" w:color="auto"/>
              <w:right w:val="single" w:sz="12" w:space="0" w:color="auto"/>
            </w:tcBorders>
            <w:shd w:val="clear" w:color="auto" w:fill="262626"/>
            <w:vAlign w:val="center"/>
          </w:tcPr>
          <w:p w:rsidR="001A2028" w:rsidRPr="008A020C" w:rsidRDefault="001A2028" w:rsidP="00921DEC">
            <w:pPr>
              <w:spacing w:after="0" w:line="240" w:lineRule="auto"/>
              <w:rPr>
                <w:rFonts w:cs="Arial"/>
                <w:b/>
                <w:sz w:val="20"/>
                <w:szCs w:val="20"/>
              </w:rPr>
            </w:pPr>
            <w:r>
              <w:rPr>
                <w:rFonts w:cs="Arial"/>
                <w:b/>
                <w:sz w:val="20"/>
                <w:szCs w:val="20"/>
              </w:rPr>
              <w:t>If yes above, please list the partnership’s development activities and amount raised, if applicable</w:t>
            </w:r>
          </w:p>
        </w:tc>
      </w:tr>
      <w:tr w:rsidR="001A2028" w:rsidRPr="008A020C" w:rsidTr="00921DEC">
        <w:tc>
          <w:tcPr>
            <w:tcW w:w="1024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tbl>
            <w:tblPr>
              <w:tblpPr w:leftFromText="180" w:rightFromText="180" w:vertAnchor="text" w:horzAnchor="margin" w:tblpXSpec="center" w:tblpY="147"/>
              <w:tblW w:w="775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0" w:type="dxa"/>
                <w:right w:w="0" w:type="dxa"/>
              </w:tblCellMar>
              <w:tblLook w:val="0000" w:firstRow="0" w:lastRow="0" w:firstColumn="0" w:lastColumn="0" w:noHBand="0" w:noVBand="0"/>
            </w:tblPr>
            <w:tblGrid>
              <w:gridCol w:w="3780"/>
              <w:gridCol w:w="1605"/>
              <w:gridCol w:w="2370"/>
            </w:tblGrid>
            <w:tr w:rsidR="001A2028" w:rsidRPr="008A020C" w:rsidTr="008F1982">
              <w:trPr>
                <w:trHeight w:val="249"/>
              </w:trPr>
              <w:tc>
                <w:tcPr>
                  <w:tcW w:w="3780" w:type="dxa"/>
                  <w:shd w:val="clear" w:color="auto" w:fill="000000"/>
                  <w:noWrap/>
                  <w:tcMar>
                    <w:top w:w="20" w:type="dxa"/>
                    <w:left w:w="20" w:type="dxa"/>
                    <w:bottom w:w="0" w:type="dxa"/>
                    <w:right w:w="20" w:type="dxa"/>
                  </w:tcMar>
                  <w:vAlign w:val="bottom"/>
                </w:tcPr>
                <w:p w:rsidR="001A2028" w:rsidRPr="008A020C" w:rsidRDefault="001A2028" w:rsidP="00921DEC">
                  <w:pPr>
                    <w:spacing w:after="0" w:line="240" w:lineRule="auto"/>
                    <w:jc w:val="center"/>
                    <w:rPr>
                      <w:rFonts w:cs="Arial"/>
                      <w:b/>
                      <w:sz w:val="20"/>
                      <w:szCs w:val="20"/>
                    </w:rPr>
                  </w:pPr>
                  <w:r w:rsidRPr="008A020C">
                    <w:rPr>
                      <w:rFonts w:cs="Arial"/>
                      <w:b/>
                      <w:sz w:val="20"/>
                      <w:szCs w:val="20"/>
                    </w:rPr>
                    <w:t xml:space="preserve">Name of </w:t>
                  </w:r>
                  <w:r>
                    <w:rPr>
                      <w:rFonts w:cs="Arial"/>
                      <w:b/>
                      <w:sz w:val="20"/>
                      <w:szCs w:val="20"/>
                    </w:rPr>
                    <w:t>Campaign</w:t>
                  </w:r>
                </w:p>
              </w:tc>
              <w:tc>
                <w:tcPr>
                  <w:tcW w:w="1605" w:type="dxa"/>
                  <w:shd w:val="clear" w:color="auto" w:fill="000000"/>
                  <w:vAlign w:val="bottom"/>
                </w:tcPr>
                <w:p w:rsidR="001A2028" w:rsidRPr="008A020C" w:rsidRDefault="008F1982" w:rsidP="00921DEC">
                  <w:pPr>
                    <w:spacing w:after="0" w:line="240" w:lineRule="auto"/>
                    <w:jc w:val="center"/>
                    <w:rPr>
                      <w:rFonts w:cs="Arial"/>
                      <w:b/>
                      <w:sz w:val="20"/>
                      <w:szCs w:val="20"/>
                    </w:rPr>
                  </w:pPr>
                  <w:r>
                    <w:rPr>
                      <w:rFonts w:cs="Arial"/>
                      <w:b/>
                      <w:sz w:val="20"/>
                      <w:szCs w:val="20"/>
                    </w:rPr>
                    <w:t xml:space="preserve"># Donations or </w:t>
                  </w:r>
                  <w:r>
                    <w:rPr>
                      <w:rFonts w:cs="Arial"/>
                      <w:b/>
                      <w:sz w:val="20"/>
                      <w:szCs w:val="20"/>
                    </w:rPr>
                    <w:br/>
                    <w:t>% Response</w:t>
                  </w:r>
                </w:p>
              </w:tc>
              <w:tc>
                <w:tcPr>
                  <w:tcW w:w="2370" w:type="dxa"/>
                  <w:tcBorders>
                    <w:right w:val="single" w:sz="18" w:space="0" w:color="auto"/>
                  </w:tcBorders>
                  <w:shd w:val="clear" w:color="auto" w:fill="000000"/>
                  <w:noWrap/>
                  <w:tcMar>
                    <w:top w:w="20" w:type="dxa"/>
                    <w:left w:w="20" w:type="dxa"/>
                    <w:bottom w:w="0" w:type="dxa"/>
                    <w:right w:w="20" w:type="dxa"/>
                  </w:tcMar>
                  <w:vAlign w:val="bottom"/>
                </w:tcPr>
                <w:p w:rsidR="001A2028" w:rsidRPr="008A020C" w:rsidRDefault="001A2028" w:rsidP="00921DEC">
                  <w:pPr>
                    <w:spacing w:after="0" w:line="240" w:lineRule="auto"/>
                    <w:jc w:val="center"/>
                    <w:rPr>
                      <w:rFonts w:cs="Arial"/>
                      <w:b/>
                      <w:sz w:val="20"/>
                      <w:szCs w:val="20"/>
                    </w:rPr>
                  </w:pPr>
                  <w:r w:rsidRPr="008A020C">
                    <w:rPr>
                      <w:rFonts w:cs="Arial"/>
                      <w:b/>
                      <w:sz w:val="20"/>
                      <w:szCs w:val="20"/>
                    </w:rPr>
                    <w:t>Amount</w:t>
                  </w:r>
                  <w:r>
                    <w:rPr>
                      <w:rFonts w:cs="Arial"/>
                      <w:b/>
                      <w:sz w:val="20"/>
                      <w:szCs w:val="20"/>
                    </w:rPr>
                    <w:t xml:space="preserve"> Raised</w:t>
                  </w:r>
                </w:p>
              </w:tc>
            </w:tr>
            <w:tr w:rsidR="008F1982" w:rsidRPr="008A020C" w:rsidTr="008F1982">
              <w:trPr>
                <w:trHeight w:val="249"/>
              </w:trPr>
              <w:tc>
                <w:tcPr>
                  <w:tcW w:w="3780" w:type="dxa"/>
                  <w:noWrap/>
                  <w:tcMar>
                    <w:top w:w="20" w:type="dxa"/>
                    <w:left w:w="20" w:type="dxa"/>
                    <w:bottom w:w="0" w:type="dxa"/>
                    <w:right w:w="20" w:type="dxa"/>
                  </w:tcMar>
                  <w:vAlign w:val="center"/>
                </w:tcPr>
                <w:p w:rsidR="008F1982" w:rsidRDefault="008F1982" w:rsidP="00921DEC">
                  <w:pPr>
                    <w:spacing w:after="0" w:line="240" w:lineRule="auto"/>
                    <w:rPr>
                      <w:rFonts w:cs="Arial"/>
                      <w:sz w:val="20"/>
                      <w:szCs w:val="20"/>
                    </w:rPr>
                  </w:pPr>
                  <w:r>
                    <w:rPr>
                      <w:rFonts w:cs="Arial"/>
                      <w:sz w:val="20"/>
                      <w:szCs w:val="20"/>
                    </w:rPr>
                    <w:t>Board member giving</w:t>
                  </w:r>
                </w:p>
              </w:tc>
              <w:tc>
                <w:tcPr>
                  <w:tcW w:w="1605" w:type="dxa"/>
                  <w:vAlign w:val="center"/>
                </w:tcPr>
                <w:p w:rsidR="008F1982" w:rsidRPr="008A020C" w:rsidRDefault="008F1982" w:rsidP="00921DEC">
                  <w:pPr>
                    <w:spacing w:after="0" w:line="240" w:lineRule="auto"/>
                    <w:rPr>
                      <w:rFonts w:cs="Arial"/>
                      <w:sz w:val="20"/>
                      <w:szCs w:val="20"/>
                    </w:rPr>
                  </w:pPr>
                </w:p>
              </w:tc>
              <w:tc>
                <w:tcPr>
                  <w:tcW w:w="2370" w:type="dxa"/>
                  <w:tcBorders>
                    <w:right w:val="single" w:sz="18" w:space="0" w:color="auto"/>
                  </w:tcBorders>
                  <w:noWrap/>
                  <w:tcMar>
                    <w:top w:w="20" w:type="dxa"/>
                    <w:left w:w="20" w:type="dxa"/>
                    <w:bottom w:w="0" w:type="dxa"/>
                    <w:right w:w="20" w:type="dxa"/>
                  </w:tcMar>
                  <w:vAlign w:val="center"/>
                </w:tcPr>
                <w:p w:rsidR="008F1982" w:rsidRPr="008A020C" w:rsidRDefault="008F1982" w:rsidP="00921DEC">
                  <w:pPr>
                    <w:spacing w:after="0" w:line="240" w:lineRule="auto"/>
                    <w:rPr>
                      <w:rFonts w:cs="Arial"/>
                      <w:sz w:val="20"/>
                      <w:szCs w:val="20"/>
                    </w:rPr>
                  </w:pPr>
                  <w:r>
                    <w:rPr>
                      <w:rFonts w:cs="Arial"/>
                      <w:sz w:val="20"/>
                      <w:szCs w:val="20"/>
                    </w:rPr>
                    <w:t>$</w:t>
                  </w:r>
                </w:p>
              </w:tc>
            </w:tr>
            <w:tr w:rsidR="008F1982" w:rsidRPr="008A020C" w:rsidTr="008F1982">
              <w:trPr>
                <w:trHeight w:val="249"/>
              </w:trPr>
              <w:tc>
                <w:tcPr>
                  <w:tcW w:w="3780" w:type="dxa"/>
                  <w:noWrap/>
                  <w:tcMar>
                    <w:top w:w="20" w:type="dxa"/>
                    <w:left w:w="20" w:type="dxa"/>
                    <w:bottom w:w="0" w:type="dxa"/>
                    <w:right w:w="20" w:type="dxa"/>
                  </w:tcMar>
                  <w:vAlign w:val="center"/>
                </w:tcPr>
                <w:p w:rsidR="008F1982" w:rsidRDefault="008F1982" w:rsidP="00921DEC">
                  <w:pPr>
                    <w:spacing w:after="0" w:line="240" w:lineRule="auto"/>
                    <w:rPr>
                      <w:rFonts w:cs="Arial"/>
                      <w:sz w:val="20"/>
                      <w:szCs w:val="20"/>
                    </w:rPr>
                  </w:pPr>
                  <w:r>
                    <w:rPr>
                      <w:rFonts w:cs="Arial"/>
                      <w:sz w:val="20"/>
                      <w:szCs w:val="20"/>
                    </w:rPr>
                    <w:t>Board solicitations</w:t>
                  </w:r>
                </w:p>
              </w:tc>
              <w:tc>
                <w:tcPr>
                  <w:tcW w:w="1605" w:type="dxa"/>
                  <w:vAlign w:val="center"/>
                </w:tcPr>
                <w:p w:rsidR="008F1982" w:rsidRPr="008A020C" w:rsidRDefault="008F1982" w:rsidP="00921DEC">
                  <w:pPr>
                    <w:spacing w:after="0" w:line="240" w:lineRule="auto"/>
                    <w:rPr>
                      <w:rFonts w:cs="Arial"/>
                      <w:sz w:val="20"/>
                      <w:szCs w:val="20"/>
                    </w:rPr>
                  </w:pPr>
                </w:p>
              </w:tc>
              <w:tc>
                <w:tcPr>
                  <w:tcW w:w="2370" w:type="dxa"/>
                  <w:tcBorders>
                    <w:right w:val="single" w:sz="18" w:space="0" w:color="auto"/>
                  </w:tcBorders>
                  <w:noWrap/>
                  <w:tcMar>
                    <w:top w:w="20" w:type="dxa"/>
                    <w:left w:w="20" w:type="dxa"/>
                    <w:bottom w:w="0" w:type="dxa"/>
                    <w:right w:w="20" w:type="dxa"/>
                  </w:tcMar>
                  <w:vAlign w:val="center"/>
                </w:tcPr>
                <w:p w:rsidR="008F1982" w:rsidRPr="008A020C" w:rsidRDefault="008F1982" w:rsidP="00921DEC">
                  <w:pPr>
                    <w:spacing w:after="0" w:line="240" w:lineRule="auto"/>
                    <w:rPr>
                      <w:rFonts w:cs="Arial"/>
                      <w:sz w:val="20"/>
                      <w:szCs w:val="20"/>
                    </w:rPr>
                  </w:pPr>
                  <w:r>
                    <w:rPr>
                      <w:rFonts w:cs="Arial"/>
                      <w:sz w:val="20"/>
                      <w:szCs w:val="20"/>
                    </w:rPr>
                    <w:t>$</w:t>
                  </w:r>
                </w:p>
              </w:tc>
            </w:tr>
            <w:tr w:rsidR="001A2028" w:rsidRPr="008A020C" w:rsidTr="008F1982">
              <w:trPr>
                <w:trHeight w:val="249"/>
              </w:trPr>
              <w:tc>
                <w:tcPr>
                  <w:tcW w:w="3780" w:type="dxa"/>
                  <w:noWrap/>
                  <w:tcMar>
                    <w:top w:w="20" w:type="dxa"/>
                    <w:left w:w="20" w:type="dxa"/>
                    <w:bottom w:w="0" w:type="dxa"/>
                    <w:right w:w="20" w:type="dxa"/>
                  </w:tcMar>
                  <w:vAlign w:val="center"/>
                </w:tcPr>
                <w:p w:rsidR="001A2028" w:rsidRPr="008A020C" w:rsidRDefault="008F1982" w:rsidP="00921DEC">
                  <w:pPr>
                    <w:spacing w:after="0" w:line="240" w:lineRule="auto"/>
                    <w:rPr>
                      <w:rFonts w:cs="Arial"/>
                      <w:sz w:val="20"/>
                      <w:szCs w:val="20"/>
                    </w:rPr>
                  </w:pPr>
                  <w:r>
                    <w:rPr>
                      <w:rFonts w:cs="Arial"/>
                      <w:sz w:val="20"/>
                      <w:szCs w:val="20"/>
                    </w:rPr>
                    <w:t>Online giving (Giving Day or through web site, social media)</w:t>
                  </w:r>
                </w:p>
              </w:tc>
              <w:tc>
                <w:tcPr>
                  <w:tcW w:w="1605" w:type="dxa"/>
                  <w:vAlign w:val="center"/>
                </w:tcPr>
                <w:p w:rsidR="001A2028" w:rsidRPr="008A020C" w:rsidRDefault="001A2028" w:rsidP="00921DEC">
                  <w:pPr>
                    <w:spacing w:after="0" w:line="240" w:lineRule="auto"/>
                    <w:rPr>
                      <w:rFonts w:cs="Arial"/>
                      <w:sz w:val="20"/>
                      <w:szCs w:val="20"/>
                    </w:rPr>
                  </w:pPr>
                </w:p>
              </w:tc>
              <w:tc>
                <w:tcPr>
                  <w:tcW w:w="2370" w:type="dxa"/>
                  <w:tcBorders>
                    <w:right w:val="single" w:sz="18" w:space="0" w:color="auto"/>
                  </w:tcBorders>
                  <w:noWrap/>
                  <w:tcMar>
                    <w:top w:w="20" w:type="dxa"/>
                    <w:left w:w="20" w:type="dxa"/>
                    <w:bottom w:w="0" w:type="dxa"/>
                    <w:right w:w="20" w:type="dxa"/>
                  </w:tcMar>
                  <w:vAlign w:val="center"/>
                </w:tcPr>
                <w:p w:rsidR="001A2028" w:rsidRPr="008A020C" w:rsidRDefault="001A2028" w:rsidP="00921DEC">
                  <w:pPr>
                    <w:spacing w:after="0" w:line="240" w:lineRule="auto"/>
                    <w:rPr>
                      <w:rFonts w:cs="Arial"/>
                      <w:sz w:val="20"/>
                      <w:szCs w:val="20"/>
                    </w:rPr>
                  </w:pPr>
                  <w:r w:rsidRPr="008A020C">
                    <w:rPr>
                      <w:rFonts w:cs="Arial"/>
                      <w:sz w:val="20"/>
                      <w:szCs w:val="20"/>
                    </w:rPr>
                    <w:t>$</w:t>
                  </w:r>
                </w:p>
              </w:tc>
            </w:tr>
            <w:tr w:rsidR="001A2028" w:rsidRPr="008A020C" w:rsidTr="008F1982">
              <w:trPr>
                <w:trHeight w:val="249"/>
              </w:trPr>
              <w:tc>
                <w:tcPr>
                  <w:tcW w:w="3780" w:type="dxa"/>
                  <w:noWrap/>
                  <w:tcMar>
                    <w:top w:w="20" w:type="dxa"/>
                    <w:left w:w="20" w:type="dxa"/>
                    <w:bottom w:w="0" w:type="dxa"/>
                    <w:right w:w="20" w:type="dxa"/>
                  </w:tcMar>
                  <w:vAlign w:val="center"/>
                </w:tcPr>
                <w:p w:rsidR="001A2028" w:rsidRPr="008A020C" w:rsidRDefault="008F1982" w:rsidP="00921DEC">
                  <w:pPr>
                    <w:spacing w:after="0" w:line="240" w:lineRule="auto"/>
                    <w:rPr>
                      <w:rFonts w:cs="Arial"/>
                      <w:sz w:val="20"/>
                      <w:szCs w:val="20"/>
                    </w:rPr>
                  </w:pPr>
                  <w:r>
                    <w:rPr>
                      <w:rFonts w:cs="Arial"/>
                      <w:sz w:val="20"/>
                      <w:szCs w:val="20"/>
                    </w:rPr>
                    <w:t>Direct mail</w:t>
                  </w:r>
                </w:p>
              </w:tc>
              <w:tc>
                <w:tcPr>
                  <w:tcW w:w="1605" w:type="dxa"/>
                  <w:vAlign w:val="center"/>
                </w:tcPr>
                <w:p w:rsidR="001A2028" w:rsidRPr="008A020C" w:rsidRDefault="001A2028" w:rsidP="00921DEC">
                  <w:pPr>
                    <w:spacing w:after="0" w:line="240" w:lineRule="auto"/>
                    <w:rPr>
                      <w:rFonts w:cs="Arial"/>
                      <w:sz w:val="20"/>
                      <w:szCs w:val="20"/>
                    </w:rPr>
                  </w:pPr>
                </w:p>
              </w:tc>
              <w:tc>
                <w:tcPr>
                  <w:tcW w:w="2370" w:type="dxa"/>
                  <w:tcBorders>
                    <w:right w:val="single" w:sz="18" w:space="0" w:color="auto"/>
                  </w:tcBorders>
                  <w:noWrap/>
                  <w:tcMar>
                    <w:top w:w="20" w:type="dxa"/>
                    <w:left w:w="20" w:type="dxa"/>
                    <w:bottom w:w="0" w:type="dxa"/>
                    <w:right w:w="20" w:type="dxa"/>
                  </w:tcMar>
                  <w:vAlign w:val="center"/>
                </w:tcPr>
                <w:p w:rsidR="001A2028" w:rsidRPr="008A020C" w:rsidRDefault="001A2028" w:rsidP="00921DEC">
                  <w:pPr>
                    <w:spacing w:after="0" w:line="240" w:lineRule="auto"/>
                    <w:rPr>
                      <w:rFonts w:cs="Arial"/>
                      <w:sz w:val="20"/>
                      <w:szCs w:val="20"/>
                    </w:rPr>
                  </w:pPr>
                  <w:r>
                    <w:rPr>
                      <w:rFonts w:cs="Arial"/>
                      <w:sz w:val="20"/>
                      <w:szCs w:val="20"/>
                    </w:rPr>
                    <w:t>$</w:t>
                  </w:r>
                </w:p>
              </w:tc>
            </w:tr>
            <w:tr w:rsidR="008F1982" w:rsidRPr="008A020C" w:rsidTr="008F1982">
              <w:trPr>
                <w:trHeight w:val="249"/>
              </w:trPr>
              <w:tc>
                <w:tcPr>
                  <w:tcW w:w="3780" w:type="dxa"/>
                  <w:noWrap/>
                  <w:tcMar>
                    <w:top w:w="20" w:type="dxa"/>
                    <w:left w:w="20" w:type="dxa"/>
                    <w:bottom w:w="0" w:type="dxa"/>
                    <w:right w:w="20" w:type="dxa"/>
                  </w:tcMar>
                  <w:vAlign w:val="center"/>
                </w:tcPr>
                <w:p w:rsidR="008F1982" w:rsidRDefault="008F1982" w:rsidP="00921DEC">
                  <w:pPr>
                    <w:spacing w:after="0" w:line="240" w:lineRule="auto"/>
                    <w:rPr>
                      <w:rFonts w:cs="Arial"/>
                      <w:sz w:val="20"/>
                      <w:szCs w:val="20"/>
                    </w:rPr>
                  </w:pPr>
                  <w:r>
                    <w:rPr>
                      <w:rFonts w:cs="Arial"/>
                      <w:sz w:val="20"/>
                      <w:szCs w:val="20"/>
                    </w:rPr>
                    <w:t>Staff giving</w:t>
                  </w:r>
                </w:p>
              </w:tc>
              <w:tc>
                <w:tcPr>
                  <w:tcW w:w="1605" w:type="dxa"/>
                  <w:vAlign w:val="center"/>
                </w:tcPr>
                <w:p w:rsidR="008F1982" w:rsidRPr="008A020C" w:rsidRDefault="008F1982" w:rsidP="00921DEC">
                  <w:pPr>
                    <w:spacing w:after="0" w:line="240" w:lineRule="auto"/>
                    <w:rPr>
                      <w:rFonts w:cs="Arial"/>
                      <w:sz w:val="20"/>
                      <w:szCs w:val="20"/>
                    </w:rPr>
                  </w:pPr>
                </w:p>
              </w:tc>
              <w:tc>
                <w:tcPr>
                  <w:tcW w:w="2370" w:type="dxa"/>
                  <w:tcBorders>
                    <w:right w:val="single" w:sz="18" w:space="0" w:color="auto"/>
                  </w:tcBorders>
                  <w:noWrap/>
                  <w:tcMar>
                    <w:top w:w="20" w:type="dxa"/>
                    <w:left w:w="20" w:type="dxa"/>
                    <w:bottom w:w="0" w:type="dxa"/>
                    <w:right w:w="20" w:type="dxa"/>
                  </w:tcMar>
                  <w:vAlign w:val="center"/>
                </w:tcPr>
                <w:p w:rsidR="008F1982" w:rsidRDefault="008F1982" w:rsidP="00921DEC">
                  <w:pPr>
                    <w:spacing w:after="0" w:line="240" w:lineRule="auto"/>
                    <w:rPr>
                      <w:rFonts w:cs="Arial"/>
                      <w:sz w:val="20"/>
                      <w:szCs w:val="20"/>
                    </w:rPr>
                  </w:pPr>
                  <w:r>
                    <w:rPr>
                      <w:rFonts w:cs="Arial"/>
                      <w:sz w:val="20"/>
                      <w:szCs w:val="20"/>
                    </w:rPr>
                    <w:t>$</w:t>
                  </w:r>
                </w:p>
              </w:tc>
            </w:tr>
            <w:tr w:rsidR="001A2028" w:rsidRPr="008A020C" w:rsidTr="008F1982">
              <w:trPr>
                <w:trHeight w:val="249"/>
              </w:trPr>
              <w:tc>
                <w:tcPr>
                  <w:tcW w:w="3780" w:type="dxa"/>
                  <w:noWrap/>
                  <w:tcMar>
                    <w:top w:w="20" w:type="dxa"/>
                    <w:left w:w="20" w:type="dxa"/>
                    <w:bottom w:w="0" w:type="dxa"/>
                    <w:right w:w="20" w:type="dxa"/>
                  </w:tcMar>
                  <w:vAlign w:val="center"/>
                </w:tcPr>
                <w:p w:rsidR="001A2028" w:rsidRPr="008A020C" w:rsidRDefault="008F1982" w:rsidP="00921DEC">
                  <w:pPr>
                    <w:spacing w:after="0" w:line="240" w:lineRule="auto"/>
                    <w:rPr>
                      <w:rFonts w:cs="Arial"/>
                      <w:sz w:val="20"/>
                      <w:szCs w:val="20"/>
                    </w:rPr>
                  </w:pPr>
                  <w:r>
                    <w:rPr>
                      <w:rFonts w:cs="Arial"/>
                      <w:sz w:val="20"/>
                      <w:szCs w:val="20"/>
                    </w:rPr>
                    <w:t>Other (specify)</w:t>
                  </w:r>
                </w:p>
              </w:tc>
              <w:tc>
                <w:tcPr>
                  <w:tcW w:w="1605" w:type="dxa"/>
                  <w:vAlign w:val="center"/>
                </w:tcPr>
                <w:p w:rsidR="001A2028" w:rsidRPr="008A020C" w:rsidRDefault="001A2028" w:rsidP="00921DEC">
                  <w:pPr>
                    <w:spacing w:after="0" w:line="240" w:lineRule="auto"/>
                    <w:rPr>
                      <w:rFonts w:cs="Arial"/>
                      <w:sz w:val="20"/>
                      <w:szCs w:val="20"/>
                    </w:rPr>
                  </w:pPr>
                </w:p>
              </w:tc>
              <w:tc>
                <w:tcPr>
                  <w:tcW w:w="2370" w:type="dxa"/>
                  <w:tcBorders>
                    <w:right w:val="single" w:sz="18" w:space="0" w:color="auto"/>
                  </w:tcBorders>
                  <w:noWrap/>
                  <w:tcMar>
                    <w:top w:w="20" w:type="dxa"/>
                    <w:left w:w="20" w:type="dxa"/>
                    <w:bottom w:w="0" w:type="dxa"/>
                    <w:right w:w="20" w:type="dxa"/>
                  </w:tcMar>
                  <w:vAlign w:val="center"/>
                </w:tcPr>
                <w:p w:rsidR="001A2028" w:rsidRDefault="001A2028" w:rsidP="00921DEC">
                  <w:pPr>
                    <w:spacing w:after="0" w:line="240" w:lineRule="auto"/>
                    <w:rPr>
                      <w:rFonts w:cs="Arial"/>
                      <w:sz w:val="20"/>
                      <w:szCs w:val="20"/>
                    </w:rPr>
                  </w:pPr>
                  <w:r>
                    <w:rPr>
                      <w:rFonts w:cs="Arial"/>
                      <w:sz w:val="20"/>
                      <w:szCs w:val="20"/>
                    </w:rPr>
                    <w:t>$</w:t>
                  </w:r>
                </w:p>
              </w:tc>
            </w:tr>
            <w:tr w:rsidR="001A2028" w:rsidRPr="008A020C" w:rsidTr="008F1982">
              <w:trPr>
                <w:trHeight w:val="249"/>
              </w:trPr>
              <w:tc>
                <w:tcPr>
                  <w:tcW w:w="3780" w:type="dxa"/>
                  <w:noWrap/>
                  <w:tcMar>
                    <w:top w:w="20" w:type="dxa"/>
                    <w:left w:w="20" w:type="dxa"/>
                    <w:bottom w:w="0" w:type="dxa"/>
                    <w:right w:w="20" w:type="dxa"/>
                  </w:tcMar>
                  <w:vAlign w:val="center"/>
                </w:tcPr>
                <w:p w:rsidR="001A2028" w:rsidRPr="008A020C" w:rsidRDefault="008F1982" w:rsidP="00921DEC">
                  <w:pPr>
                    <w:spacing w:after="0" w:line="240" w:lineRule="auto"/>
                    <w:rPr>
                      <w:rFonts w:cs="Arial"/>
                      <w:sz w:val="20"/>
                      <w:szCs w:val="20"/>
                    </w:rPr>
                  </w:pPr>
                  <w:r>
                    <w:rPr>
                      <w:rFonts w:cs="Arial"/>
                      <w:sz w:val="20"/>
                      <w:szCs w:val="20"/>
                    </w:rPr>
                    <w:t>Other (specify)</w:t>
                  </w:r>
                </w:p>
              </w:tc>
              <w:tc>
                <w:tcPr>
                  <w:tcW w:w="1605" w:type="dxa"/>
                  <w:vAlign w:val="center"/>
                </w:tcPr>
                <w:p w:rsidR="001A2028" w:rsidRPr="008A020C" w:rsidRDefault="001A2028" w:rsidP="00921DEC">
                  <w:pPr>
                    <w:spacing w:after="0" w:line="240" w:lineRule="auto"/>
                    <w:rPr>
                      <w:rFonts w:cs="Arial"/>
                      <w:sz w:val="20"/>
                      <w:szCs w:val="20"/>
                    </w:rPr>
                  </w:pPr>
                </w:p>
              </w:tc>
              <w:tc>
                <w:tcPr>
                  <w:tcW w:w="2370" w:type="dxa"/>
                  <w:tcBorders>
                    <w:right w:val="single" w:sz="18" w:space="0" w:color="auto"/>
                  </w:tcBorders>
                  <w:noWrap/>
                  <w:tcMar>
                    <w:top w:w="20" w:type="dxa"/>
                    <w:left w:w="20" w:type="dxa"/>
                    <w:bottom w:w="0" w:type="dxa"/>
                    <w:right w:w="20" w:type="dxa"/>
                  </w:tcMar>
                  <w:vAlign w:val="center"/>
                </w:tcPr>
                <w:p w:rsidR="001A2028" w:rsidRDefault="001A2028" w:rsidP="00921DEC">
                  <w:pPr>
                    <w:spacing w:after="0" w:line="240" w:lineRule="auto"/>
                    <w:rPr>
                      <w:rFonts w:cs="Arial"/>
                      <w:sz w:val="20"/>
                      <w:szCs w:val="20"/>
                    </w:rPr>
                  </w:pPr>
                  <w:r>
                    <w:rPr>
                      <w:rFonts w:cs="Arial"/>
                      <w:sz w:val="20"/>
                      <w:szCs w:val="20"/>
                    </w:rPr>
                    <w:t>$</w:t>
                  </w:r>
                </w:p>
              </w:tc>
            </w:tr>
            <w:tr w:rsidR="001A2028" w:rsidRPr="008A020C" w:rsidTr="008F1982">
              <w:trPr>
                <w:trHeight w:val="249"/>
              </w:trPr>
              <w:tc>
                <w:tcPr>
                  <w:tcW w:w="3780" w:type="dxa"/>
                  <w:noWrap/>
                  <w:tcMar>
                    <w:top w:w="20" w:type="dxa"/>
                    <w:left w:w="20" w:type="dxa"/>
                    <w:bottom w:w="0" w:type="dxa"/>
                    <w:right w:w="20" w:type="dxa"/>
                  </w:tcMar>
                  <w:vAlign w:val="center"/>
                </w:tcPr>
                <w:p w:rsidR="001A2028" w:rsidRPr="008A020C" w:rsidRDefault="008F1982" w:rsidP="00921DEC">
                  <w:pPr>
                    <w:spacing w:after="0" w:line="240" w:lineRule="auto"/>
                    <w:rPr>
                      <w:rFonts w:cs="Arial"/>
                      <w:sz w:val="20"/>
                      <w:szCs w:val="20"/>
                    </w:rPr>
                  </w:pPr>
                  <w:r>
                    <w:rPr>
                      <w:rFonts w:cs="Arial"/>
                      <w:sz w:val="20"/>
                      <w:szCs w:val="20"/>
                    </w:rPr>
                    <w:t>Other (specify)</w:t>
                  </w:r>
                </w:p>
              </w:tc>
              <w:tc>
                <w:tcPr>
                  <w:tcW w:w="1605" w:type="dxa"/>
                  <w:vAlign w:val="center"/>
                </w:tcPr>
                <w:p w:rsidR="001A2028" w:rsidRPr="008A020C" w:rsidRDefault="001A2028" w:rsidP="00921DEC">
                  <w:pPr>
                    <w:spacing w:after="0" w:line="240" w:lineRule="auto"/>
                    <w:rPr>
                      <w:rFonts w:cs="Arial"/>
                      <w:sz w:val="20"/>
                      <w:szCs w:val="20"/>
                    </w:rPr>
                  </w:pPr>
                </w:p>
              </w:tc>
              <w:tc>
                <w:tcPr>
                  <w:tcW w:w="2370" w:type="dxa"/>
                  <w:tcBorders>
                    <w:right w:val="single" w:sz="18" w:space="0" w:color="auto"/>
                  </w:tcBorders>
                  <w:noWrap/>
                  <w:tcMar>
                    <w:top w:w="20" w:type="dxa"/>
                    <w:left w:w="20" w:type="dxa"/>
                    <w:bottom w:w="0" w:type="dxa"/>
                    <w:right w:w="20" w:type="dxa"/>
                  </w:tcMar>
                  <w:vAlign w:val="center"/>
                </w:tcPr>
                <w:p w:rsidR="001A2028" w:rsidRDefault="001A2028" w:rsidP="00921DEC">
                  <w:pPr>
                    <w:spacing w:after="0" w:line="240" w:lineRule="auto"/>
                    <w:rPr>
                      <w:rFonts w:cs="Arial"/>
                      <w:sz w:val="20"/>
                      <w:szCs w:val="20"/>
                    </w:rPr>
                  </w:pPr>
                  <w:r>
                    <w:rPr>
                      <w:rFonts w:cs="Arial"/>
                      <w:sz w:val="20"/>
                      <w:szCs w:val="20"/>
                    </w:rPr>
                    <w:t>$</w:t>
                  </w:r>
                </w:p>
              </w:tc>
            </w:tr>
            <w:tr w:rsidR="001A2028" w:rsidRPr="008A020C" w:rsidTr="008F1982">
              <w:trPr>
                <w:trHeight w:val="249"/>
              </w:trPr>
              <w:tc>
                <w:tcPr>
                  <w:tcW w:w="5385" w:type="dxa"/>
                  <w:gridSpan w:val="2"/>
                  <w:noWrap/>
                  <w:tcMar>
                    <w:top w:w="20" w:type="dxa"/>
                    <w:left w:w="20" w:type="dxa"/>
                    <w:bottom w:w="0" w:type="dxa"/>
                    <w:right w:w="20" w:type="dxa"/>
                  </w:tcMar>
                  <w:vAlign w:val="center"/>
                </w:tcPr>
                <w:p w:rsidR="001A2028" w:rsidRPr="008A020C" w:rsidRDefault="001A2028" w:rsidP="00921DEC">
                  <w:pPr>
                    <w:spacing w:after="0" w:line="240" w:lineRule="auto"/>
                    <w:jc w:val="right"/>
                    <w:rPr>
                      <w:rFonts w:cs="Arial"/>
                      <w:b/>
                      <w:sz w:val="20"/>
                      <w:szCs w:val="20"/>
                    </w:rPr>
                  </w:pPr>
                  <w:r>
                    <w:rPr>
                      <w:rFonts w:cs="Arial"/>
                      <w:b/>
                      <w:sz w:val="20"/>
                      <w:szCs w:val="20"/>
                    </w:rPr>
                    <w:t xml:space="preserve">Total </w:t>
                  </w:r>
                  <w:r w:rsidR="008F1982">
                    <w:rPr>
                      <w:rFonts w:cs="Arial"/>
                      <w:b/>
                      <w:sz w:val="20"/>
                      <w:szCs w:val="20"/>
                    </w:rPr>
                    <w:t xml:space="preserve">Campaign $ </w:t>
                  </w:r>
                  <w:r w:rsidRPr="008A020C">
                    <w:rPr>
                      <w:rFonts w:cs="Arial"/>
                      <w:b/>
                      <w:sz w:val="20"/>
                      <w:szCs w:val="20"/>
                    </w:rPr>
                    <w:t>Received</w:t>
                  </w:r>
                  <w:r>
                    <w:rPr>
                      <w:rFonts w:cs="Arial"/>
                      <w:b/>
                      <w:sz w:val="20"/>
                      <w:szCs w:val="20"/>
                    </w:rPr>
                    <w:t xml:space="preserve"> in 2017-18</w:t>
                  </w:r>
                </w:p>
              </w:tc>
              <w:tc>
                <w:tcPr>
                  <w:tcW w:w="2370" w:type="dxa"/>
                  <w:tcBorders>
                    <w:right w:val="single" w:sz="18" w:space="0" w:color="auto"/>
                  </w:tcBorders>
                  <w:noWrap/>
                  <w:tcMar>
                    <w:top w:w="20" w:type="dxa"/>
                    <w:left w:w="20" w:type="dxa"/>
                    <w:bottom w:w="0" w:type="dxa"/>
                    <w:right w:w="20" w:type="dxa"/>
                  </w:tcMar>
                  <w:vAlign w:val="center"/>
                </w:tcPr>
                <w:p w:rsidR="001A2028" w:rsidRPr="00E959E6" w:rsidRDefault="001A2028" w:rsidP="00921DEC">
                  <w:pPr>
                    <w:spacing w:after="0" w:line="240" w:lineRule="auto"/>
                    <w:rPr>
                      <w:rFonts w:cs="Arial"/>
                      <w:b/>
                      <w:sz w:val="20"/>
                      <w:szCs w:val="20"/>
                    </w:rPr>
                  </w:pPr>
                  <w:r w:rsidRPr="00E959E6">
                    <w:rPr>
                      <w:rFonts w:cs="Arial"/>
                      <w:b/>
                      <w:sz w:val="20"/>
                      <w:szCs w:val="20"/>
                    </w:rPr>
                    <w:t>$</w:t>
                  </w:r>
                </w:p>
              </w:tc>
            </w:tr>
          </w:tbl>
          <w:p w:rsidR="001A2028" w:rsidRPr="008A020C" w:rsidRDefault="001A2028" w:rsidP="00921DEC">
            <w:pPr>
              <w:spacing w:after="0" w:line="240" w:lineRule="auto"/>
              <w:rPr>
                <w:rFonts w:cs="Arial"/>
                <w:b/>
                <w:sz w:val="20"/>
                <w:szCs w:val="20"/>
              </w:rPr>
            </w:pPr>
          </w:p>
          <w:p w:rsidR="00115A46" w:rsidRPr="008A020C" w:rsidRDefault="00115A46" w:rsidP="00921DEC">
            <w:pPr>
              <w:spacing w:after="0" w:line="240" w:lineRule="auto"/>
              <w:rPr>
                <w:rFonts w:cs="Arial"/>
                <w:b/>
                <w:sz w:val="20"/>
                <w:szCs w:val="20"/>
              </w:rPr>
            </w:pPr>
          </w:p>
        </w:tc>
      </w:tr>
      <w:tr w:rsidR="000254BB" w:rsidRPr="00D278D6" w:rsidTr="00921DEC">
        <w:trPr>
          <w:trHeight w:val="420"/>
        </w:trPr>
        <w:tc>
          <w:tcPr>
            <w:tcW w:w="10243" w:type="dxa"/>
            <w:gridSpan w:val="5"/>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tcPr>
          <w:p w:rsidR="000254BB" w:rsidRPr="00D278D6" w:rsidRDefault="000254BB" w:rsidP="00921DEC">
            <w:pPr>
              <w:spacing w:after="0" w:line="240" w:lineRule="auto"/>
              <w:jc w:val="center"/>
              <w:rPr>
                <w:rFonts w:cs="Arial"/>
                <w:b/>
                <w:sz w:val="24"/>
                <w:szCs w:val="20"/>
              </w:rPr>
            </w:pPr>
            <w:r w:rsidRPr="00921DEC">
              <w:rPr>
                <w:rFonts w:cs="Arial"/>
                <w:b/>
                <w:sz w:val="32"/>
                <w:szCs w:val="20"/>
              </w:rPr>
              <w:t>Resource Development for 2018-19</w:t>
            </w:r>
          </w:p>
        </w:tc>
      </w:tr>
      <w:tr w:rsidR="000254BB" w:rsidRPr="008A020C" w:rsidTr="00921DEC">
        <w:tc>
          <w:tcPr>
            <w:tcW w:w="1024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0254BB" w:rsidRDefault="000254BB" w:rsidP="00921DEC">
            <w:pPr>
              <w:spacing w:after="0" w:line="240" w:lineRule="auto"/>
              <w:rPr>
                <w:rFonts w:cs="Arial"/>
                <w:b/>
                <w:sz w:val="20"/>
                <w:szCs w:val="20"/>
              </w:rPr>
            </w:pPr>
            <w:r>
              <w:rPr>
                <w:rFonts w:cs="Arial"/>
                <w:b/>
                <w:sz w:val="20"/>
                <w:szCs w:val="20"/>
              </w:rPr>
              <w:t>Please include your board-approved 2018-19 Resource Development Plan as an attachment to your Renewal Plan.</w:t>
            </w:r>
            <w:r w:rsidR="00B8288C">
              <w:rPr>
                <w:rFonts w:cs="Arial"/>
                <w:b/>
                <w:sz w:val="20"/>
                <w:szCs w:val="20"/>
              </w:rPr>
              <w:t xml:space="preserve"> Partnerships may use the plan template located at </w:t>
            </w:r>
            <w:hyperlink r:id="rId14" w:history="1">
              <w:r w:rsidR="00B8288C" w:rsidRPr="00C65AD0">
                <w:rPr>
                  <w:rStyle w:val="Hyperlink"/>
                  <w:rFonts w:cs="Arial"/>
                  <w:b/>
                  <w:sz w:val="20"/>
                  <w:szCs w:val="20"/>
                </w:rPr>
                <w:t>http://scfirststeps.com/resource-development/</w:t>
              </w:r>
            </w:hyperlink>
            <w:r w:rsidR="00B8288C">
              <w:rPr>
                <w:rFonts w:cs="Arial"/>
                <w:b/>
                <w:sz w:val="20"/>
                <w:szCs w:val="20"/>
              </w:rPr>
              <w:t xml:space="preserve"> or use their own format.</w:t>
            </w:r>
            <w:r w:rsidR="00E959E6">
              <w:rPr>
                <w:rFonts w:cs="Arial"/>
                <w:b/>
                <w:sz w:val="20"/>
                <w:szCs w:val="20"/>
              </w:rPr>
              <w:br/>
            </w:r>
          </w:p>
          <w:p w:rsidR="000254BB" w:rsidRPr="008A020C" w:rsidRDefault="000254BB" w:rsidP="00921DEC">
            <w:pPr>
              <w:spacing w:after="0" w:line="240" w:lineRule="auto"/>
              <w:rPr>
                <w:rFonts w:cs="Arial"/>
                <w:b/>
                <w:sz w:val="20"/>
                <w:szCs w:val="20"/>
              </w:rPr>
            </w:pPr>
            <w:r w:rsidRPr="008A020C">
              <w:rPr>
                <w:rFonts w:cs="Arial"/>
                <w:b/>
                <w:sz w:val="20"/>
                <w:szCs w:val="20"/>
              </w:rPr>
              <w:fldChar w:fldCharType="begin">
                <w:ffData>
                  <w:name w:val="Check23"/>
                  <w:enabled/>
                  <w:calcOnExit w:val="0"/>
                  <w:checkBox>
                    <w:sizeAuto/>
                    <w:default w:val="0"/>
                  </w:checkBox>
                </w:ffData>
              </w:fldChar>
            </w:r>
            <w:r w:rsidRPr="008A020C">
              <w:rPr>
                <w:rFonts w:cs="Arial"/>
                <w:b/>
                <w:sz w:val="20"/>
                <w:szCs w:val="20"/>
              </w:rPr>
              <w:instrText xml:space="preserve"> FORMCHECKBOX </w:instrText>
            </w:r>
            <w:r w:rsidR="003E1E15">
              <w:rPr>
                <w:rFonts w:cs="Arial"/>
                <w:b/>
                <w:sz w:val="20"/>
                <w:szCs w:val="20"/>
              </w:rPr>
            </w:r>
            <w:r w:rsidR="003E1E15">
              <w:rPr>
                <w:rFonts w:cs="Arial"/>
                <w:b/>
                <w:sz w:val="20"/>
                <w:szCs w:val="20"/>
              </w:rPr>
              <w:fldChar w:fldCharType="separate"/>
            </w:r>
            <w:r w:rsidRPr="008A020C">
              <w:rPr>
                <w:rFonts w:cs="Arial"/>
                <w:b/>
                <w:sz w:val="20"/>
                <w:szCs w:val="20"/>
              </w:rPr>
              <w:fldChar w:fldCharType="end"/>
            </w:r>
            <w:r>
              <w:rPr>
                <w:rFonts w:cs="Arial"/>
                <w:b/>
                <w:sz w:val="20"/>
                <w:szCs w:val="20"/>
              </w:rPr>
              <w:t xml:space="preserve"> Resource Development Plan for 2018-19 is attached.</w:t>
            </w:r>
          </w:p>
          <w:p w:rsidR="000254BB" w:rsidRPr="008A020C" w:rsidRDefault="000254BB" w:rsidP="00921DEC">
            <w:pPr>
              <w:spacing w:after="0" w:line="240" w:lineRule="auto"/>
              <w:rPr>
                <w:rFonts w:cs="Arial"/>
                <w:b/>
                <w:sz w:val="20"/>
                <w:szCs w:val="20"/>
              </w:rPr>
            </w:pPr>
            <w:r w:rsidRPr="008A020C">
              <w:rPr>
                <w:rFonts w:cs="Arial"/>
                <w:b/>
                <w:sz w:val="20"/>
                <w:szCs w:val="20"/>
              </w:rPr>
              <w:fldChar w:fldCharType="begin">
                <w:ffData>
                  <w:name w:val="Check23"/>
                  <w:enabled/>
                  <w:calcOnExit w:val="0"/>
                  <w:checkBox>
                    <w:sizeAuto/>
                    <w:default w:val="0"/>
                  </w:checkBox>
                </w:ffData>
              </w:fldChar>
            </w:r>
            <w:r w:rsidRPr="008A020C">
              <w:rPr>
                <w:rFonts w:cs="Arial"/>
                <w:b/>
                <w:sz w:val="20"/>
                <w:szCs w:val="20"/>
              </w:rPr>
              <w:instrText xml:space="preserve"> FORMCHECKBOX </w:instrText>
            </w:r>
            <w:r w:rsidR="003E1E15">
              <w:rPr>
                <w:rFonts w:cs="Arial"/>
                <w:b/>
                <w:sz w:val="20"/>
                <w:szCs w:val="20"/>
              </w:rPr>
            </w:r>
            <w:r w:rsidR="003E1E15">
              <w:rPr>
                <w:rFonts w:cs="Arial"/>
                <w:b/>
                <w:sz w:val="20"/>
                <w:szCs w:val="20"/>
              </w:rPr>
              <w:fldChar w:fldCharType="separate"/>
            </w:r>
            <w:r w:rsidRPr="008A020C">
              <w:rPr>
                <w:rFonts w:cs="Arial"/>
                <w:b/>
                <w:sz w:val="20"/>
                <w:szCs w:val="20"/>
              </w:rPr>
              <w:fldChar w:fldCharType="end"/>
            </w:r>
            <w:r>
              <w:rPr>
                <w:rFonts w:cs="Arial"/>
                <w:b/>
                <w:sz w:val="20"/>
                <w:szCs w:val="20"/>
              </w:rPr>
              <w:t xml:space="preserve"> Partnership </w:t>
            </w:r>
            <w:r w:rsidR="00E959E6">
              <w:rPr>
                <w:rFonts w:cs="Arial"/>
                <w:b/>
                <w:sz w:val="20"/>
                <w:szCs w:val="20"/>
              </w:rPr>
              <w:t xml:space="preserve">requests assistance </w:t>
            </w:r>
            <w:r>
              <w:rPr>
                <w:rFonts w:cs="Arial"/>
                <w:b/>
                <w:sz w:val="20"/>
                <w:szCs w:val="20"/>
              </w:rPr>
              <w:t>with its Resource Development Plan</w:t>
            </w:r>
          </w:p>
          <w:p w:rsidR="000254BB" w:rsidRPr="008A020C" w:rsidRDefault="000254BB" w:rsidP="00921DEC">
            <w:pPr>
              <w:spacing w:after="0" w:line="240" w:lineRule="auto"/>
              <w:rPr>
                <w:rFonts w:cs="Arial"/>
                <w:b/>
                <w:sz w:val="20"/>
                <w:szCs w:val="20"/>
              </w:rPr>
            </w:pPr>
          </w:p>
        </w:tc>
      </w:tr>
      <w:tr w:rsidR="000254BB" w:rsidRPr="008A020C" w:rsidTr="00921DEC">
        <w:tc>
          <w:tcPr>
            <w:tcW w:w="10243" w:type="dxa"/>
            <w:gridSpan w:val="5"/>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0254BB" w:rsidRPr="008A020C" w:rsidRDefault="00E959E6" w:rsidP="00921DEC">
            <w:pPr>
              <w:spacing w:after="0" w:line="240" w:lineRule="auto"/>
              <w:rPr>
                <w:rFonts w:cs="Arial"/>
                <w:b/>
                <w:sz w:val="20"/>
                <w:szCs w:val="20"/>
              </w:rPr>
            </w:pPr>
            <w:r>
              <w:rPr>
                <w:rFonts w:cs="Arial"/>
                <w:b/>
                <w:sz w:val="20"/>
                <w:szCs w:val="20"/>
              </w:rPr>
              <w:t>How does your 2018-19 Resource Development Plan suppo</w:t>
            </w:r>
            <w:r w:rsidR="00B8288C">
              <w:rPr>
                <w:rFonts w:cs="Arial"/>
                <w:b/>
                <w:sz w:val="20"/>
                <w:szCs w:val="20"/>
              </w:rPr>
              <w:t>rt the goals and objectives of the partnership’s</w:t>
            </w:r>
            <w:r>
              <w:rPr>
                <w:rFonts w:cs="Arial"/>
                <w:b/>
                <w:sz w:val="20"/>
                <w:szCs w:val="20"/>
              </w:rPr>
              <w:t xml:space="preserve"> Comprehensive Plan?</w:t>
            </w:r>
          </w:p>
        </w:tc>
      </w:tr>
      <w:tr w:rsidR="000254BB" w:rsidRPr="008A020C" w:rsidTr="00921DEC">
        <w:tc>
          <w:tcPr>
            <w:tcW w:w="1024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0254BB" w:rsidRDefault="000254BB" w:rsidP="00921DEC">
            <w:pPr>
              <w:spacing w:after="0" w:line="240" w:lineRule="auto"/>
              <w:rPr>
                <w:rFonts w:cs="Arial"/>
                <w:b/>
                <w:sz w:val="20"/>
                <w:szCs w:val="20"/>
              </w:rPr>
            </w:pPr>
          </w:p>
          <w:p w:rsidR="00E959E6" w:rsidRDefault="00E959E6" w:rsidP="00921DEC">
            <w:pPr>
              <w:spacing w:after="0" w:line="240" w:lineRule="auto"/>
              <w:rPr>
                <w:rFonts w:cs="Arial"/>
                <w:b/>
                <w:sz w:val="20"/>
                <w:szCs w:val="20"/>
              </w:rPr>
            </w:pPr>
          </w:p>
          <w:p w:rsidR="00E959E6" w:rsidRDefault="00E959E6" w:rsidP="00921DEC">
            <w:pPr>
              <w:spacing w:after="0" w:line="240" w:lineRule="auto"/>
              <w:rPr>
                <w:rFonts w:cs="Arial"/>
                <w:b/>
                <w:sz w:val="20"/>
                <w:szCs w:val="20"/>
              </w:rPr>
            </w:pPr>
          </w:p>
          <w:p w:rsidR="00E959E6" w:rsidRPr="008A020C" w:rsidRDefault="00E959E6" w:rsidP="00921DEC">
            <w:pPr>
              <w:spacing w:after="0" w:line="240" w:lineRule="auto"/>
              <w:rPr>
                <w:rFonts w:cs="Arial"/>
                <w:b/>
                <w:sz w:val="20"/>
                <w:szCs w:val="20"/>
              </w:rPr>
            </w:pPr>
          </w:p>
        </w:tc>
      </w:tr>
    </w:tbl>
    <w:p w:rsidR="00530161" w:rsidRDefault="00530161" w:rsidP="00485719"/>
    <w:p w:rsidR="00530161" w:rsidRDefault="00530161">
      <w:r>
        <w:br w:type="page"/>
      </w:r>
    </w:p>
    <w:tbl>
      <w:tblPr>
        <w:tblW w:w="10243"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550"/>
        <w:gridCol w:w="3693"/>
      </w:tblGrid>
      <w:tr w:rsidR="000258F8" w:rsidRPr="008A020C" w:rsidTr="004C7CA0">
        <w:tc>
          <w:tcPr>
            <w:tcW w:w="10243" w:type="dxa"/>
            <w:gridSpan w:val="2"/>
            <w:tcBorders>
              <w:bottom w:val="single" w:sz="12" w:space="0" w:color="auto"/>
            </w:tcBorders>
            <w:shd w:val="clear" w:color="auto" w:fill="DAEEF3" w:themeFill="accent5" w:themeFillTint="33"/>
            <w:vAlign w:val="center"/>
          </w:tcPr>
          <w:p w:rsidR="000258F8" w:rsidRPr="008A020C" w:rsidRDefault="00B151C7" w:rsidP="0088203F">
            <w:pPr>
              <w:spacing w:after="0" w:line="240" w:lineRule="auto"/>
              <w:jc w:val="center"/>
              <w:rPr>
                <w:rFonts w:cs="Arial"/>
                <w:b/>
                <w:sz w:val="32"/>
                <w:szCs w:val="32"/>
              </w:rPr>
            </w:pPr>
            <w:r w:rsidRPr="00F30BF4">
              <w:rPr>
                <w:rFonts w:cs="Arial"/>
                <w:b/>
                <w:sz w:val="32"/>
                <w:szCs w:val="32"/>
                <w:highlight w:val="yellow"/>
              </w:rPr>
              <w:lastRenderedPageBreak/>
              <w:t>[Insert Name]</w:t>
            </w:r>
            <w:r w:rsidR="000258F8" w:rsidRPr="008A020C">
              <w:rPr>
                <w:rFonts w:cs="Arial"/>
                <w:b/>
                <w:sz w:val="32"/>
                <w:szCs w:val="32"/>
              </w:rPr>
              <w:t xml:space="preserve"> First Steps</w:t>
            </w:r>
          </w:p>
          <w:p w:rsidR="000258F8" w:rsidRPr="008A020C" w:rsidRDefault="000258F8" w:rsidP="0088203F">
            <w:pPr>
              <w:spacing w:after="0" w:line="240" w:lineRule="auto"/>
              <w:jc w:val="center"/>
              <w:rPr>
                <w:rFonts w:cs="Arial"/>
                <w:b/>
                <w:sz w:val="32"/>
                <w:szCs w:val="32"/>
              </w:rPr>
            </w:pPr>
            <w:r>
              <w:rPr>
                <w:rFonts w:cs="Arial"/>
                <w:b/>
                <w:sz w:val="32"/>
                <w:szCs w:val="32"/>
              </w:rPr>
              <w:t>Fiscal Review 2017-18</w:t>
            </w:r>
          </w:p>
        </w:tc>
      </w:tr>
      <w:tr w:rsidR="000258F8" w:rsidRPr="008A020C" w:rsidTr="0088203F">
        <w:tc>
          <w:tcPr>
            <w:tcW w:w="10243" w:type="dxa"/>
            <w:gridSpan w:val="2"/>
            <w:tcBorders>
              <w:bottom w:val="single" w:sz="12" w:space="0" w:color="auto"/>
            </w:tcBorders>
            <w:shd w:val="clear" w:color="auto" w:fill="262626"/>
            <w:vAlign w:val="center"/>
          </w:tcPr>
          <w:p w:rsidR="000258F8" w:rsidRPr="008A020C" w:rsidRDefault="000258F8" w:rsidP="0088203F">
            <w:pPr>
              <w:spacing w:after="0" w:line="240" w:lineRule="auto"/>
              <w:jc w:val="center"/>
              <w:rPr>
                <w:rFonts w:cs="Arial"/>
                <w:b/>
                <w:sz w:val="20"/>
                <w:szCs w:val="20"/>
              </w:rPr>
            </w:pPr>
            <w:r>
              <w:rPr>
                <w:rFonts w:cs="Arial"/>
                <w:b/>
                <w:sz w:val="20"/>
                <w:szCs w:val="20"/>
              </w:rPr>
              <w:t xml:space="preserve">Effective July 1, 2017, the </w:t>
            </w:r>
            <w:r w:rsidR="00527FCB">
              <w:rPr>
                <w:rFonts w:cs="Arial"/>
                <w:b/>
                <w:sz w:val="20"/>
                <w:szCs w:val="20"/>
              </w:rPr>
              <w:t>SC First Steps Board of Trustees set a maximum administrative cap</w:t>
            </w:r>
            <w:r w:rsidR="004C7CA0">
              <w:rPr>
                <w:rFonts w:cs="Arial"/>
                <w:b/>
                <w:sz w:val="20"/>
                <w:szCs w:val="20"/>
              </w:rPr>
              <w:t xml:space="preserve"> for local partnerships at </w:t>
            </w:r>
            <w:r w:rsidRPr="004C7CA0">
              <w:rPr>
                <w:rFonts w:cs="Arial"/>
                <w:b/>
                <w:sz w:val="24"/>
                <w:szCs w:val="24"/>
              </w:rPr>
              <w:t xml:space="preserve">13% </w:t>
            </w:r>
            <w:r w:rsidRPr="00FD41DA">
              <w:rPr>
                <w:rFonts w:cs="Arial"/>
                <w:b/>
                <w:sz w:val="20"/>
                <w:szCs w:val="24"/>
              </w:rPr>
              <w:t xml:space="preserve">of all </w:t>
            </w:r>
            <w:r w:rsidRPr="004C7CA0">
              <w:rPr>
                <w:rFonts w:cs="Arial"/>
                <w:b/>
                <w:sz w:val="24"/>
                <w:szCs w:val="24"/>
              </w:rPr>
              <w:t xml:space="preserve">STATE </w:t>
            </w:r>
            <w:r w:rsidR="00FD41DA" w:rsidRPr="00FD41DA">
              <w:rPr>
                <w:rFonts w:cs="Arial"/>
                <w:b/>
                <w:sz w:val="20"/>
                <w:szCs w:val="24"/>
              </w:rPr>
              <w:t xml:space="preserve">allocation </w:t>
            </w:r>
            <w:r w:rsidRPr="00FD41DA">
              <w:rPr>
                <w:rFonts w:cs="Arial"/>
                <w:b/>
                <w:sz w:val="20"/>
                <w:szCs w:val="24"/>
              </w:rPr>
              <w:t>funds</w:t>
            </w:r>
            <w:r w:rsidR="00FD41DA" w:rsidRPr="00FD41DA">
              <w:rPr>
                <w:rFonts w:cs="Arial"/>
                <w:b/>
                <w:sz w:val="16"/>
                <w:szCs w:val="20"/>
              </w:rPr>
              <w:t xml:space="preserve"> </w:t>
            </w:r>
            <w:r w:rsidR="00FD41DA">
              <w:rPr>
                <w:rFonts w:cs="Arial"/>
                <w:b/>
                <w:sz w:val="20"/>
                <w:szCs w:val="20"/>
              </w:rPr>
              <w:t>(55, 56</w:t>
            </w:r>
            <w:r>
              <w:rPr>
                <w:rFonts w:cs="Arial"/>
                <w:b/>
                <w:sz w:val="20"/>
                <w:szCs w:val="20"/>
              </w:rPr>
              <w:t>) expended by the partnership</w:t>
            </w:r>
            <w:r w:rsidR="00527FCB">
              <w:rPr>
                <w:rFonts w:cs="Arial"/>
                <w:b/>
                <w:sz w:val="20"/>
                <w:szCs w:val="20"/>
              </w:rPr>
              <w:t xml:space="preserve"> during the fiscal year</w:t>
            </w:r>
            <w:r>
              <w:rPr>
                <w:rFonts w:cs="Arial"/>
                <w:b/>
                <w:sz w:val="20"/>
                <w:szCs w:val="20"/>
              </w:rPr>
              <w:t>.</w:t>
            </w:r>
            <w:r w:rsidR="00527FCB">
              <w:rPr>
                <w:rFonts w:cs="Arial"/>
                <w:b/>
                <w:sz w:val="20"/>
                <w:szCs w:val="20"/>
              </w:rPr>
              <w:t xml:space="preserve"> </w:t>
            </w:r>
          </w:p>
        </w:tc>
      </w:tr>
      <w:tr w:rsidR="004C7CA0" w:rsidRPr="00C33D79" w:rsidTr="00AD7961">
        <w:trPr>
          <w:trHeight w:val="753"/>
        </w:trPr>
        <w:tc>
          <w:tcPr>
            <w:tcW w:w="6550" w:type="dxa"/>
            <w:tcBorders>
              <w:bottom w:val="single" w:sz="12" w:space="0" w:color="auto"/>
            </w:tcBorders>
            <w:shd w:val="clear" w:color="auto" w:fill="DAEEF3" w:themeFill="accent5" w:themeFillTint="33"/>
            <w:vAlign w:val="center"/>
          </w:tcPr>
          <w:p w:rsidR="004C7CA0" w:rsidRDefault="004C7CA0" w:rsidP="00FE26EC">
            <w:pPr>
              <w:spacing w:after="0" w:line="240" w:lineRule="auto"/>
              <w:rPr>
                <w:rFonts w:cs="Arial"/>
                <w:b/>
                <w:sz w:val="20"/>
                <w:szCs w:val="20"/>
              </w:rPr>
            </w:pPr>
            <w:r>
              <w:rPr>
                <w:rFonts w:cs="Arial"/>
                <w:b/>
                <w:sz w:val="20"/>
                <w:szCs w:val="20"/>
              </w:rPr>
              <w:t>What is the partnership’s CURRENT administrati</w:t>
            </w:r>
            <w:r w:rsidR="00FD41DA">
              <w:rPr>
                <w:rFonts w:cs="Arial"/>
                <w:b/>
                <w:sz w:val="20"/>
                <w:szCs w:val="20"/>
              </w:rPr>
              <w:t xml:space="preserve">ve percentage, based on Fund 55 and Fund </w:t>
            </w:r>
            <w:r>
              <w:rPr>
                <w:rFonts w:cs="Arial"/>
                <w:b/>
                <w:sz w:val="20"/>
                <w:szCs w:val="20"/>
              </w:rPr>
              <w:t>56</w:t>
            </w:r>
            <w:r w:rsidR="00FE26EC">
              <w:rPr>
                <w:rFonts w:cs="Arial"/>
                <w:b/>
                <w:sz w:val="20"/>
                <w:szCs w:val="20"/>
              </w:rPr>
              <w:t xml:space="preserve"> </w:t>
            </w:r>
            <w:r>
              <w:rPr>
                <w:rFonts w:cs="Arial"/>
                <w:b/>
                <w:sz w:val="20"/>
                <w:szCs w:val="20"/>
              </w:rPr>
              <w:t>expenditures to date?</w:t>
            </w:r>
          </w:p>
        </w:tc>
        <w:tc>
          <w:tcPr>
            <w:tcW w:w="3693" w:type="dxa"/>
            <w:tcBorders>
              <w:bottom w:val="single" w:sz="12" w:space="0" w:color="auto"/>
            </w:tcBorders>
            <w:shd w:val="clear" w:color="auto" w:fill="auto"/>
            <w:vAlign w:val="center"/>
          </w:tcPr>
          <w:p w:rsidR="004C7CA0" w:rsidRDefault="004C7CA0" w:rsidP="004C7CA0">
            <w:pPr>
              <w:spacing w:after="0" w:line="240" w:lineRule="auto"/>
              <w:rPr>
                <w:rFonts w:cs="Arial"/>
                <w:b/>
                <w:sz w:val="24"/>
                <w:szCs w:val="20"/>
              </w:rPr>
            </w:pPr>
            <w:r w:rsidRPr="00F30BF4">
              <w:rPr>
                <w:rFonts w:cs="Arial"/>
                <w:b/>
                <w:sz w:val="24"/>
                <w:szCs w:val="20"/>
                <w:highlight w:val="yellow"/>
              </w:rPr>
              <w:t>??%</w:t>
            </w:r>
          </w:p>
          <w:p w:rsidR="004C7CA0" w:rsidRPr="00C33D79" w:rsidRDefault="004C7CA0" w:rsidP="004C7CA0">
            <w:pPr>
              <w:spacing w:after="0" w:line="240" w:lineRule="auto"/>
              <w:rPr>
                <w:rFonts w:cs="Arial"/>
                <w:b/>
                <w:sz w:val="18"/>
                <w:szCs w:val="20"/>
              </w:rPr>
            </w:pPr>
            <w:r>
              <w:rPr>
                <w:rFonts w:cs="Arial"/>
                <w:b/>
                <w:sz w:val="24"/>
                <w:szCs w:val="20"/>
              </w:rPr>
              <w:t xml:space="preserve">as of </w:t>
            </w:r>
            <w:r w:rsidRPr="00F30BF4">
              <w:rPr>
                <w:rFonts w:cs="Arial"/>
                <w:b/>
                <w:sz w:val="24"/>
                <w:szCs w:val="20"/>
                <w:highlight w:val="yellow"/>
              </w:rPr>
              <w:t>date</w:t>
            </w:r>
          </w:p>
        </w:tc>
      </w:tr>
      <w:tr w:rsidR="004C7CA0" w:rsidTr="008A343B">
        <w:tc>
          <w:tcPr>
            <w:tcW w:w="10243" w:type="dxa"/>
            <w:gridSpan w:val="2"/>
            <w:shd w:val="clear" w:color="auto" w:fill="DAEEF3" w:themeFill="accent5" w:themeFillTint="33"/>
            <w:vAlign w:val="center"/>
          </w:tcPr>
          <w:p w:rsidR="004C7CA0" w:rsidRPr="008A020C" w:rsidRDefault="004C7CA0" w:rsidP="004C7CA0">
            <w:pPr>
              <w:spacing w:after="0" w:line="240" w:lineRule="auto"/>
              <w:rPr>
                <w:rFonts w:cs="Arial"/>
                <w:b/>
                <w:sz w:val="20"/>
                <w:szCs w:val="20"/>
              </w:rPr>
            </w:pPr>
            <w:r>
              <w:rPr>
                <w:rFonts w:cs="Arial"/>
                <w:b/>
                <w:sz w:val="20"/>
                <w:szCs w:val="20"/>
              </w:rPr>
              <w:t>What steps is the partnership taking to ensure it will not exceed the 13% administrative cap on state fund expenditures? Has the partnership completed</w:t>
            </w:r>
            <w:r w:rsidR="008A343B">
              <w:rPr>
                <w:rFonts w:cs="Arial"/>
                <w:b/>
                <w:sz w:val="20"/>
                <w:szCs w:val="20"/>
              </w:rPr>
              <w:t>, or will it complete,</w:t>
            </w:r>
            <w:r>
              <w:rPr>
                <w:rFonts w:cs="Arial"/>
                <w:b/>
                <w:sz w:val="20"/>
                <w:szCs w:val="20"/>
              </w:rPr>
              <w:t xml:space="preserve"> a cost allocation study of ED and staff time to determine the approp</w:t>
            </w:r>
            <w:r w:rsidR="00B81C1A">
              <w:rPr>
                <w:rFonts w:cs="Arial"/>
                <w:b/>
                <w:sz w:val="20"/>
                <w:szCs w:val="20"/>
              </w:rPr>
              <w:t>riate percentages of salary/</w:t>
            </w:r>
            <w:r>
              <w:rPr>
                <w:rFonts w:cs="Arial"/>
                <w:b/>
                <w:sz w:val="20"/>
                <w:szCs w:val="20"/>
              </w:rPr>
              <w:t xml:space="preserve">benefits </w:t>
            </w:r>
            <w:r w:rsidR="00B81C1A">
              <w:rPr>
                <w:rFonts w:cs="Arial"/>
                <w:b/>
                <w:sz w:val="20"/>
                <w:szCs w:val="20"/>
              </w:rPr>
              <w:t xml:space="preserve">and operations costs </w:t>
            </w:r>
            <w:r w:rsidR="008A343B">
              <w:rPr>
                <w:rFonts w:cs="Arial"/>
                <w:b/>
                <w:sz w:val="20"/>
                <w:szCs w:val="20"/>
              </w:rPr>
              <w:t xml:space="preserve">to be </w:t>
            </w:r>
            <w:r>
              <w:rPr>
                <w:rFonts w:cs="Arial"/>
                <w:b/>
                <w:sz w:val="20"/>
                <w:szCs w:val="20"/>
              </w:rPr>
              <w:t>allocated</w:t>
            </w:r>
            <w:r w:rsidR="008A343B">
              <w:rPr>
                <w:rFonts w:cs="Arial"/>
                <w:b/>
                <w:sz w:val="20"/>
                <w:szCs w:val="20"/>
              </w:rPr>
              <w:t xml:space="preserve"> to A</w:t>
            </w:r>
            <w:r>
              <w:rPr>
                <w:rFonts w:cs="Arial"/>
                <w:b/>
                <w:sz w:val="20"/>
                <w:szCs w:val="20"/>
              </w:rPr>
              <w:t>dministration (1012)?</w:t>
            </w:r>
          </w:p>
        </w:tc>
      </w:tr>
      <w:tr w:rsidR="004C7CA0" w:rsidTr="0088203F">
        <w:tc>
          <w:tcPr>
            <w:tcW w:w="10243" w:type="dxa"/>
            <w:gridSpan w:val="2"/>
            <w:shd w:val="clear" w:color="auto" w:fill="FFFFFF" w:themeFill="background1"/>
            <w:vAlign w:val="center"/>
          </w:tcPr>
          <w:p w:rsidR="004C7CA0" w:rsidRDefault="004C7CA0" w:rsidP="0088203F">
            <w:pPr>
              <w:spacing w:after="0" w:line="240" w:lineRule="auto"/>
              <w:rPr>
                <w:rFonts w:cs="Arial"/>
                <w:b/>
                <w:sz w:val="20"/>
                <w:szCs w:val="20"/>
              </w:rPr>
            </w:pPr>
          </w:p>
          <w:p w:rsidR="004C7CA0" w:rsidRDefault="004C7CA0" w:rsidP="0088203F">
            <w:pPr>
              <w:spacing w:after="0" w:line="240" w:lineRule="auto"/>
              <w:rPr>
                <w:rFonts w:cs="Arial"/>
                <w:b/>
                <w:sz w:val="20"/>
                <w:szCs w:val="20"/>
              </w:rPr>
            </w:pPr>
          </w:p>
        </w:tc>
      </w:tr>
      <w:tr w:rsidR="008A343B" w:rsidRPr="008A020C" w:rsidTr="008A343B">
        <w:tc>
          <w:tcPr>
            <w:tcW w:w="10243" w:type="dxa"/>
            <w:gridSpan w:val="2"/>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8A343B" w:rsidRPr="008A020C" w:rsidRDefault="008A343B" w:rsidP="0088203F">
            <w:pPr>
              <w:spacing w:after="0" w:line="240" w:lineRule="auto"/>
              <w:rPr>
                <w:rFonts w:cs="Arial"/>
                <w:b/>
                <w:sz w:val="20"/>
                <w:szCs w:val="20"/>
              </w:rPr>
            </w:pPr>
            <w:r>
              <w:rPr>
                <w:rFonts w:cs="Arial"/>
                <w:b/>
                <w:sz w:val="20"/>
                <w:szCs w:val="20"/>
              </w:rPr>
              <w:t>If the partnership received one or more findings in its most recent fiscal audit, describe steps taken in 2017-18 to address those findings.</w:t>
            </w:r>
          </w:p>
        </w:tc>
      </w:tr>
      <w:tr w:rsidR="00CE7513" w:rsidRPr="008A020C" w:rsidTr="00CE7513">
        <w:tc>
          <w:tcPr>
            <w:tcW w:w="10243"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CE7513" w:rsidRDefault="00CE7513" w:rsidP="0088203F">
            <w:pPr>
              <w:spacing w:after="0" w:line="240" w:lineRule="auto"/>
              <w:rPr>
                <w:rFonts w:cs="Arial"/>
                <w:b/>
                <w:sz w:val="20"/>
                <w:szCs w:val="20"/>
              </w:rPr>
            </w:pPr>
          </w:p>
          <w:p w:rsidR="00CE7513" w:rsidRDefault="00CE7513" w:rsidP="0088203F">
            <w:pPr>
              <w:spacing w:after="0" w:line="240" w:lineRule="auto"/>
              <w:rPr>
                <w:rFonts w:cs="Arial"/>
                <w:b/>
                <w:sz w:val="20"/>
                <w:szCs w:val="20"/>
              </w:rPr>
            </w:pPr>
          </w:p>
        </w:tc>
      </w:tr>
      <w:tr w:rsidR="00CE7513" w:rsidRPr="008A020C" w:rsidTr="008A343B">
        <w:tc>
          <w:tcPr>
            <w:tcW w:w="10243" w:type="dxa"/>
            <w:gridSpan w:val="2"/>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CE7513" w:rsidRDefault="00CE7513" w:rsidP="0088203F">
            <w:pPr>
              <w:spacing w:after="0" w:line="240" w:lineRule="auto"/>
              <w:rPr>
                <w:rFonts w:cs="Arial"/>
                <w:b/>
                <w:sz w:val="20"/>
                <w:szCs w:val="20"/>
              </w:rPr>
            </w:pPr>
            <w:r>
              <w:rPr>
                <w:rFonts w:cs="Arial"/>
                <w:b/>
                <w:sz w:val="20"/>
                <w:szCs w:val="20"/>
              </w:rPr>
              <w:t>Did the partnership exceed the carryforward limit of 15%</w:t>
            </w:r>
            <w:r w:rsidR="00115A46">
              <w:rPr>
                <w:rFonts w:cs="Arial"/>
                <w:b/>
                <w:sz w:val="20"/>
                <w:szCs w:val="20"/>
              </w:rPr>
              <w:t xml:space="preserve"> (2016-17 to 2017-18)</w:t>
            </w:r>
            <w:r>
              <w:rPr>
                <w:rFonts w:cs="Arial"/>
                <w:b/>
                <w:sz w:val="20"/>
                <w:szCs w:val="20"/>
              </w:rPr>
              <w:t>?</w:t>
            </w:r>
          </w:p>
        </w:tc>
      </w:tr>
      <w:tr w:rsidR="00CE7513" w:rsidRPr="008A020C" w:rsidTr="00CE7513">
        <w:tc>
          <w:tcPr>
            <w:tcW w:w="10243"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CE7513" w:rsidRPr="008A020C" w:rsidRDefault="00CE7513" w:rsidP="00CE7513">
            <w:pPr>
              <w:spacing w:after="0" w:line="240" w:lineRule="auto"/>
              <w:rPr>
                <w:rFonts w:cs="Arial"/>
                <w:b/>
                <w:sz w:val="20"/>
                <w:szCs w:val="20"/>
              </w:rPr>
            </w:pPr>
            <w:r w:rsidRPr="008A020C">
              <w:rPr>
                <w:rFonts w:cs="Arial"/>
                <w:b/>
                <w:sz w:val="20"/>
                <w:szCs w:val="20"/>
              </w:rPr>
              <w:fldChar w:fldCharType="begin">
                <w:ffData>
                  <w:name w:val="Check23"/>
                  <w:enabled/>
                  <w:calcOnExit w:val="0"/>
                  <w:checkBox>
                    <w:sizeAuto/>
                    <w:default w:val="0"/>
                  </w:checkBox>
                </w:ffData>
              </w:fldChar>
            </w:r>
            <w:r w:rsidRPr="008A020C">
              <w:rPr>
                <w:rFonts w:cs="Arial"/>
                <w:b/>
                <w:sz w:val="20"/>
                <w:szCs w:val="20"/>
              </w:rPr>
              <w:instrText xml:space="preserve"> FORMCHECKBOX </w:instrText>
            </w:r>
            <w:r w:rsidR="003E1E15">
              <w:rPr>
                <w:rFonts w:cs="Arial"/>
                <w:b/>
                <w:sz w:val="20"/>
                <w:szCs w:val="20"/>
              </w:rPr>
            </w:r>
            <w:r w:rsidR="003E1E15">
              <w:rPr>
                <w:rFonts w:cs="Arial"/>
                <w:b/>
                <w:sz w:val="20"/>
                <w:szCs w:val="20"/>
              </w:rPr>
              <w:fldChar w:fldCharType="separate"/>
            </w:r>
            <w:r w:rsidRPr="008A020C">
              <w:rPr>
                <w:rFonts w:cs="Arial"/>
                <w:b/>
                <w:sz w:val="20"/>
                <w:szCs w:val="20"/>
              </w:rPr>
              <w:fldChar w:fldCharType="end"/>
            </w:r>
            <w:r>
              <w:rPr>
                <w:rFonts w:cs="Arial"/>
                <w:b/>
                <w:sz w:val="20"/>
                <w:szCs w:val="20"/>
              </w:rPr>
              <w:t xml:space="preserve"> Yes, first year       </w:t>
            </w:r>
            <w:r w:rsidRPr="008A020C">
              <w:rPr>
                <w:rFonts w:cs="Arial"/>
                <w:b/>
                <w:sz w:val="20"/>
                <w:szCs w:val="20"/>
              </w:rPr>
              <w:fldChar w:fldCharType="begin">
                <w:ffData>
                  <w:name w:val="Check23"/>
                  <w:enabled/>
                  <w:calcOnExit w:val="0"/>
                  <w:checkBox>
                    <w:sizeAuto/>
                    <w:default w:val="0"/>
                  </w:checkBox>
                </w:ffData>
              </w:fldChar>
            </w:r>
            <w:r w:rsidRPr="008A020C">
              <w:rPr>
                <w:rFonts w:cs="Arial"/>
                <w:b/>
                <w:sz w:val="20"/>
                <w:szCs w:val="20"/>
              </w:rPr>
              <w:instrText xml:space="preserve"> FORMCHECKBOX </w:instrText>
            </w:r>
            <w:r w:rsidR="003E1E15">
              <w:rPr>
                <w:rFonts w:cs="Arial"/>
                <w:b/>
                <w:sz w:val="20"/>
                <w:szCs w:val="20"/>
              </w:rPr>
            </w:r>
            <w:r w:rsidR="003E1E15">
              <w:rPr>
                <w:rFonts w:cs="Arial"/>
                <w:b/>
                <w:sz w:val="20"/>
                <w:szCs w:val="20"/>
              </w:rPr>
              <w:fldChar w:fldCharType="separate"/>
            </w:r>
            <w:r w:rsidRPr="008A020C">
              <w:rPr>
                <w:rFonts w:cs="Arial"/>
                <w:b/>
                <w:sz w:val="20"/>
                <w:szCs w:val="20"/>
              </w:rPr>
              <w:fldChar w:fldCharType="end"/>
            </w:r>
            <w:r>
              <w:rPr>
                <w:rFonts w:cs="Arial"/>
                <w:b/>
                <w:sz w:val="20"/>
                <w:szCs w:val="20"/>
              </w:rPr>
              <w:t xml:space="preserve"> Yes, 2</w:t>
            </w:r>
            <w:r w:rsidRPr="00CE7513">
              <w:rPr>
                <w:rFonts w:cs="Arial"/>
                <w:b/>
                <w:sz w:val="20"/>
                <w:szCs w:val="20"/>
                <w:vertAlign w:val="superscript"/>
              </w:rPr>
              <w:t>nd</w:t>
            </w:r>
            <w:r>
              <w:rPr>
                <w:rFonts w:cs="Arial"/>
                <w:b/>
                <w:sz w:val="20"/>
                <w:szCs w:val="20"/>
              </w:rPr>
              <w:t xml:space="preserve"> year       </w:t>
            </w:r>
            <w:r w:rsidRPr="008A020C">
              <w:rPr>
                <w:rFonts w:cs="Arial"/>
                <w:b/>
                <w:sz w:val="20"/>
                <w:szCs w:val="20"/>
              </w:rPr>
              <w:fldChar w:fldCharType="begin">
                <w:ffData>
                  <w:name w:val="Check23"/>
                  <w:enabled/>
                  <w:calcOnExit w:val="0"/>
                  <w:checkBox>
                    <w:sizeAuto/>
                    <w:default w:val="0"/>
                  </w:checkBox>
                </w:ffData>
              </w:fldChar>
            </w:r>
            <w:r w:rsidRPr="008A020C">
              <w:rPr>
                <w:rFonts w:cs="Arial"/>
                <w:b/>
                <w:sz w:val="20"/>
                <w:szCs w:val="20"/>
              </w:rPr>
              <w:instrText xml:space="preserve"> FORMCHECKBOX </w:instrText>
            </w:r>
            <w:r w:rsidR="003E1E15">
              <w:rPr>
                <w:rFonts w:cs="Arial"/>
                <w:b/>
                <w:sz w:val="20"/>
                <w:szCs w:val="20"/>
              </w:rPr>
            </w:r>
            <w:r w:rsidR="003E1E15">
              <w:rPr>
                <w:rFonts w:cs="Arial"/>
                <w:b/>
                <w:sz w:val="20"/>
                <w:szCs w:val="20"/>
              </w:rPr>
              <w:fldChar w:fldCharType="separate"/>
            </w:r>
            <w:r w:rsidRPr="008A020C">
              <w:rPr>
                <w:rFonts w:cs="Arial"/>
                <w:b/>
                <w:sz w:val="20"/>
                <w:szCs w:val="20"/>
              </w:rPr>
              <w:fldChar w:fldCharType="end"/>
            </w:r>
            <w:r w:rsidRPr="008A020C">
              <w:rPr>
                <w:rFonts w:cs="Arial"/>
                <w:b/>
                <w:sz w:val="20"/>
                <w:szCs w:val="20"/>
              </w:rPr>
              <w:t xml:space="preserve"> No</w:t>
            </w:r>
          </w:p>
          <w:p w:rsidR="00CE7513" w:rsidRDefault="00CE7513" w:rsidP="00CE7513">
            <w:pPr>
              <w:spacing w:after="0" w:line="240" w:lineRule="auto"/>
              <w:rPr>
                <w:rFonts w:cs="Arial"/>
                <w:sz w:val="20"/>
                <w:szCs w:val="20"/>
              </w:rPr>
            </w:pPr>
          </w:p>
          <w:p w:rsidR="0083797C" w:rsidRPr="0083797C" w:rsidRDefault="0083797C" w:rsidP="00CE7513">
            <w:pPr>
              <w:spacing w:after="0" w:line="240" w:lineRule="auto"/>
              <w:rPr>
                <w:rFonts w:cs="Arial"/>
                <w:b/>
                <w:sz w:val="20"/>
                <w:szCs w:val="20"/>
              </w:rPr>
            </w:pPr>
            <w:r w:rsidRPr="0083797C">
              <w:rPr>
                <w:rFonts w:cs="Arial"/>
                <w:b/>
                <w:sz w:val="20"/>
                <w:szCs w:val="20"/>
              </w:rPr>
              <w:t>If yes, describe the steps the partnership is taking to reduce the amount of carryforward from 2017-18 to 15% or less for 2018-19.</w:t>
            </w:r>
          </w:p>
          <w:p w:rsidR="00CE7513" w:rsidRPr="00D278D6" w:rsidRDefault="0083797C" w:rsidP="00CE7513">
            <w:pPr>
              <w:spacing w:after="0" w:line="240" w:lineRule="auto"/>
              <w:rPr>
                <w:rFonts w:cs="Arial"/>
                <w:sz w:val="20"/>
                <w:szCs w:val="20"/>
              </w:rPr>
            </w:pPr>
            <w:r>
              <w:rPr>
                <w:rFonts w:cs="Arial"/>
                <w:sz w:val="20"/>
                <w:szCs w:val="20"/>
              </w:rPr>
              <w:t xml:space="preserve"> </w:t>
            </w:r>
            <w:r w:rsidRPr="008A020C">
              <w:rPr>
                <w:rFonts w:cs="Arial"/>
                <w:b/>
                <w:sz w:val="20"/>
                <w:szCs w:val="20"/>
              </w:rPr>
              <w:fldChar w:fldCharType="begin">
                <w:ffData>
                  <w:name w:val="Dropdown27"/>
                  <w:enabled/>
                  <w:calcOnExit w:val="0"/>
                  <w:ddList/>
                </w:ffData>
              </w:fldChar>
            </w:r>
            <w:r w:rsidRPr="008A020C">
              <w:rPr>
                <w:rFonts w:cs="Arial"/>
                <w:b/>
                <w:sz w:val="20"/>
                <w:szCs w:val="20"/>
              </w:rPr>
              <w:instrText xml:space="preserve"> FORMDROPDOWN </w:instrText>
            </w:r>
            <w:r w:rsidR="003E1E15">
              <w:rPr>
                <w:rFonts w:cs="Arial"/>
                <w:b/>
                <w:sz w:val="20"/>
                <w:szCs w:val="20"/>
              </w:rPr>
            </w:r>
            <w:r w:rsidR="003E1E15">
              <w:rPr>
                <w:rFonts w:cs="Arial"/>
                <w:b/>
                <w:sz w:val="20"/>
                <w:szCs w:val="20"/>
              </w:rPr>
              <w:fldChar w:fldCharType="separate"/>
            </w:r>
            <w:r w:rsidRPr="008A020C">
              <w:rPr>
                <w:rFonts w:cs="Arial"/>
                <w:b/>
                <w:sz w:val="20"/>
                <w:szCs w:val="20"/>
              </w:rPr>
              <w:fldChar w:fldCharType="end"/>
            </w:r>
          </w:p>
          <w:p w:rsidR="00CE7513" w:rsidRDefault="00CE7513" w:rsidP="00CE7513">
            <w:pPr>
              <w:spacing w:after="0" w:line="240" w:lineRule="auto"/>
              <w:rPr>
                <w:rFonts w:cs="Arial"/>
                <w:b/>
                <w:sz w:val="20"/>
                <w:szCs w:val="20"/>
              </w:rPr>
            </w:pPr>
          </w:p>
        </w:tc>
      </w:tr>
      <w:tr w:rsidR="008A343B" w:rsidTr="008A343B">
        <w:tc>
          <w:tcPr>
            <w:tcW w:w="10243" w:type="dxa"/>
            <w:gridSpan w:val="2"/>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8A343B" w:rsidRPr="008A343B" w:rsidRDefault="008A343B" w:rsidP="008A343B">
            <w:pPr>
              <w:spacing w:after="0" w:line="240" w:lineRule="auto"/>
              <w:jc w:val="center"/>
              <w:rPr>
                <w:rFonts w:cs="Arial"/>
                <w:b/>
                <w:sz w:val="28"/>
                <w:szCs w:val="28"/>
              </w:rPr>
            </w:pPr>
            <w:r w:rsidRPr="008A343B">
              <w:rPr>
                <w:rFonts w:cs="Arial"/>
                <w:b/>
                <w:sz w:val="28"/>
                <w:szCs w:val="28"/>
              </w:rPr>
              <w:t>2018-19 Partnership Budget</w:t>
            </w:r>
          </w:p>
        </w:tc>
      </w:tr>
      <w:tr w:rsidR="008A343B" w:rsidTr="008A343B">
        <w:tc>
          <w:tcPr>
            <w:tcW w:w="10243"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8A343B" w:rsidRPr="004B6614" w:rsidRDefault="004B6614" w:rsidP="0088203F">
            <w:pPr>
              <w:spacing w:after="0" w:line="240" w:lineRule="auto"/>
              <w:rPr>
                <w:rFonts w:cs="Arial"/>
                <w:b/>
                <w:sz w:val="20"/>
                <w:szCs w:val="20"/>
              </w:rPr>
            </w:pPr>
            <w:r w:rsidRPr="004B6614">
              <w:rPr>
                <w:rFonts w:cs="Arial"/>
                <w:b/>
                <w:sz w:val="20"/>
                <w:szCs w:val="20"/>
              </w:rPr>
              <w:t>The partnership</w:t>
            </w:r>
            <w:r w:rsidR="008A343B" w:rsidRPr="004B6614">
              <w:rPr>
                <w:rFonts w:cs="Arial"/>
                <w:b/>
                <w:sz w:val="20"/>
                <w:szCs w:val="20"/>
              </w:rPr>
              <w:t xml:space="preserve"> shall include a </w:t>
            </w:r>
            <w:r w:rsidR="008A343B" w:rsidRPr="004B6614">
              <w:rPr>
                <w:rFonts w:cs="Arial"/>
                <w:b/>
                <w:sz w:val="20"/>
                <w:szCs w:val="20"/>
                <w:u w:val="single"/>
              </w:rPr>
              <w:t>board-approved</w:t>
            </w:r>
            <w:r w:rsidR="008A343B" w:rsidRPr="004B6614">
              <w:rPr>
                <w:rFonts w:cs="Arial"/>
                <w:b/>
                <w:sz w:val="20"/>
                <w:szCs w:val="20"/>
              </w:rPr>
              <w:t xml:space="preserve"> 2018-19 Budget Spending Plan, with Summary Page </w:t>
            </w:r>
            <w:r w:rsidR="008A343B" w:rsidRPr="004B6614">
              <w:rPr>
                <w:rFonts w:cs="Arial"/>
                <w:b/>
                <w:sz w:val="20"/>
                <w:szCs w:val="20"/>
                <w:u w:val="single"/>
              </w:rPr>
              <w:t>signed</w:t>
            </w:r>
            <w:r w:rsidR="008A343B" w:rsidRPr="004B6614">
              <w:rPr>
                <w:rFonts w:cs="Arial"/>
                <w:b/>
                <w:sz w:val="20"/>
                <w:szCs w:val="20"/>
              </w:rPr>
              <w:t xml:space="preserve"> by the board chair, as</w:t>
            </w:r>
            <w:r w:rsidRPr="004B6614">
              <w:rPr>
                <w:rFonts w:cs="Arial"/>
                <w:b/>
                <w:sz w:val="20"/>
                <w:szCs w:val="20"/>
              </w:rPr>
              <w:t xml:space="preserve"> an attachment to the</w:t>
            </w:r>
            <w:r w:rsidR="008A343B" w:rsidRPr="004B6614">
              <w:rPr>
                <w:rFonts w:cs="Arial"/>
                <w:b/>
                <w:sz w:val="20"/>
                <w:szCs w:val="20"/>
              </w:rPr>
              <w:t xml:space="preserve"> Renewal Plan.</w:t>
            </w:r>
          </w:p>
          <w:p w:rsidR="008A343B" w:rsidRPr="004B6614" w:rsidRDefault="008A343B" w:rsidP="0088203F">
            <w:pPr>
              <w:spacing w:after="0" w:line="240" w:lineRule="auto"/>
              <w:rPr>
                <w:rFonts w:cs="Arial"/>
                <w:b/>
                <w:sz w:val="20"/>
                <w:szCs w:val="20"/>
              </w:rPr>
            </w:pPr>
          </w:p>
          <w:p w:rsidR="004B6614" w:rsidRPr="004B6614" w:rsidRDefault="008A343B" w:rsidP="0088203F">
            <w:pPr>
              <w:spacing w:after="0" w:line="240" w:lineRule="auto"/>
              <w:rPr>
                <w:rFonts w:cs="Arial"/>
                <w:b/>
                <w:sz w:val="20"/>
                <w:szCs w:val="20"/>
              </w:rPr>
            </w:pPr>
            <w:r w:rsidRPr="004B6614">
              <w:rPr>
                <w:rFonts w:cs="Arial"/>
                <w:b/>
                <w:sz w:val="20"/>
                <w:szCs w:val="20"/>
              </w:rPr>
              <w:t>Check that the partnership’s 2018-19 Budget Spending Plan complies with the following:</w:t>
            </w:r>
          </w:p>
          <w:p w:rsidR="004B6614" w:rsidRPr="004B6614" w:rsidRDefault="004B6614" w:rsidP="0088203F">
            <w:pPr>
              <w:spacing w:after="0" w:line="240" w:lineRule="auto"/>
              <w:rPr>
                <w:rFonts w:cs="Arial"/>
                <w:b/>
                <w:sz w:val="20"/>
                <w:szCs w:val="20"/>
              </w:rPr>
            </w:pPr>
          </w:p>
          <w:p w:rsidR="008A343B" w:rsidRPr="004B6614" w:rsidRDefault="008A343B" w:rsidP="004B6614">
            <w:pPr>
              <w:spacing w:after="120" w:line="240" w:lineRule="auto"/>
              <w:ind w:left="720" w:hanging="360"/>
              <w:rPr>
                <w:rFonts w:cs="Arial"/>
                <w:b/>
                <w:sz w:val="20"/>
                <w:szCs w:val="20"/>
              </w:rPr>
            </w:pPr>
            <w:r w:rsidRPr="004B6614">
              <w:rPr>
                <w:rFonts w:cs="Arial"/>
                <w:b/>
                <w:sz w:val="20"/>
                <w:szCs w:val="20"/>
              </w:rPr>
              <w:fldChar w:fldCharType="begin">
                <w:ffData>
                  <w:name w:val="Check23"/>
                  <w:enabled/>
                  <w:calcOnExit w:val="0"/>
                  <w:checkBox>
                    <w:sizeAuto/>
                    <w:default w:val="0"/>
                  </w:checkBox>
                </w:ffData>
              </w:fldChar>
            </w:r>
            <w:r w:rsidRPr="004B6614">
              <w:rPr>
                <w:rFonts w:cs="Arial"/>
                <w:b/>
                <w:sz w:val="20"/>
                <w:szCs w:val="20"/>
              </w:rPr>
              <w:instrText xml:space="preserve"> FORMCHECKBOX </w:instrText>
            </w:r>
            <w:r w:rsidR="003E1E15">
              <w:rPr>
                <w:rFonts w:cs="Arial"/>
                <w:b/>
                <w:sz w:val="20"/>
                <w:szCs w:val="20"/>
              </w:rPr>
            </w:r>
            <w:r w:rsidR="003E1E15">
              <w:rPr>
                <w:rFonts w:cs="Arial"/>
                <w:b/>
                <w:sz w:val="20"/>
                <w:szCs w:val="20"/>
              </w:rPr>
              <w:fldChar w:fldCharType="separate"/>
            </w:r>
            <w:r w:rsidRPr="004B6614">
              <w:rPr>
                <w:rFonts w:cs="Arial"/>
                <w:b/>
                <w:sz w:val="20"/>
                <w:szCs w:val="20"/>
              </w:rPr>
              <w:fldChar w:fldCharType="end"/>
            </w:r>
            <w:r w:rsidRPr="004B6614">
              <w:rPr>
                <w:rFonts w:cs="Arial"/>
                <w:b/>
                <w:sz w:val="20"/>
                <w:szCs w:val="20"/>
              </w:rPr>
              <w:t xml:space="preserve"> Fund 55 total equals the partnership’s proposed allocation amount for 2018-19</w:t>
            </w:r>
          </w:p>
          <w:p w:rsidR="008A343B" w:rsidRPr="00FD41DA" w:rsidRDefault="008A343B" w:rsidP="004B6614">
            <w:pPr>
              <w:spacing w:after="120" w:line="240" w:lineRule="auto"/>
              <w:ind w:left="720" w:hanging="360"/>
              <w:rPr>
                <w:rFonts w:cs="Arial"/>
                <w:b/>
                <w:sz w:val="20"/>
                <w:szCs w:val="20"/>
              </w:rPr>
            </w:pPr>
            <w:r w:rsidRPr="00FD41DA">
              <w:rPr>
                <w:rFonts w:cs="Arial"/>
                <w:b/>
                <w:sz w:val="20"/>
                <w:szCs w:val="20"/>
              </w:rPr>
              <w:fldChar w:fldCharType="begin">
                <w:ffData>
                  <w:name w:val="Check23"/>
                  <w:enabled/>
                  <w:calcOnExit w:val="0"/>
                  <w:checkBox>
                    <w:sizeAuto/>
                    <w:default w:val="0"/>
                  </w:checkBox>
                </w:ffData>
              </w:fldChar>
            </w:r>
            <w:r w:rsidRPr="00FD41DA">
              <w:rPr>
                <w:rFonts w:cs="Arial"/>
                <w:b/>
                <w:sz w:val="20"/>
                <w:szCs w:val="20"/>
              </w:rPr>
              <w:instrText xml:space="preserve"> FORMCHECKBOX </w:instrText>
            </w:r>
            <w:r w:rsidR="003E1E15">
              <w:rPr>
                <w:rFonts w:cs="Arial"/>
                <w:b/>
                <w:sz w:val="20"/>
                <w:szCs w:val="20"/>
              </w:rPr>
            </w:r>
            <w:r w:rsidR="003E1E15">
              <w:rPr>
                <w:rFonts w:cs="Arial"/>
                <w:b/>
                <w:sz w:val="20"/>
                <w:szCs w:val="20"/>
              </w:rPr>
              <w:fldChar w:fldCharType="separate"/>
            </w:r>
            <w:r w:rsidRPr="00FD41DA">
              <w:rPr>
                <w:rFonts w:cs="Arial"/>
                <w:b/>
                <w:sz w:val="20"/>
                <w:szCs w:val="20"/>
              </w:rPr>
              <w:fldChar w:fldCharType="end"/>
            </w:r>
            <w:r w:rsidRPr="00FD41DA">
              <w:rPr>
                <w:rFonts w:cs="Arial"/>
                <w:b/>
                <w:sz w:val="20"/>
                <w:szCs w:val="20"/>
              </w:rPr>
              <w:t xml:space="preserve"> All proposed strategies for 2018-19 are included</w:t>
            </w:r>
            <w:r w:rsidR="004B6614" w:rsidRPr="00FD41DA">
              <w:rPr>
                <w:rFonts w:cs="Arial"/>
                <w:b/>
                <w:sz w:val="20"/>
                <w:szCs w:val="20"/>
              </w:rPr>
              <w:t xml:space="preserve"> in the BSP</w:t>
            </w:r>
          </w:p>
          <w:p w:rsidR="008A343B" w:rsidRPr="008375C6" w:rsidRDefault="008A343B" w:rsidP="004B6614">
            <w:pPr>
              <w:spacing w:after="120" w:line="240" w:lineRule="auto"/>
              <w:ind w:left="720" w:hanging="360"/>
              <w:rPr>
                <w:rFonts w:cs="Arial"/>
                <w:b/>
                <w:sz w:val="20"/>
                <w:szCs w:val="20"/>
              </w:rPr>
            </w:pPr>
            <w:r w:rsidRPr="008375C6">
              <w:rPr>
                <w:rFonts w:cs="Arial"/>
                <w:b/>
                <w:sz w:val="20"/>
                <w:szCs w:val="20"/>
              </w:rPr>
              <w:fldChar w:fldCharType="begin">
                <w:ffData>
                  <w:name w:val="Check23"/>
                  <w:enabled/>
                  <w:calcOnExit w:val="0"/>
                  <w:checkBox>
                    <w:sizeAuto/>
                    <w:default w:val="0"/>
                  </w:checkBox>
                </w:ffData>
              </w:fldChar>
            </w:r>
            <w:r w:rsidRPr="008375C6">
              <w:rPr>
                <w:rFonts w:cs="Arial"/>
                <w:b/>
                <w:sz w:val="20"/>
                <w:szCs w:val="20"/>
              </w:rPr>
              <w:instrText xml:space="preserve"> FORMCHECKBOX </w:instrText>
            </w:r>
            <w:r w:rsidR="003E1E15">
              <w:rPr>
                <w:rFonts w:cs="Arial"/>
                <w:b/>
                <w:sz w:val="20"/>
                <w:szCs w:val="20"/>
              </w:rPr>
            </w:r>
            <w:r w:rsidR="003E1E15">
              <w:rPr>
                <w:rFonts w:cs="Arial"/>
                <w:b/>
                <w:sz w:val="20"/>
                <w:szCs w:val="20"/>
              </w:rPr>
              <w:fldChar w:fldCharType="separate"/>
            </w:r>
            <w:r w:rsidRPr="008375C6">
              <w:rPr>
                <w:rFonts w:cs="Arial"/>
                <w:b/>
                <w:sz w:val="20"/>
                <w:szCs w:val="20"/>
              </w:rPr>
              <w:fldChar w:fldCharType="end"/>
            </w:r>
            <w:r w:rsidRPr="008375C6">
              <w:rPr>
                <w:rFonts w:cs="Arial"/>
                <w:b/>
                <w:sz w:val="20"/>
                <w:szCs w:val="20"/>
              </w:rPr>
              <w:t xml:space="preserve"> Fund 56 (carryforward) funds are NOT included. </w:t>
            </w:r>
            <w:r w:rsidR="004B6614" w:rsidRPr="008375C6">
              <w:rPr>
                <w:rFonts w:cs="Arial"/>
                <w:b/>
                <w:sz w:val="20"/>
                <w:szCs w:val="20"/>
              </w:rPr>
              <w:t>If the partnership board chooses to approve the use of carryforward at this time, p</w:t>
            </w:r>
            <w:r w:rsidRPr="008375C6">
              <w:rPr>
                <w:rFonts w:cs="Arial"/>
                <w:b/>
                <w:sz w:val="20"/>
                <w:szCs w:val="20"/>
              </w:rPr>
              <w:t xml:space="preserve">lease include in the chart below the partnership’s </w:t>
            </w:r>
            <w:r w:rsidR="004B6614" w:rsidRPr="008375C6">
              <w:rPr>
                <w:rFonts w:cs="Arial"/>
                <w:b/>
                <w:sz w:val="20"/>
                <w:szCs w:val="20"/>
              </w:rPr>
              <w:t xml:space="preserve">board-approved </w:t>
            </w:r>
            <w:r w:rsidRPr="008375C6">
              <w:rPr>
                <w:rFonts w:cs="Arial"/>
                <w:b/>
                <w:sz w:val="20"/>
                <w:szCs w:val="20"/>
              </w:rPr>
              <w:t>plan for allocating carryforward once the amoun</w:t>
            </w:r>
            <w:r w:rsidR="004B6614" w:rsidRPr="008375C6">
              <w:rPr>
                <w:rFonts w:cs="Arial"/>
                <w:b/>
                <w:sz w:val="20"/>
                <w:szCs w:val="20"/>
              </w:rPr>
              <w:t>t is finalized by the SC First Steps Finance Office.</w:t>
            </w:r>
          </w:p>
          <w:p w:rsidR="008A343B" w:rsidRPr="008375C6" w:rsidRDefault="008A343B" w:rsidP="004B6614">
            <w:pPr>
              <w:spacing w:after="120" w:line="240" w:lineRule="auto"/>
              <w:ind w:left="720" w:hanging="360"/>
              <w:rPr>
                <w:rFonts w:cs="Arial"/>
                <w:b/>
                <w:sz w:val="20"/>
                <w:szCs w:val="20"/>
              </w:rPr>
            </w:pPr>
            <w:r w:rsidRPr="008375C6">
              <w:rPr>
                <w:rFonts w:cs="Arial"/>
                <w:b/>
                <w:sz w:val="20"/>
                <w:szCs w:val="20"/>
              </w:rPr>
              <w:fldChar w:fldCharType="begin">
                <w:ffData>
                  <w:name w:val="Check23"/>
                  <w:enabled/>
                  <w:calcOnExit w:val="0"/>
                  <w:checkBox>
                    <w:sizeAuto/>
                    <w:default w:val="0"/>
                  </w:checkBox>
                </w:ffData>
              </w:fldChar>
            </w:r>
            <w:r w:rsidRPr="008375C6">
              <w:rPr>
                <w:rFonts w:cs="Arial"/>
                <w:b/>
                <w:sz w:val="20"/>
                <w:szCs w:val="20"/>
              </w:rPr>
              <w:instrText xml:space="preserve"> FORMCHECKBOX </w:instrText>
            </w:r>
            <w:r w:rsidR="003E1E15">
              <w:rPr>
                <w:rFonts w:cs="Arial"/>
                <w:b/>
                <w:sz w:val="20"/>
                <w:szCs w:val="20"/>
              </w:rPr>
            </w:r>
            <w:r w:rsidR="003E1E15">
              <w:rPr>
                <w:rFonts w:cs="Arial"/>
                <w:b/>
                <w:sz w:val="20"/>
                <w:szCs w:val="20"/>
              </w:rPr>
              <w:fldChar w:fldCharType="separate"/>
            </w:r>
            <w:r w:rsidRPr="008375C6">
              <w:rPr>
                <w:rFonts w:cs="Arial"/>
                <w:b/>
                <w:sz w:val="20"/>
                <w:szCs w:val="20"/>
              </w:rPr>
              <w:fldChar w:fldCharType="end"/>
            </w:r>
            <w:r w:rsidRPr="008375C6">
              <w:rPr>
                <w:rFonts w:cs="Arial"/>
                <w:b/>
                <w:sz w:val="20"/>
                <w:szCs w:val="20"/>
              </w:rPr>
              <w:t xml:space="preserve"> The percentage of state funds allocated to Evidence-Informed Programs does not exceed 25%</w:t>
            </w:r>
            <w:r w:rsidR="004B6614" w:rsidRPr="008375C6">
              <w:rPr>
                <w:rFonts w:cs="Arial"/>
                <w:b/>
                <w:sz w:val="20"/>
                <w:szCs w:val="20"/>
              </w:rPr>
              <w:t xml:space="preserve"> (consider the</w:t>
            </w:r>
            <w:r w:rsidR="003E1E15">
              <w:rPr>
                <w:rFonts w:cs="Arial"/>
                <w:b/>
                <w:sz w:val="20"/>
                <w:szCs w:val="20"/>
              </w:rPr>
              <w:t xml:space="preserve"> impact of adding Fund 56</w:t>
            </w:r>
            <w:bookmarkStart w:id="0" w:name="_GoBack"/>
            <w:bookmarkEnd w:id="0"/>
            <w:r w:rsidR="004B6614" w:rsidRPr="008375C6">
              <w:rPr>
                <w:rFonts w:cs="Arial"/>
                <w:b/>
                <w:sz w:val="20"/>
                <w:szCs w:val="20"/>
              </w:rPr>
              <w:t xml:space="preserve"> later in the fiscal year)</w:t>
            </w:r>
          </w:p>
          <w:p w:rsidR="002D175D" w:rsidRPr="008375C6" w:rsidRDefault="002D175D" w:rsidP="004B6614">
            <w:pPr>
              <w:spacing w:after="120" w:line="240" w:lineRule="auto"/>
              <w:ind w:left="720" w:hanging="360"/>
              <w:rPr>
                <w:rFonts w:cs="Arial"/>
                <w:b/>
                <w:sz w:val="20"/>
                <w:szCs w:val="20"/>
              </w:rPr>
            </w:pPr>
            <w:r w:rsidRPr="008375C6">
              <w:rPr>
                <w:rFonts w:cs="Arial"/>
                <w:b/>
                <w:sz w:val="20"/>
                <w:szCs w:val="20"/>
              </w:rPr>
              <w:fldChar w:fldCharType="begin">
                <w:ffData>
                  <w:name w:val="Check23"/>
                  <w:enabled/>
                  <w:calcOnExit w:val="0"/>
                  <w:checkBox>
                    <w:sizeAuto/>
                    <w:default w:val="0"/>
                  </w:checkBox>
                </w:ffData>
              </w:fldChar>
            </w:r>
            <w:r w:rsidRPr="008375C6">
              <w:rPr>
                <w:rFonts w:cs="Arial"/>
                <w:b/>
                <w:sz w:val="20"/>
                <w:szCs w:val="20"/>
              </w:rPr>
              <w:instrText xml:space="preserve"> FORMCHECKBOX </w:instrText>
            </w:r>
            <w:r w:rsidR="003E1E15">
              <w:rPr>
                <w:rFonts w:cs="Arial"/>
                <w:b/>
                <w:sz w:val="20"/>
                <w:szCs w:val="20"/>
              </w:rPr>
            </w:r>
            <w:r w:rsidR="003E1E15">
              <w:rPr>
                <w:rFonts w:cs="Arial"/>
                <w:b/>
                <w:sz w:val="20"/>
                <w:szCs w:val="20"/>
              </w:rPr>
              <w:fldChar w:fldCharType="separate"/>
            </w:r>
            <w:r w:rsidRPr="008375C6">
              <w:rPr>
                <w:rFonts w:cs="Arial"/>
                <w:b/>
                <w:sz w:val="20"/>
                <w:szCs w:val="20"/>
              </w:rPr>
              <w:fldChar w:fldCharType="end"/>
            </w:r>
            <w:r w:rsidRPr="008375C6">
              <w:rPr>
                <w:rFonts w:cs="Arial"/>
                <w:b/>
                <w:sz w:val="20"/>
                <w:szCs w:val="20"/>
              </w:rPr>
              <w:t xml:space="preserve"> </w:t>
            </w:r>
            <w:r w:rsidR="008375C6">
              <w:rPr>
                <w:rFonts w:cs="Arial"/>
                <w:b/>
                <w:sz w:val="20"/>
                <w:szCs w:val="20"/>
              </w:rPr>
              <w:t>Follow guidance on new cost allocation procedures (to come from SC First Steps)</w:t>
            </w:r>
          </w:p>
          <w:p w:rsidR="008A343B" w:rsidRDefault="004B6614" w:rsidP="00FE26EC">
            <w:pPr>
              <w:spacing w:after="120" w:line="240" w:lineRule="auto"/>
              <w:ind w:left="720" w:hanging="360"/>
              <w:rPr>
                <w:rFonts w:cs="Arial"/>
                <w:b/>
                <w:sz w:val="20"/>
                <w:szCs w:val="20"/>
              </w:rPr>
            </w:pPr>
            <w:r w:rsidRPr="008375C6">
              <w:rPr>
                <w:rFonts w:cs="Arial"/>
                <w:b/>
                <w:sz w:val="20"/>
                <w:szCs w:val="20"/>
              </w:rPr>
              <w:fldChar w:fldCharType="begin">
                <w:ffData>
                  <w:name w:val="Check23"/>
                  <w:enabled/>
                  <w:calcOnExit w:val="0"/>
                  <w:checkBox>
                    <w:sizeAuto/>
                    <w:default w:val="0"/>
                  </w:checkBox>
                </w:ffData>
              </w:fldChar>
            </w:r>
            <w:r w:rsidRPr="008375C6">
              <w:rPr>
                <w:rFonts w:cs="Arial"/>
                <w:b/>
                <w:sz w:val="20"/>
                <w:szCs w:val="20"/>
              </w:rPr>
              <w:instrText xml:space="preserve"> FORMCHECKBOX </w:instrText>
            </w:r>
            <w:r w:rsidR="003E1E15">
              <w:rPr>
                <w:rFonts w:cs="Arial"/>
                <w:b/>
                <w:sz w:val="20"/>
                <w:szCs w:val="20"/>
              </w:rPr>
            </w:r>
            <w:r w:rsidR="003E1E15">
              <w:rPr>
                <w:rFonts w:cs="Arial"/>
                <w:b/>
                <w:sz w:val="20"/>
                <w:szCs w:val="20"/>
              </w:rPr>
              <w:fldChar w:fldCharType="separate"/>
            </w:r>
            <w:r w:rsidRPr="008375C6">
              <w:rPr>
                <w:rFonts w:cs="Arial"/>
                <w:b/>
                <w:sz w:val="20"/>
                <w:szCs w:val="20"/>
              </w:rPr>
              <w:fldChar w:fldCharType="end"/>
            </w:r>
            <w:r w:rsidRPr="008375C6">
              <w:rPr>
                <w:rFonts w:cs="Arial"/>
                <w:b/>
                <w:sz w:val="20"/>
                <w:szCs w:val="20"/>
              </w:rPr>
              <w:t xml:space="preserve"> The percentage of state funds budgeted to Administration (1012) does not exceed 13% (consider the impact of adding Fund 56 later in the fiscal year)</w:t>
            </w:r>
          </w:p>
        </w:tc>
      </w:tr>
    </w:tbl>
    <w:p w:rsidR="00E612DB" w:rsidRDefault="00E612DB">
      <w:r>
        <w:br w:type="page"/>
      </w:r>
    </w:p>
    <w:tbl>
      <w:tblPr>
        <w:tblW w:w="10243"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43"/>
      </w:tblGrid>
      <w:tr w:rsidR="004B6614" w:rsidRPr="008A020C" w:rsidTr="00CE7513">
        <w:tc>
          <w:tcPr>
            <w:tcW w:w="10243"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4B6614" w:rsidRPr="00AD7961" w:rsidRDefault="004B6614" w:rsidP="00AD7961">
            <w:pPr>
              <w:spacing w:after="0" w:line="240" w:lineRule="auto"/>
              <w:jc w:val="center"/>
              <w:rPr>
                <w:rFonts w:cs="Arial"/>
                <w:b/>
                <w:sz w:val="24"/>
                <w:szCs w:val="20"/>
              </w:rPr>
            </w:pPr>
            <w:r w:rsidRPr="00AD7961">
              <w:rPr>
                <w:rFonts w:cs="Arial"/>
                <w:b/>
                <w:sz w:val="24"/>
                <w:szCs w:val="20"/>
              </w:rPr>
              <w:lastRenderedPageBreak/>
              <w:t xml:space="preserve">Proposed Use of Carryforward </w:t>
            </w:r>
            <w:r w:rsidR="005E2BEB">
              <w:rPr>
                <w:rFonts w:cs="Arial"/>
                <w:b/>
                <w:sz w:val="24"/>
                <w:szCs w:val="20"/>
              </w:rPr>
              <w:t xml:space="preserve">for 2018-19 </w:t>
            </w:r>
            <w:r w:rsidRPr="00AD7961">
              <w:rPr>
                <w:rFonts w:cs="Arial"/>
                <w:b/>
                <w:sz w:val="24"/>
                <w:szCs w:val="20"/>
              </w:rPr>
              <w:t>(optional)</w:t>
            </w:r>
          </w:p>
          <w:p w:rsidR="004B6614" w:rsidRPr="008A020C" w:rsidRDefault="00AD7961" w:rsidP="00AD7961">
            <w:pPr>
              <w:spacing w:after="0" w:line="240" w:lineRule="auto"/>
              <w:rPr>
                <w:rFonts w:cs="Arial"/>
                <w:b/>
                <w:sz w:val="20"/>
                <w:szCs w:val="20"/>
              </w:rPr>
            </w:pPr>
            <w:r>
              <w:rPr>
                <w:rFonts w:cs="Arial"/>
                <w:b/>
                <w:sz w:val="20"/>
                <w:szCs w:val="20"/>
              </w:rPr>
              <w:t xml:space="preserve">Partnership boards must adopt the use of carryforward funding before it can be added to the partnership’s budget. </w:t>
            </w:r>
            <w:r w:rsidR="004B6614">
              <w:rPr>
                <w:rFonts w:cs="Arial"/>
                <w:b/>
                <w:sz w:val="20"/>
                <w:szCs w:val="20"/>
              </w:rPr>
              <w:t>If the partnership board chooses to adopt the future use of carryforward funding</w:t>
            </w:r>
            <w:r>
              <w:rPr>
                <w:rFonts w:cs="Arial"/>
                <w:b/>
                <w:sz w:val="20"/>
                <w:szCs w:val="20"/>
              </w:rPr>
              <w:t xml:space="preserve"> at this time, enter that plan here. Note if significant changes are made to this plan</w:t>
            </w:r>
            <w:r w:rsidR="009316D5">
              <w:rPr>
                <w:rFonts w:cs="Arial"/>
                <w:b/>
                <w:sz w:val="20"/>
                <w:szCs w:val="20"/>
              </w:rPr>
              <w:t xml:space="preserve"> later on</w:t>
            </w:r>
            <w:r>
              <w:rPr>
                <w:rFonts w:cs="Arial"/>
                <w:b/>
                <w:sz w:val="20"/>
                <w:szCs w:val="20"/>
              </w:rPr>
              <w:t>, th</w:t>
            </w:r>
            <w:r w:rsidR="00717C17">
              <w:rPr>
                <w:rFonts w:cs="Arial"/>
                <w:b/>
                <w:sz w:val="20"/>
                <w:szCs w:val="20"/>
              </w:rPr>
              <w:t>e board must adopt those changes</w:t>
            </w:r>
            <w:r>
              <w:rPr>
                <w:rFonts w:cs="Arial"/>
                <w:b/>
                <w:sz w:val="20"/>
                <w:szCs w:val="20"/>
              </w:rPr>
              <w:t>.</w:t>
            </w:r>
          </w:p>
        </w:tc>
      </w:tr>
      <w:tr w:rsidR="004B6614" w:rsidRPr="008A020C" w:rsidTr="004B6614">
        <w:tc>
          <w:tcPr>
            <w:tcW w:w="1024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tbl>
            <w:tblPr>
              <w:tblpPr w:leftFromText="180" w:rightFromText="180" w:vertAnchor="text" w:horzAnchor="margin" w:tblpXSpec="center" w:tblpY="147"/>
              <w:tblW w:w="907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0" w:type="dxa"/>
                <w:right w:w="0" w:type="dxa"/>
              </w:tblCellMar>
              <w:tblLook w:val="0000" w:firstRow="0" w:lastRow="0" w:firstColumn="0" w:lastColumn="0" w:noHBand="0" w:noVBand="0"/>
            </w:tblPr>
            <w:tblGrid>
              <w:gridCol w:w="3330"/>
              <w:gridCol w:w="2145"/>
              <w:gridCol w:w="3600"/>
            </w:tblGrid>
            <w:tr w:rsidR="004B6614" w:rsidRPr="008A020C" w:rsidTr="00E612DB">
              <w:trPr>
                <w:trHeight w:val="249"/>
              </w:trPr>
              <w:tc>
                <w:tcPr>
                  <w:tcW w:w="3330" w:type="dxa"/>
                  <w:shd w:val="clear" w:color="auto" w:fill="000000"/>
                  <w:noWrap/>
                  <w:tcMar>
                    <w:top w:w="20" w:type="dxa"/>
                    <w:left w:w="20" w:type="dxa"/>
                    <w:bottom w:w="0" w:type="dxa"/>
                    <w:right w:w="20" w:type="dxa"/>
                  </w:tcMar>
                  <w:vAlign w:val="bottom"/>
                </w:tcPr>
                <w:p w:rsidR="004B6614" w:rsidRPr="008A020C" w:rsidRDefault="00AD7961" w:rsidP="0088203F">
                  <w:pPr>
                    <w:spacing w:after="0" w:line="240" w:lineRule="auto"/>
                    <w:jc w:val="center"/>
                    <w:rPr>
                      <w:rFonts w:cs="Arial"/>
                      <w:b/>
                      <w:sz w:val="20"/>
                      <w:szCs w:val="20"/>
                    </w:rPr>
                  </w:pPr>
                  <w:r>
                    <w:rPr>
                      <w:rFonts w:cs="Arial"/>
                      <w:b/>
                      <w:sz w:val="20"/>
                      <w:szCs w:val="20"/>
                    </w:rPr>
                    <w:t>Program or Service</w:t>
                  </w:r>
                </w:p>
              </w:tc>
              <w:tc>
                <w:tcPr>
                  <w:tcW w:w="2145" w:type="dxa"/>
                  <w:shd w:val="clear" w:color="auto" w:fill="000000"/>
                  <w:vAlign w:val="bottom"/>
                </w:tcPr>
                <w:p w:rsidR="004B6614" w:rsidRPr="008A020C" w:rsidRDefault="00AD7961" w:rsidP="0088203F">
                  <w:pPr>
                    <w:spacing w:after="0" w:line="240" w:lineRule="auto"/>
                    <w:jc w:val="center"/>
                    <w:rPr>
                      <w:rFonts w:cs="Arial"/>
                      <w:b/>
                      <w:sz w:val="20"/>
                      <w:szCs w:val="20"/>
                    </w:rPr>
                  </w:pPr>
                  <w:r>
                    <w:rPr>
                      <w:rFonts w:cs="Arial"/>
                      <w:b/>
                      <w:sz w:val="20"/>
                      <w:szCs w:val="20"/>
                    </w:rPr>
                    <w:t>Fund 56 Amount</w:t>
                  </w:r>
                </w:p>
              </w:tc>
              <w:tc>
                <w:tcPr>
                  <w:tcW w:w="3600" w:type="dxa"/>
                  <w:tcBorders>
                    <w:right w:val="single" w:sz="18" w:space="0" w:color="auto"/>
                  </w:tcBorders>
                  <w:shd w:val="clear" w:color="auto" w:fill="000000"/>
                  <w:noWrap/>
                  <w:tcMar>
                    <w:top w:w="20" w:type="dxa"/>
                    <w:left w:w="20" w:type="dxa"/>
                    <w:bottom w:w="0" w:type="dxa"/>
                    <w:right w:w="20" w:type="dxa"/>
                  </w:tcMar>
                  <w:vAlign w:val="bottom"/>
                </w:tcPr>
                <w:p w:rsidR="004B6614" w:rsidRPr="008A020C" w:rsidRDefault="00AD7961" w:rsidP="0088203F">
                  <w:pPr>
                    <w:spacing w:after="0" w:line="240" w:lineRule="auto"/>
                    <w:jc w:val="center"/>
                    <w:rPr>
                      <w:rFonts w:cs="Arial"/>
                      <w:b/>
                      <w:sz w:val="20"/>
                      <w:szCs w:val="20"/>
                    </w:rPr>
                  </w:pPr>
                  <w:r>
                    <w:rPr>
                      <w:rFonts w:cs="Arial"/>
                      <w:b/>
                      <w:sz w:val="20"/>
                      <w:szCs w:val="20"/>
                    </w:rPr>
                    <w:t>What funds will be used for</w:t>
                  </w:r>
                </w:p>
              </w:tc>
            </w:tr>
            <w:tr w:rsidR="00AD7961" w:rsidRPr="008A020C" w:rsidTr="00E612DB">
              <w:trPr>
                <w:trHeight w:val="249"/>
              </w:trPr>
              <w:tc>
                <w:tcPr>
                  <w:tcW w:w="3330" w:type="dxa"/>
                  <w:noWrap/>
                  <w:tcMar>
                    <w:top w:w="20" w:type="dxa"/>
                    <w:left w:w="20" w:type="dxa"/>
                    <w:bottom w:w="0" w:type="dxa"/>
                    <w:right w:w="20" w:type="dxa"/>
                  </w:tcMar>
                  <w:vAlign w:val="center"/>
                </w:tcPr>
                <w:p w:rsidR="00AD7961" w:rsidRDefault="00AD7961" w:rsidP="00AD7961">
                  <w:pPr>
                    <w:spacing w:after="0" w:line="240" w:lineRule="auto"/>
                    <w:rPr>
                      <w:rFonts w:cs="Arial"/>
                      <w:sz w:val="20"/>
                      <w:szCs w:val="20"/>
                    </w:rPr>
                  </w:pPr>
                </w:p>
              </w:tc>
              <w:tc>
                <w:tcPr>
                  <w:tcW w:w="2145" w:type="dxa"/>
                  <w:vAlign w:val="center"/>
                </w:tcPr>
                <w:p w:rsidR="00AD7961" w:rsidRPr="008A020C" w:rsidRDefault="00AD7961" w:rsidP="00AD7961">
                  <w:pPr>
                    <w:spacing w:after="0" w:line="240" w:lineRule="auto"/>
                    <w:rPr>
                      <w:rFonts w:cs="Arial"/>
                      <w:sz w:val="20"/>
                      <w:szCs w:val="20"/>
                    </w:rPr>
                  </w:pPr>
                  <w:r>
                    <w:rPr>
                      <w:rFonts w:cs="Arial"/>
                      <w:sz w:val="20"/>
                      <w:szCs w:val="20"/>
                    </w:rPr>
                    <w:t>$</w:t>
                  </w:r>
                </w:p>
              </w:tc>
              <w:tc>
                <w:tcPr>
                  <w:tcW w:w="3600" w:type="dxa"/>
                  <w:tcBorders>
                    <w:right w:val="single" w:sz="18" w:space="0" w:color="auto"/>
                  </w:tcBorders>
                  <w:noWrap/>
                  <w:tcMar>
                    <w:top w:w="20" w:type="dxa"/>
                    <w:left w:w="20" w:type="dxa"/>
                    <w:bottom w:w="0" w:type="dxa"/>
                    <w:right w:w="20" w:type="dxa"/>
                  </w:tcMar>
                  <w:vAlign w:val="center"/>
                </w:tcPr>
                <w:p w:rsidR="00AD7961" w:rsidRPr="008A020C" w:rsidRDefault="00AD7961" w:rsidP="00AD7961">
                  <w:pPr>
                    <w:spacing w:after="0" w:line="240" w:lineRule="auto"/>
                    <w:rPr>
                      <w:rFonts w:cs="Arial"/>
                      <w:sz w:val="20"/>
                      <w:szCs w:val="20"/>
                    </w:rPr>
                  </w:pPr>
                </w:p>
              </w:tc>
            </w:tr>
            <w:tr w:rsidR="00AD7961" w:rsidRPr="008A020C" w:rsidTr="00E612DB">
              <w:trPr>
                <w:trHeight w:val="249"/>
              </w:trPr>
              <w:tc>
                <w:tcPr>
                  <w:tcW w:w="3330" w:type="dxa"/>
                  <w:noWrap/>
                  <w:tcMar>
                    <w:top w:w="20" w:type="dxa"/>
                    <w:left w:w="20" w:type="dxa"/>
                    <w:bottom w:w="0" w:type="dxa"/>
                    <w:right w:w="20" w:type="dxa"/>
                  </w:tcMar>
                  <w:vAlign w:val="center"/>
                </w:tcPr>
                <w:p w:rsidR="00AD7961" w:rsidRDefault="00AD7961" w:rsidP="00AD7961">
                  <w:pPr>
                    <w:spacing w:after="0" w:line="240" w:lineRule="auto"/>
                    <w:rPr>
                      <w:rFonts w:cs="Arial"/>
                      <w:sz w:val="20"/>
                      <w:szCs w:val="20"/>
                    </w:rPr>
                  </w:pPr>
                </w:p>
              </w:tc>
              <w:tc>
                <w:tcPr>
                  <w:tcW w:w="2145" w:type="dxa"/>
                  <w:vAlign w:val="center"/>
                </w:tcPr>
                <w:p w:rsidR="00AD7961" w:rsidRPr="008A020C" w:rsidRDefault="00AD7961" w:rsidP="00AD7961">
                  <w:pPr>
                    <w:spacing w:after="0" w:line="240" w:lineRule="auto"/>
                    <w:rPr>
                      <w:rFonts w:cs="Arial"/>
                      <w:sz w:val="20"/>
                      <w:szCs w:val="20"/>
                    </w:rPr>
                  </w:pPr>
                  <w:r>
                    <w:rPr>
                      <w:rFonts w:cs="Arial"/>
                      <w:sz w:val="20"/>
                      <w:szCs w:val="20"/>
                    </w:rPr>
                    <w:t>$</w:t>
                  </w:r>
                </w:p>
              </w:tc>
              <w:tc>
                <w:tcPr>
                  <w:tcW w:w="3600" w:type="dxa"/>
                  <w:tcBorders>
                    <w:right w:val="single" w:sz="18" w:space="0" w:color="auto"/>
                  </w:tcBorders>
                  <w:noWrap/>
                  <w:tcMar>
                    <w:top w:w="20" w:type="dxa"/>
                    <w:left w:w="20" w:type="dxa"/>
                    <w:bottom w:w="0" w:type="dxa"/>
                    <w:right w:w="20" w:type="dxa"/>
                  </w:tcMar>
                  <w:vAlign w:val="center"/>
                </w:tcPr>
                <w:p w:rsidR="00AD7961" w:rsidRPr="008A020C" w:rsidRDefault="00AD7961" w:rsidP="00AD7961">
                  <w:pPr>
                    <w:spacing w:after="0" w:line="240" w:lineRule="auto"/>
                    <w:rPr>
                      <w:rFonts w:cs="Arial"/>
                      <w:sz w:val="20"/>
                      <w:szCs w:val="20"/>
                    </w:rPr>
                  </w:pPr>
                </w:p>
              </w:tc>
            </w:tr>
            <w:tr w:rsidR="00AD7961" w:rsidRPr="008A020C" w:rsidTr="00E612DB">
              <w:trPr>
                <w:trHeight w:val="249"/>
              </w:trPr>
              <w:tc>
                <w:tcPr>
                  <w:tcW w:w="3330" w:type="dxa"/>
                  <w:noWrap/>
                  <w:tcMar>
                    <w:top w:w="20" w:type="dxa"/>
                    <w:left w:w="20" w:type="dxa"/>
                    <w:bottom w:w="0" w:type="dxa"/>
                    <w:right w:w="20" w:type="dxa"/>
                  </w:tcMar>
                  <w:vAlign w:val="center"/>
                </w:tcPr>
                <w:p w:rsidR="00AD7961" w:rsidRPr="008A020C" w:rsidRDefault="00AD7961" w:rsidP="00AD7961">
                  <w:pPr>
                    <w:spacing w:after="0" w:line="240" w:lineRule="auto"/>
                    <w:rPr>
                      <w:rFonts w:cs="Arial"/>
                      <w:sz w:val="20"/>
                      <w:szCs w:val="20"/>
                    </w:rPr>
                  </w:pPr>
                </w:p>
              </w:tc>
              <w:tc>
                <w:tcPr>
                  <w:tcW w:w="2145" w:type="dxa"/>
                  <w:vAlign w:val="center"/>
                </w:tcPr>
                <w:p w:rsidR="00AD7961" w:rsidRPr="008A020C" w:rsidRDefault="00AD7961" w:rsidP="00AD7961">
                  <w:pPr>
                    <w:spacing w:after="0" w:line="240" w:lineRule="auto"/>
                    <w:rPr>
                      <w:rFonts w:cs="Arial"/>
                      <w:sz w:val="20"/>
                      <w:szCs w:val="20"/>
                    </w:rPr>
                  </w:pPr>
                  <w:r w:rsidRPr="008A020C">
                    <w:rPr>
                      <w:rFonts w:cs="Arial"/>
                      <w:sz w:val="20"/>
                      <w:szCs w:val="20"/>
                    </w:rPr>
                    <w:t>$</w:t>
                  </w:r>
                </w:p>
              </w:tc>
              <w:tc>
                <w:tcPr>
                  <w:tcW w:w="3600" w:type="dxa"/>
                  <w:tcBorders>
                    <w:right w:val="single" w:sz="18" w:space="0" w:color="auto"/>
                  </w:tcBorders>
                  <w:noWrap/>
                  <w:tcMar>
                    <w:top w:w="20" w:type="dxa"/>
                    <w:left w:w="20" w:type="dxa"/>
                    <w:bottom w:w="0" w:type="dxa"/>
                    <w:right w:w="20" w:type="dxa"/>
                  </w:tcMar>
                  <w:vAlign w:val="center"/>
                </w:tcPr>
                <w:p w:rsidR="00AD7961" w:rsidRPr="008A020C" w:rsidRDefault="00AD7961" w:rsidP="00AD7961">
                  <w:pPr>
                    <w:spacing w:after="0" w:line="240" w:lineRule="auto"/>
                    <w:rPr>
                      <w:rFonts w:cs="Arial"/>
                      <w:sz w:val="20"/>
                      <w:szCs w:val="20"/>
                    </w:rPr>
                  </w:pPr>
                </w:p>
              </w:tc>
            </w:tr>
            <w:tr w:rsidR="00AD7961" w:rsidRPr="008A020C" w:rsidTr="00E612DB">
              <w:trPr>
                <w:trHeight w:val="249"/>
              </w:trPr>
              <w:tc>
                <w:tcPr>
                  <w:tcW w:w="3330" w:type="dxa"/>
                  <w:noWrap/>
                  <w:tcMar>
                    <w:top w:w="20" w:type="dxa"/>
                    <w:left w:w="20" w:type="dxa"/>
                    <w:bottom w:w="0" w:type="dxa"/>
                    <w:right w:w="20" w:type="dxa"/>
                  </w:tcMar>
                  <w:vAlign w:val="center"/>
                </w:tcPr>
                <w:p w:rsidR="00AD7961" w:rsidRPr="008A020C" w:rsidRDefault="00AD7961" w:rsidP="00AD7961">
                  <w:pPr>
                    <w:spacing w:after="0" w:line="240" w:lineRule="auto"/>
                    <w:rPr>
                      <w:rFonts w:cs="Arial"/>
                      <w:sz w:val="20"/>
                      <w:szCs w:val="20"/>
                    </w:rPr>
                  </w:pPr>
                </w:p>
              </w:tc>
              <w:tc>
                <w:tcPr>
                  <w:tcW w:w="2145" w:type="dxa"/>
                  <w:vAlign w:val="center"/>
                </w:tcPr>
                <w:p w:rsidR="00AD7961" w:rsidRPr="008A020C" w:rsidRDefault="00AD7961" w:rsidP="00AD7961">
                  <w:pPr>
                    <w:spacing w:after="0" w:line="240" w:lineRule="auto"/>
                    <w:rPr>
                      <w:rFonts w:cs="Arial"/>
                      <w:sz w:val="20"/>
                      <w:szCs w:val="20"/>
                    </w:rPr>
                  </w:pPr>
                  <w:r>
                    <w:rPr>
                      <w:rFonts w:cs="Arial"/>
                      <w:sz w:val="20"/>
                      <w:szCs w:val="20"/>
                    </w:rPr>
                    <w:t>$</w:t>
                  </w:r>
                </w:p>
              </w:tc>
              <w:tc>
                <w:tcPr>
                  <w:tcW w:w="3600" w:type="dxa"/>
                  <w:tcBorders>
                    <w:right w:val="single" w:sz="18" w:space="0" w:color="auto"/>
                  </w:tcBorders>
                  <w:noWrap/>
                  <w:tcMar>
                    <w:top w:w="20" w:type="dxa"/>
                    <w:left w:w="20" w:type="dxa"/>
                    <w:bottom w:w="0" w:type="dxa"/>
                    <w:right w:w="20" w:type="dxa"/>
                  </w:tcMar>
                  <w:vAlign w:val="center"/>
                </w:tcPr>
                <w:p w:rsidR="00AD7961" w:rsidRPr="008A020C" w:rsidRDefault="00AD7961" w:rsidP="00AD7961">
                  <w:pPr>
                    <w:spacing w:after="0" w:line="240" w:lineRule="auto"/>
                    <w:rPr>
                      <w:rFonts w:cs="Arial"/>
                      <w:sz w:val="20"/>
                      <w:szCs w:val="20"/>
                    </w:rPr>
                  </w:pPr>
                </w:p>
              </w:tc>
            </w:tr>
            <w:tr w:rsidR="00AD7961" w:rsidRPr="008A020C" w:rsidTr="00E612DB">
              <w:trPr>
                <w:trHeight w:val="249"/>
              </w:trPr>
              <w:tc>
                <w:tcPr>
                  <w:tcW w:w="3330" w:type="dxa"/>
                  <w:noWrap/>
                  <w:tcMar>
                    <w:top w:w="20" w:type="dxa"/>
                    <w:left w:w="20" w:type="dxa"/>
                    <w:bottom w:w="0" w:type="dxa"/>
                    <w:right w:w="20" w:type="dxa"/>
                  </w:tcMar>
                  <w:vAlign w:val="center"/>
                </w:tcPr>
                <w:p w:rsidR="00AD7961" w:rsidRDefault="00AD7961" w:rsidP="00AD7961">
                  <w:pPr>
                    <w:spacing w:after="0" w:line="240" w:lineRule="auto"/>
                    <w:rPr>
                      <w:rFonts w:cs="Arial"/>
                      <w:sz w:val="20"/>
                      <w:szCs w:val="20"/>
                    </w:rPr>
                  </w:pPr>
                </w:p>
              </w:tc>
              <w:tc>
                <w:tcPr>
                  <w:tcW w:w="2145" w:type="dxa"/>
                  <w:vAlign w:val="center"/>
                </w:tcPr>
                <w:p w:rsidR="00AD7961" w:rsidRDefault="00AD7961" w:rsidP="00AD7961">
                  <w:pPr>
                    <w:spacing w:after="0" w:line="240" w:lineRule="auto"/>
                    <w:rPr>
                      <w:rFonts w:cs="Arial"/>
                      <w:sz w:val="20"/>
                      <w:szCs w:val="20"/>
                    </w:rPr>
                  </w:pPr>
                  <w:r>
                    <w:rPr>
                      <w:rFonts w:cs="Arial"/>
                      <w:sz w:val="20"/>
                      <w:szCs w:val="20"/>
                    </w:rPr>
                    <w:t>$</w:t>
                  </w:r>
                </w:p>
              </w:tc>
              <w:tc>
                <w:tcPr>
                  <w:tcW w:w="3600" w:type="dxa"/>
                  <w:tcBorders>
                    <w:right w:val="single" w:sz="18" w:space="0" w:color="auto"/>
                  </w:tcBorders>
                  <w:noWrap/>
                  <w:tcMar>
                    <w:top w:w="20" w:type="dxa"/>
                    <w:left w:w="20" w:type="dxa"/>
                    <w:bottom w:w="0" w:type="dxa"/>
                    <w:right w:w="20" w:type="dxa"/>
                  </w:tcMar>
                  <w:vAlign w:val="center"/>
                </w:tcPr>
                <w:p w:rsidR="00AD7961" w:rsidRDefault="00AD7961" w:rsidP="00AD7961">
                  <w:pPr>
                    <w:spacing w:after="0" w:line="240" w:lineRule="auto"/>
                    <w:rPr>
                      <w:rFonts w:cs="Arial"/>
                      <w:sz w:val="20"/>
                      <w:szCs w:val="20"/>
                    </w:rPr>
                  </w:pPr>
                </w:p>
              </w:tc>
            </w:tr>
            <w:tr w:rsidR="00AD7961" w:rsidRPr="008A020C" w:rsidTr="00E612DB">
              <w:trPr>
                <w:trHeight w:val="249"/>
              </w:trPr>
              <w:tc>
                <w:tcPr>
                  <w:tcW w:w="3330" w:type="dxa"/>
                  <w:noWrap/>
                  <w:tcMar>
                    <w:top w:w="20" w:type="dxa"/>
                    <w:left w:w="20" w:type="dxa"/>
                    <w:bottom w:w="0" w:type="dxa"/>
                    <w:right w:w="20" w:type="dxa"/>
                  </w:tcMar>
                  <w:vAlign w:val="center"/>
                </w:tcPr>
                <w:p w:rsidR="00AD7961" w:rsidRPr="008A020C" w:rsidRDefault="00AD7961" w:rsidP="00AD7961">
                  <w:pPr>
                    <w:spacing w:after="0" w:line="240" w:lineRule="auto"/>
                    <w:rPr>
                      <w:rFonts w:cs="Arial"/>
                      <w:sz w:val="20"/>
                      <w:szCs w:val="20"/>
                    </w:rPr>
                  </w:pPr>
                </w:p>
              </w:tc>
              <w:tc>
                <w:tcPr>
                  <w:tcW w:w="2145" w:type="dxa"/>
                  <w:vAlign w:val="center"/>
                </w:tcPr>
                <w:p w:rsidR="00AD7961" w:rsidRDefault="00AD7961" w:rsidP="00AD7961">
                  <w:pPr>
                    <w:spacing w:after="0" w:line="240" w:lineRule="auto"/>
                    <w:rPr>
                      <w:rFonts w:cs="Arial"/>
                      <w:sz w:val="20"/>
                      <w:szCs w:val="20"/>
                    </w:rPr>
                  </w:pPr>
                  <w:r>
                    <w:rPr>
                      <w:rFonts w:cs="Arial"/>
                      <w:sz w:val="20"/>
                      <w:szCs w:val="20"/>
                    </w:rPr>
                    <w:t>$</w:t>
                  </w:r>
                </w:p>
              </w:tc>
              <w:tc>
                <w:tcPr>
                  <w:tcW w:w="3600" w:type="dxa"/>
                  <w:tcBorders>
                    <w:right w:val="single" w:sz="18" w:space="0" w:color="auto"/>
                  </w:tcBorders>
                  <w:noWrap/>
                  <w:tcMar>
                    <w:top w:w="20" w:type="dxa"/>
                    <w:left w:w="20" w:type="dxa"/>
                    <w:bottom w:w="0" w:type="dxa"/>
                    <w:right w:w="20" w:type="dxa"/>
                  </w:tcMar>
                  <w:vAlign w:val="center"/>
                </w:tcPr>
                <w:p w:rsidR="00AD7961" w:rsidRDefault="00AD7961" w:rsidP="00AD7961">
                  <w:pPr>
                    <w:spacing w:after="0" w:line="240" w:lineRule="auto"/>
                    <w:rPr>
                      <w:rFonts w:cs="Arial"/>
                      <w:sz w:val="20"/>
                      <w:szCs w:val="20"/>
                    </w:rPr>
                  </w:pPr>
                </w:p>
              </w:tc>
            </w:tr>
            <w:tr w:rsidR="00AD7961" w:rsidRPr="008A020C" w:rsidTr="00E612DB">
              <w:trPr>
                <w:trHeight w:val="249"/>
              </w:trPr>
              <w:tc>
                <w:tcPr>
                  <w:tcW w:w="3330" w:type="dxa"/>
                  <w:shd w:val="clear" w:color="auto" w:fill="DAEEF3" w:themeFill="accent5" w:themeFillTint="33"/>
                  <w:noWrap/>
                  <w:tcMar>
                    <w:top w:w="20" w:type="dxa"/>
                    <w:left w:w="20" w:type="dxa"/>
                    <w:bottom w:w="0" w:type="dxa"/>
                    <w:right w:w="20" w:type="dxa"/>
                  </w:tcMar>
                  <w:vAlign w:val="center"/>
                </w:tcPr>
                <w:p w:rsidR="00AD7961" w:rsidRPr="008A020C" w:rsidRDefault="00AD7961" w:rsidP="0088203F">
                  <w:pPr>
                    <w:spacing w:after="0" w:line="240" w:lineRule="auto"/>
                    <w:jc w:val="right"/>
                    <w:rPr>
                      <w:rFonts w:cs="Arial"/>
                      <w:b/>
                      <w:sz w:val="20"/>
                      <w:szCs w:val="20"/>
                    </w:rPr>
                  </w:pPr>
                  <w:r>
                    <w:rPr>
                      <w:rFonts w:cs="Arial"/>
                      <w:b/>
                      <w:sz w:val="20"/>
                      <w:szCs w:val="20"/>
                    </w:rPr>
                    <w:t xml:space="preserve">Estimated State Carryforward </w:t>
                  </w:r>
                  <w:r w:rsidR="00843B19">
                    <w:rPr>
                      <w:rFonts w:cs="Arial"/>
                      <w:b/>
                      <w:sz w:val="20"/>
                      <w:szCs w:val="20"/>
                    </w:rPr>
                    <w:br/>
                  </w:r>
                  <w:r>
                    <w:rPr>
                      <w:rFonts w:cs="Arial"/>
                      <w:b/>
                      <w:sz w:val="20"/>
                      <w:szCs w:val="20"/>
                    </w:rPr>
                    <w:t>for 2018-19</w:t>
                  </w:r>
                </w:p>
              </w:tc>
              <w:tc>
                <w:tcPr>
                  <w:tcW w:w="2145" w:type="dxa"/>
                  <w:vAlign w:val="center"/>
                </w:tcPr>
                <w:p w:rsidR="00AD7961" w:rsidRPr="008A020C" w:rsidRDefault="00AD7961" w:rsidP="00AD7961">
                  <w:pPr>
                    <w:spacing w:after="0" w:line="240" w:lineRule="auto"/>
                    <w:rPr>
                      <w:rFonts w:cs="Arial"/>
                      <w:b/>
                      <w:sz w:val="20"/>
                      <w:szCs w:val="20"/>
                    </w:rPr>
                  </w:pPr>
                  <w:r w:rsidRPr="00E959E6">
                    <w:rPr>
                      <w:rFonts w:cs="Arial"/>
                      <w:b/>
                      <w:sz w:val="20"/>
                      <w:szCs w:val="20"/>
                    </w:rPr>
                    <w:t>$</w:t>
                  </w:r>
                </w:p>
              </w:tc>
              <w:tc>
                <w:tcPr>
                  <w:tcW w:w="3600" w:type="dxa"/>
                  <w:tcBorders>
                    <w:right w:val="single" w:sz="18" w:space="0" w:color="auto"/>
                  </w:tcBorders>
                  <w:shd w:val="clear" w:color="auto" w:fill="auto"/>
                  <w:noWrap/>
                  <w:tcMar>
                    <w:top w:w="20" w:type="dxa"/>
                    <w:left w:w="20" w:type="dxa"/>
                    <w:bottom w:w="0" w:type="dxa"/>
                    <w:right w:w="20" w:type="dxa"/>
                  </w:tcMar>
                  <w:vAlign w:val="center"/>
                </w:tcPr>
                <w:p w:rsidR="00AD7961" w:rsidRDefault="00115A46" w:rsidP="0088203F">
                  <w:pPr>
                    <w:spacing w:after="0" w:line="240" w:lineRule="auto"/>
                    <w:rPr>
                      <w:rFonts w:cs="Arial"/>
                      <w:b/>
                      <w:sz w:val="20"/>
                      <w:szCs w:val="20"/>
                    </w:rPr>
                  </w:pPr>
                  <w:r>
                    <w:rPr>
                      <w:rFonts w:cs="Arial"/>
                      <w:b/>
                      <w:sz w:val="20"/>
                      <w:szCs w:val="20"/>
                    </w:rPr>
                    <w:t xml:space="preserve">Does this </w:t>
                  </w:r>
                  <w:r w:rsidR="00E612DB">
                    <w:rPr>
                      <w:rFonts w:cs="Arial"/>
                      <w:b/>
                      <w:sz w:val="20"/>
                      <w:szCs w:val="20"/>
                    </w:rPr>
                    <w:t xml:space="preserve">estimated </w:t>
                  </w:r>
                  <w:r>
                    <w:rPr>
                      <w:rFonts w:cs="Arial"/>
                      <w:b/>
                      <w:sz w:val="20"/>
                      <w:szCs w:val="20"/>
                    </w:rPr>
                    <w:t>amount exceed 15% of the partnership’s FY19 state allocation?</w:t>
                  </w:r>
                </w:p>
                <w:p w:rsidR="00115A46" w:rsidRPr="00E959E6" w:rsidRDefault="00E612DB" w:rsidP="00E612DB">
                  <w:pPr>
                    <w:spacing w:after="0" w:line="240" w:lineRule="auto"/>
                    <w:rPr>
                      <w:rFonts w:cs="Arial"/>
                      <w:b/>
                      <w:sz w:val="20"/>
                      <w:szCs w:val="20"/>
                    </w:rPr>
                  </w:pPr>
                  <w:r w:rsidRPr="008A020C">
                    <w:rPr>
                      <w:rFonts w:cs="Arial"/>
                      <w:b/>
                      <w:sz w:val="20"/>
                      <w:szCs w:val="20"/>
                    </w:rPr>
                    <w:fldChar w:fldCharType="begin">
                      <w:ffData>
                        <w:name w:val="Check23"/>
                        <w:enabled/>
                        <w:calcOnExit w:val="0"/>
                        <w:checkBox>
                          <w:sizeAuto/>
                          <w:default w:val="0"/>
                        </w:checkBox>
                      </w:ffData>
                    </w:fldChar>
                  </w:r>
                  <w:r w:rsidRPr="008A020C">
                    <w:rPr>
                      <w:rFonts w:cs="Arial"/>
                      <w:b/>
                      <w:sz w:val="20"/>
                      <w:szCs w:val="20"/>
                    </w:rPr>
                    <w:instrText xml:space="preserve"> FORMCHECKBOX </w:instrText>
                  </w:r>
                  <w:r w:rsidR="003E1E15">
                    <w:rPr>
                      <w:rFonts w:cs="Arial"/>
                      <w:b/>
                      <w:sz w:val="20"/>
                      <w:szCs w:val="20"/>
                    </w:rPr>
                  </w:r>
                  <w:r w:rsidR="003E1E15">
                    <w:rPr>
                      <w:rFonts w:cs="Arial"/>
                      <w:b/>
                      <w:sz w:val="20"/>
                      <w:szCs w:val="20"/>
                    </w:rPr>
                    <w:fldChar w:fldCharType="separate"/>
                  </w:r>
                  <w:r w:rsidRPr="008A020C">
                    <w:rPr>
                      <w:rFonts w:cs="Arial"/>
                      <w:b/>
                      <w:sz w:val="20"/>
                      <w:szCs w:val="20"/>
                    </w:rPr>
                    <w:fldChar w:fldCharType="end"/>
                  </w:r>
                  <w:r>
                    <w:rPr>
                      <w:rFonts w:cs="Arial"/>
                      <w:b/>
                      <w:sz w:val="20"/>
                      <w:szCs w:val="20"/>
                    </w:rPr>
                    <w:t xml:space="preserve"> Yes      </w:t>
                  </w:r>
                  <w:r w:rsidRPr="008A020C">
                    <w:rPr>
                      <w:rFonts w:cs="Arial"/>
                      <w:b/>
                      <w:sz w:val="20"/>
                      <w:szCs w:val="20"/>
                    </w:rPr>
                    <w:fldChar w:fldCharType="begin">
                      <w:ffData>
                        <w:name w:val="Check23"/>
                        <w:enabled/>
                        <w:calcOnExit w:val="0"/>
                        <w:checkBox>
                          <w:sizeAuto/>
                          <w:default w:val="0"/>
                        </w:checkBox>
                      </w:ffData>
                    </w:fldChar>
                  </w:r>
                  <w:r w:rsidRPr="008A020C">
                    <w:rPr>
                      <w:rFonts w:cs="Arial"/>
                      <w:b/>
                      <w:sz w:val="20"/>
                      <w:szCs w:val="20"/>
                    </w:rPr>
                    <w:instrText xml:space="preserve"> FORMCHECKBOX </w:instrText>
                  </w:r>
                  <w:r w:rsidR="003E1E15">
                    <w:rPr>
                      <w:rFonts w:cs="Arial"/>
                      <w:b/>
                      <w:sz w:val="20"/>
                      <w:szCs w:val="20"/>
                    </w:rPr>
                  </w:r>
                  <w:r w:rsidR="003E1E15">
                    <w:rPr>
                      <w:rFonts w:cs="Arial"/>
                      <w:b/>
                      <w:sz w:val="20"/>
                      <w:szCs w:val="20"/>
                    </w:rPr>
                    <w:fldChar w:fldCharType="separate"/>
                  </w:r>
                  <w:r w:rsidRPr="008A020C">
                    <w:rPr>
                      <w:rFonts w:cs="Arial"/>
                      <w:b/>
                      <w:sz w:val="20"/>
                      <w:szCs w:val="20"/>
                    </w:rPr>
                    <w:fldChar w:fldCharType="end"/>
                  </w:r>
                  <w:r w:rsidRPr="008A020C">
                    <w:rPr>
                      <w:rFonts w:cs="Arial"/>
                      <w:b/>
                      <w:sz w:val="20"/>
                      <w:szCs w:val="20"/>
                    </w:rPr>
                    <w:t xml:space="preserve"> No</w:t>
                  </w:r>
                </w:p>
              </w:tc>
            </w:tr>
          </w:tbl>
          <w:p w:rsidR="004B6614" w:rsidRPr="008A020C" w:rsidRDefault="004B6614" w:rsidP="0088203F">
            <w:pPr>
              <w:spacing w:after="0" w:line="240" w:lineRule="auto"/>
              <w:rPr>
                <w:rFonts w:cs="Arial"/>
                <w:b/>
                <w:sz w:val="20"/>
                <w:szCs w:val="20"/>
              </w:rPr>
            </w:pPr>
          </w:p>
        </w:tc>
      </w:tr>
      <w:tr w:rsidR="00115A46" w:rsidRPr="008A020C" w:rsidTr="00115A46">
        <w:tc>
          <w:tcPr>
            <w:tcW w:w="10243"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115A46" w:rsidRPr="008A020C" w:rsidRDefault="00115A46" w:rsidP="000E64C0">
            <w:pPr>
              <w:spacing w:after="0" w:line="240" w:lineRule="auto"/>
              <w:rPr>
                <w:rFonts w:cs="Arial"/>
                <w:b/>
                <w:sz w:val="20"/>
                <w:szCs w:val="20"/>
              </w:rPr>
            </w:pPr>
            <w:r>
              <w:rPr>
                <w:rFonts w:cs="Arial"/>
                <w:b/>
                <w:sz w:val="20"/>
                <w:szCs w:val="20"/>
              </w:rPr>
              <w:t>If your partnership anticipates carryforward of more than 15% from 2017-18 to 2018-19, please indicate the reason(s) why below.</w:t>
            </w:r>
          </w:p>
        </w:tc>
      </w:tr>
      <w:tr w:rsidR="00115A46" w:rsidTr="00115A46">
        <w:tc>
          <w:tcPr>
            <w:tcW w:w="1024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15A46" w:rsidRDefault="00115A46" w:rsidP="000E64C0">
            <w:pPr>
              <w:spacing w:after="0" w:line="240" w:lineRule="auto"/>
              <w:rPr>
                <w:rFonts w:cs="Arial"/>
                <w:b/>
                <w:sz w:val="20"/>
                <w:szCs w:val="20"/>
              </w:rPr>
            </w:pPr>
          </w:p>
          <w:p w:rsidR="00115A46" w:rsidRDefault="00115A46" w:rsidP="000E64C0">
            <w:pPr>
              <w:spacing w:after="0" w:line="240" w:lineRule="auto"/>
              <w:rPr>
                <w:rFonts w:cs="Arial"/>
                <w:b/>
                <w:sz w:val="20"/>
                <w:szCs w:val="20"/>
              </w:rPr>
            </w:pPr>
          </w:p>
        </w:tc>
      </w:tr>
    </w:tbl>
    <w:p w:rsidR="000B3AEE" w:rsidRDefault="000B3AEE" w:rsidP="00CE7513">
      <w:pPr>
        <w:rPr>
          <w:rFonts w:ascii="Arial" w:hAnsi="Arial" w:cs="Arial"/>
          <w:b/>
          <w:smallCaps/>
          <w:sz w:val="32"/>
        </w:rPr>
      </w:pPr>
    </w:p>
    <w:p w:rsidR="000B3AEE" w:rsidRDefault="000B3AEE">
      <w:pPr>
        <w:rPr>
          <w:rFonts w:ascii="Arial" w:hAnsi="Arial" w:cs="Arial"/>
          <w:b/>
          <w:smallCaps/>
          <w:sz w:val="32"/>
        </w:rPr>
      </w:pPr>
      <w:r>
        <w:rPr>
          <w:rFonts w:ascii="Arial" w:hAnsi="Arial" w:cs="Arial"/>
          <w:b/>
          <w:smallCaps/>
          <w:sz w:val="32"/>
        </w:rPr>
        <w:br w:type="page"/>
      </w:r>
    </w:p>
    <w:p w:rsidR="000B3AEE" w:rsidRPr="00130464" w:rsidRDefault="000B3AEE" w:rsidP="000B3AEE">
      <w:pPr>
        <w:spacing w:after="0" w:line="240" w:lineRule="auto"/>
        <w:jc w:val="center"/>
        <w:outlineLvl w:val="0"/>
        <w:rPr>
          <w:rFonts w:ascii="Arial" w:hAnsi="Arial" w:cs="Arial"/>
          <w:b/>
          <w:sz w:val="28"/>
        </w:rPr>
      </w:pPr>
      <w:r w:rsidRPr="00130464">
        <w:rPr>
          <w:rFonts w:ascii="Arial" w:hAnsi="Arial" w:cs="Arial"/>
          <w:b/>
          <w:sz w:val="28"/>
        </w:rPr>
        <w:lastRenderedPageBreak/>
        <w:t>FY19 Local Partnership Board Official Approval Signatures</w:t>
      </w:r>
    </w:p>
    <w:p w:rsidR="000B3AEE" w:rsidRDefault="000B3AEE" w:rsidP="000B3AEE">
      <w:pPr>
        <w:spacing w:after="0" w:line="240" w:lineRule="auto"/>
        <w:rPr>
          <w:rFonts w:ascii="Arial" w:hAnsi="Arial" w:cs="Arial"/>
          <w:b/>
        </w:rPr>
      </w:pPr>
    </w:p>
    <w:p w:rsidR="000B3AEE" w:rsidRDefault="000B3AEE" w:rsidP="000B3AEE">
      <w:pPr>
        <w:spacing w:after="0" w:line="240" w:lineRule="auto"/>
        <w:rPr>
          <w:rFonts w:ascii="Arial" w:hAnsi="Arial" w:cs="Arial"/>
          <w:b/>
        </w:rPr>
      </w:pPr>
    </w:p>
    <w:p w:rsidR="000B3AEE" w:rsidRPr="00034D27" w:rsidRDefault="000B3AEE" w:rsidP="000B3AEE">
      <w:pPr>
        <w:spacing w:after="0" w:line="240" w:lineRule="auto"/>
        <w:rPr>
          <w:rFonts w:ascii="Arial" w:hAnsi="Arial" w:cs="Arial"/>
          <w:b/>
        </w:rPr>
      </w:pPr>
      <w:r w:rsidRPr="00034D27">
        <w:rPr>
          <w:rFonts w:ascii="Arial" w:hAnsi="Arial" w:cs="Arial"/>
          <w:b/>
        </w:rPr>
        <w:t xml:space="preserve">COUNTY: </w:t>
      </w:r>
      <w:r w:rsidRPr="00034D27">
        <w:rPr>
          <w:rFonts w:ascii="Arial" w:hAnsi="Arial" w:cs="Arial"/>
          <w:b/>
          <w:u w:val="single"/>
        </w:rPr>
        <w:t>____________________________</w:t>
      </w:r>
      <w:r w:rsidRPr="00034D27">
        <w:rPr>
          <w:rFonts w:ascii="Arial" w:hAnsi="Arial" w:cs="Arial"/>
          <w:b/>
        </w:rPr>
        <w:tab/>
        <w:t xml:space="preserve">DATE: </w:t>
      </w:r>
      <w:r>
        <w:rPr>
          <w:rFonts w:ascii="Arial" w:hAnsi="Arial" w:cs="Arial"/>
          <w:b/>
        </w:rPr>
        <w:t>_________________________</w:t>
      </w:r>
    </w:p>
    <w:tbl>
      <w:tblPr>
        <w:tblpPr w:leftFromText="180" w:rightFromText="180" w:vertAnchor="page" w:horzAnchor="margin" w:tblpY="2708"/>
        <w:tblW w:w="0" w:type="auto"/>
        <w:tblLook w:val="0000" w:firstRow="0" w:lastRow="0" w:firstColumn="0" w:lastColumn="0" w:noHBand="0" w:noVBand="0"/>
      </w:tblPr>
      <w:tblGrid>
        <w:gridCol w:w="4068"/>
        <w:gridCol w:w="5220"/>
      </w:tblGrid>
      <w:tr w:rsidR="000B3AEE" w:rsidRPr="00C05DEA" w:rsidTr="0088203F">
        <w:tc>
          <w:tcPr>
            <w:tcW w:w="4068" w:type="dxa"/>
            <w:tcBorders>
              <w:top w:val="single" w:sz="12" w:space="0" w:color="auto"/>
              <w:left w:val="single" w:sz="12" w:space="0" w:color="auto"/>
              <w:bottom w:val="single" w:sz="2" w:space="0" w:color="auto"/>
              <w:right w:val="single" w:sz="2" w:space="0" w:color="auto"/>
            </w:tcBorders>
          </w:tcPr>
          <w:p w:rsidR="000B3AEE" w:rsidRPr="00C05DEA" w:rsidRDefault="000B3AEE" w:rsidP="000B3AEE">
            <w:pPr>
              <w:spacing w:after="0" w:line="240" w:lineRule="auto"/>
              <w:rPr>
                <w:rFonts w:ascii="Arial" w:hAnsi="Arial" w:cs="Arial"/>
                <w:b/>
                <w:sz w:val="20"/>
                <w:szCs w:val="20"/>
              </w:rPr>
            </w:pPr>
            <w:r w:rsidRPr="00C05DEA">
              <w:rPr>
                <w:rFonts w:ascii="Arial" w:hAnsi="Arial" w:cs="Arial"/>
                <w:b/>
                <w:sz w:val="20"/>
                <w:szCs w:val="20"/>
              </w:rPr>
              <w:t>Board Chairperson</w:t>
            </w:r>
          </w:p>
          <w:p w:rsidR="000B3AEE" w:rsidRPr="00C05DEA" w:rsidRDefault="000B3AEE" w:rsidP="000B3AEE">
            <w:pPr>
              <w:spacing w:after="0" w:line="240" w:lineRule="auto"/>
              <w:rPr>
                <w:rFonts w:ascii="Arial" w:hAnsi="Arial" w:cs="Arial"/>
                <w:sz w:val="20"/>
                <w:szCs w:val="20"/>
              </w:rPr>
            </w:pPr>
            <w:r w:rsidRPr="00C05DEA">
              <w:rPr>
                <w:rFonts w:ascii="Arial" w:hAnsi="Arial" w:cs="Arial"/>
                <w:sz w:val="20"/>
                <w:szCs w:val="20"/>
              </w:rPr>
              <w:t>NAME (PRINT):</w:t>
            </w:r>
          </w:p>
        </w:tc>
        <w:tc>
          <w:tcPr>
            <w:tcW w:w="5220" w:type="dxa"/>
            <w:tcBorders>
              <w:top w:val="single" w:sz="12" w:space="0" w:color="auto"/>
              <w:left w:val="single" w:sz="2" w:space="0" w:color="auto"/>
              <w:bottom w:val="single" w:sz="2" w:space="0" w:color="auto"/>
              <w:right w:val="single" w:sz="12" w:space="0" w:color="auto"/>
            </w:tcBorders>
          </w:tcPr>
          <w:p w:rsidR="000B3AEE" w:rsidRPr="00C05DEA" w:rsidRDefault="000B3AEE" w:rsidP="000B3AEE">
            <w:pPr>
              <w:spacing w:after="0" w:line="240" w:lineRule="auto"/>
              <w:jc w:val="center"/>
              <w:rPr>
                <w:rFonts w:ascii="Arial" w:hAnsi="Arial" w:cs="Arial"/>
                <w:sz w:val="20"/>
                <w:szCs w:val="20"/>
              </w:rPr>
            </w:pPr>
          </w:p>
          <w:p w:rsidR="000B3AEE" w:rsidRPr="00C05DEA" w:rsidRDefault="000B3AEE" w:rsidP="000B3AEE">
            <w:pPr>
              <w:spacing w:after="0" w:line="240" w:lineRule="auto"/>
              <w:jc w:val="center"/>
              <w:rPr>
                <w:rFonts w:ascii="Arial" w:hAnsi="Arial" w:cs="Arial"/>
                <w:sz w:val="20"/>
                <w:szCs w:val="20"/>
              </w:rPr>
            </w:pPr>
          </w:p>
        </w:tc>
      </w:tr>
      <w:tr w:rsidR="000B3AEE" w:rsidRPr="00C05DEA" w:rsidTr="0088203F">
        <w:tc>
          <w:tcPr>
            <w:tcW w:w="4068" w:type="dxa"/>
            <w:tcBorders>
              <w:top w:val="single" w:sz="2" w:space="0" w:color="auto"/>
              <w:left w:val="single" w:sz="12" w:space="0" w:color="auto"/>
              <w:bottom w:val="single" w:sz="2" w:space="0" w:color="auto"/>
              <w:right w:val="single" w:sz="2" w:space="0" w:color="auto"/>
            </w:tcBorders>
          </w:tcPr>
          <w:p w:rsidR="000B3AEE" w:rsidRPr="00C05DEA" w:rsidRDefault="000B3AEE" w:rsidP="000B3AEE">
            <w:pPr>
              <w:spacing w:after="0" w:line="240" w:lineRule="auto"/>
              <w:rPr>
                <w:rFonts w:ascii="Arial" w:hAnsi="Arial" w:cs="Arial"/>
                <w:sz w:val="20"/>
                <w:szCs w:val="20"/>
              </w:rPr>
            </w:pPr>
          </w:p>
          <w:p w:rsidR="000B3AEE" w:rsidRPr="00C05DEA" w:rsidRDefault="000B3AEE" w:rsidP="000B3AEE">
            <w:pPr>
              <w:spacing w:after="0" w:line="240" w:lineRule="auto"/>
              <w:rPr>
                <w:rFonts w:ascii="Arial" w:hAnsi="Arial" w:cs="Arial"/>
                <w:sz w:val="20"/>
                <w:szCs w:val="20"/>
              </w:rPr>
            </w:pPr>
            <w:r w:rsidRPr="00C05DEA">
              <w:rPr>
                <w:rFonts w:ascii="Arial" w:hAnsi="Arial" w:cs="Arial"/>
                <w:sz w:val="20"/>
                <w:szCs w:val="20"/>
              </w:rPr>
              <w:t>TITLE:</w:t>
            </w:r>
          </w:p>
        </w:tc>
        <w:tc>
          <w:tcPr>
            <w:tcW w:w="5220" w:type="dxa"/>
            <w:tcBorders>
              <w:top w:val="single" w:sz="2" w:space="0" w:color="auto"/>
              <w:left w:val="single" w:sz="2" w:space="0" w:color="auto"/>
              <w:bottom w:val="single" w:sz="2" w:space="0" w:color="auto"/>
              <w:right w:val="single" w:sz="12" w:space="0" w:color="auto"/>
            </w:tcBorders>
          </w:tcPr>
          <w:p w:rsidR="000B3AEE" w:rsidRPr="00C05DEA" w:rsidRDefault="000B3AEE" w:rsidP="000B3AEE">
            <w:pPr>
              <w:spacing w:after="0" w:line="240" w:lineRule="auto"/>
              <w:jc w:val="center"/>
              <w:rPr>
                <w:rFonts w:ascii="Arial" w:hAnsi="Arial" w:cs="Arial"/>
                <w:sz w:val="20"/>
                <w:szCs w:val="20"/>
              </w:rPr>
            </w:pPr>
          </w:p>
          <w:p w:rsidR="000B3AEE" w:rsidRPr="00C05DEA" w:rsidRDefault="000B3AEE" w:rsidP="000B3AEE">
            <w:pPr>
              <w:spacing w:after="0" w:line="240" w:lineRule="auto"/>
              <w:jc w:val="center"/>
              <w:rPr>
                <w:rFonts w:ascii="Arial" w:hAnsi="Arial" w:cs="Arial"/>
                <w:b/>
                <w:sz w:val="20"/>
                <w:szCs w:val="20"/>
              </w:rPr>
            </w:pPr>
            <w:r w:rsidRPr="00C05DEA">
              <w:rPr>
                <w:rFonts w:ascii="Arial" w:hAnsi="Arial" w:cs="Arial"/>
                <w:b/>
                <w:sz w:val="20"/>
                <w:szCs w:val="20"/>
              </w:rPr>
              <w:t>Board Chair</w:t>
            </w:r>
          </w:p>
        </w:tc>
      </w:tr>
      <w:tr w:rsidR="000B3AEE" w:rsidRPr="00C05DEA" w:rsidTr="0088203F">
        <w:tc>
          <w:tcPr>
            <w:tcW w:w="4068" w:type="dxa"/>
            <w:tcBorders>
              <w:top w:val="single" w:sz="2" w:space="0" w:color="auto"/>
              <w:left w:val="single" w:sz="12" w:space="0" w:color="auto"/>
              <w:bottom w:val="single" w:sz="12" w:space="0" w:color="auto"/>
              <w:right w:val="single" w:sz="2" w:space="0" w:color="auto"/>
            </w:tcBorders>
          </w:tcPr>
          <w:p w:rsidR="000B3AEE" w:rsidRPr="00C05DEA" w:rsidRDefault="000B3AEE" w:rsidP="000B3AEE">
            <w:pPr>
              <w:spacing w:after="0" w:line="240" w:lineRule="auto"/>
              <w:rPr>
                <w:rFonts w:ascii="Arial" w:hAnsi="Arial" w:cs="Arial"/>
                <w:sz w:val="20"/>
                <w:szCs w:val="20"/>
              </w:rPr>
            </w:pPr>
          </w:p>
          <w:p w:rsidR="000B3AEE" w:rsidRPr="00C05DEA" w:rsidRDefault="000B3AEE" w:rsidP="000B3AEE">
            <w:pPr>
              <w:spacing w:after="0" w:line="240" w:lineRule="auto"/>
              <w:rPr>
                <w:rFonts w:ascii="Arial" w:hAnsi="Arial" w:cs="Arial"/>
                <w:sz w:val="20"/>
                <w:szCs w:val="20"/>
              </w:rPr>
            </w:pPr>
            <w:r w:rsidRPr="00C05DEA">
              <w:rPr>
                <w:rFonts w:ascii="Arial" w:hAnsi="Arial" w:cs="Arial"/>
                <w:sz w:val="20"/>
                <w:szCs w:val="20"/>
              </w:rPr>
              <w:t>SIGNATURE:</w:t>
            </w:r>
          </w:p>
        </w:tc>
        <w:tc>
          <w:tcPr>
            <w:tcW w:w="5220" w:type="dxa"/>
            <w:tcBorders>
              <w:top w:val="single" w:sz="2" w:space="0" w:color="auto"/>
              <w:left w:val="single" w:sz="2" w:space="0" w:color="auto"/>
              <w:bottom w:val="single" w:sz="12" w:space="0" w:color="auto"/>
              <w:right w:val="single" w:sz="12" w:space="0" w:color="auto"/>
            </w:tcBorders>
          </w:tcPr>
          <w:p w:rsidR="000B3AEE" w:rsidRPr="00C05DEA" w:rsidRDefault="000B3AEE" w:rsidP="000B3AEE">
            <w:pPr>
              <w:spacing w:after="0" w:line="240" w:lineRule="auto"/>
              <w:jc w:val="center"/>
              <w:rPr>
                <w:rFonts w:ascii="Arial" w:hAnsi="Arial" w:cs="Arial"/>
                <w:sz w:val="20"/>
                <w:szCs w:val="20"/>
              </w:rPr>
            </w:pPr>
          </w:p>
          <w:p w:rsidR="000B3AEE" w:rsidRPr="00C05DEA" w:rsidRDefault="000B3AEE" w:rsidP="000B3AEE">
            <w:pPr>
              <w:spacing w:after="0" w:line="240" w:lineRule="auto"/>
              <w:jc w:val="center"/>
              <w:rPr>
                <w:rFonts w:ascii="Arial" w:hAnsi="Arial" w:cs="Arial"/>
                <w:sz w:val="20"/>
                <w:szCs w:val="20"/>
              </w:rPr>
            </w:pPr>
          </w:p>
        </w:tc>
      </w:tr>
      <w:tr w:rsidR="000B3AEE" w:rsidRPr="00C05DEA" w:rsidTr="0088203F">
        <w:tc>
          <w:tcPr>
            <w:tcW w:w="4068" w:type="dxa"/>
            <w:tcBorders>
              <w:top w:val="single" w:sz="12" w:space="0" w:color="auto"/>
              <w:left w:val="nil"/>
              <w:bottom w:val="single" w:sz="12" w:space="0" w:color="auto"/>
              <w:right w:val="nil"/>
            </w:tcBorders>
          </w:tcPr>
          <w:p w:rsidR="000B3AEE" w:rsidRPr="00C05DEA" w:rsidRDefault="000B3AEE" w:rsidP="000B3AEE">
            <w:pPr>
              <w:spacing w:after="0" w:line="240" w:lineRule="auto"/>
              <w:rPr>
                <w:rFonts w:ascii="Arial" w:hAnsi="Arial" w:cs="Arial"/>
                <w:sz w:val="20"/>
                <w:szCs w:val="20"/>
              </w:rPr>
            </w:pPr>
          </w:p>
        </w:tc>
        <w:tc>
          <w:tcPr>
            <w:tcW w:w="5220" w:type="dxa"/>
            <w:tcBorders>
              <w:top w:val="single" w:sz="12" w:space="0" w:color="auto"/>
              <w:left w:val="nil"/>
              <w:bottom w:val="single" w:sz="12" w:space="0" w:color="auto"/>
              <w:right w:val="nil"/>
            </w:tcBorders>
          </w:tcPr>
          <w:p w:rsidR="000B3AEE" w:rsidRPr="00C05DEA" w:rsidRDefault="000B3AEE" w:rsidP="000B3AEE">
            <w:pPr>
              <w:spacing w:after="0" w:line="240" w:lineRule="auto"/>
              <w:jc w:val="center"/>
              <w:rPr>
                <w:rFonts w:ascii="Arial" w:hAnsi="Arial" w:cs="Arial"/>
                <w:sz w:val="20"/>
                <w:szCs w:val="20"/>
              </w:rPr>
            </w:pPr>
          </w:p>
        </w:tc>
      </w:tr>
      <w:tr w:rsidR="000B3AEE" w:rsidRPr="00C05DEA" w:rsidTr="0088203F">
        <w:tc>
          <w:tcPr>
            <w:tcW w:w="4068" w:type="dxa"/>
            <w:tcBorders>
              <w:top w:val="single" w:sz="12" w:space="0" w:color="auto"/>
              <w:left w:val="single" w:sz="12" w:space="0" w:color="auto"/>
              <w:bottom w:val="single" w:sz="2" w:space="0" w:color="auto"/>
              <w:right w:val="single" w:sz="2" w:space="0" w:color="auto"/>
            </w:tcBorders>
          </w:tcPr>
          <w:p w:rsidR="000B3AEE" w:rsidRPr="00C05DEA" w:rsidRDefault="000B3AEE" w:rsidP="000B3AEE">
            <w:pPr>
              <w:pStyle w:val="Heading1"/>
              <w:rPr>
                <w:rFonts w:ascii="Arial" w:hAnsi="Arial" w:cs="Arial"/>
                <w:sz w:val="20"/>
              </w:rPr>
            </w:pPr>
            <w:r w:rsidRPr="00C05DEA">
              <w:rPr>
                <w:rFonts w:ascii="Arial" w:hAnsi="Arial" w:cs="Arial"/>
                <w:sz w:val="20"/>
              </w:rPr>
              <w:t>Executive Director</w:t>
            </w:r>
            <w:r>
              <w:rPr>
                <w:rFonts w:ascii="Arial" w:hAnsi="Arial" w:cs="Arial"/>
                <w:sz w:val="20"/>
              </w:rPr>
              <w:t xml:space="preserve"> </w:t>
            </w:r>
            <w:r w:rsidRPr="00C05DEA">
              <w:rPr>
                <w:rFonts w:ascii="Arial" w:hAnsi="Arial" w:cs="Arial"/>
                <w:i/>
                <w:sz w:val="20"/>
              </w:rPr>
              <w:t>(</w:t>
            </w:r>
            <w:r>
              <w:rPr>
                <w:rFonts w:ascii="Arial" w:hAnsi="Arial" w:cs="Arial"/>
                <w:i/>
                <w:sz w:val="20"/>
              </w:rPr>
              <w:t>Must be</w:t>
            </w:r>
            <w:r w:rsidRPr="00C05DEA">
              <w:rPr>
                <w:rFonts w:ascii="Arial" w:hAnsi="Arial" w:cs="Arial"/>
                <w:i/>
                <w:sz w:val="20"/>
                <w:u w:val="single"/>
              </w:rPr>
              <w:t xml:space="preserve"> designated by board)</w:t>
            </w:r>
          </w:p>
          <w:p w:rsidR="000B3AEE" w:rsidRPr="00C05DEA" w:rsidRDefault="000B3AEE" w:rsidP="000B3AEE">
            <w:pPr>
              <w:spacing w:after="0" w:line="240" w:lineRule="auto"/>
              <w:rPr>
                <w:rFonts w:ascii="Arial" w:hAnsi="Arial" w:cs="Arial"/>
                <w:sz w:val="20"/>
                <w:szCs w:val="20"/>
              </w:rPr>
            </w:pPr>
            <w:r w:rsidRPr="00C05DEA">
              <w:rPr>
                <w:rFonts w:ascii="Arial" w:hAnsi="Arial" w:cs="Arial"/>
                <w:sz w:val="20"/>
                <w:szCs w:val="20"/>
              </w:rPr>
              <w:t xml:space="preserve">NAME (PRINT): </w:t>
            </w:r>
          </w:p>
        </w:tc>
        <w:tc>
          <w:tcPr>
            <w:tcW w:w="5220" w:type="dxa"/>
            <w:tcBorders>
              <w:top w:val="single" w:sz="12" w:space="0" w:color="auto"/>
              <w:left w:val="single" w:sz="2" w:space="0" w:color="auto"/>
              <w:bottom w:val="single" w:sz="2" w:space="0" w:color="auto"/>
              <w:right w:val="single" w:sz="12" w:space="0" w:color="auto"/>
            </w:tcBorders>
          </w:tcPr>
          <w:p w:rsidR="000B3AEE" w:rsidRPr="00C05DEA" w:rsidRDefault="000B3AEE" w:rsidP="000B3AEE">
            <w:pPr>
              <w:spacing w:after="0" w:line="240" w:lineRule="auto"/>
              <w:jc w:val="center"/>
              <w:rPr>
                <w:rFonts w:ascii="Arial" w:hAnsi="Arial" w:cs="Arial"/>
                <w:sz w:val="20"/>
                <w:szCs w:val="20"/>
              </w:rPr>
            </w:pPr>
          </w:p>
          <w:p w:rsidR="000B3AEE" w:rsidRPr="00C05DEA" w:rsidRDefault="000B3AEE" w:rsidP="000B3AEE">
            <w:pPr>
              <w:spacing w:after="0" w:line="240" w:lineRule="auto"/>
              <w:jc w:val="center"/>
              <w:rPr>
                <w:rFonts w:ascii="Arial" w:hAnsi="Arial" w:cs="Arial"/>
                <w:sz w:val="20"/>
                <w:szCs w:val="20"/>
              </w:rPr>
            </w:pPr>
          </w:p>
        </w:tc>
      </w:tr>
      <w:tr w:rsidR="000B3AEE" w:rsidRPr="00C05DEA" w:rsidTr="0088203F">
        <w:tc>
          <w:tcPr>
            <w:tcW w:w="4068" w:type="dxa"/>
            <w:tcBorders>
              <w:top w:val="single" w:sz="2" w:space="0" w:color="auto"/>
              <w:left w:val="single" w:sz="12" w:space="0" w:color="auto"/>
              <w:bottom w:val="single" w:sz="2" w:space="0" w:color="auto"/>
              <w:right w:val="single" w:sz="2" w:space="0" w:color="auto"/>
            </w:tcBorders>
          </w:tcPr>
          <w:p w:rsidR="000B3AEE" w:rsidRPr="00C05DEA" w:rsidRDefault="000B3AEE" w:rsidP="000B3AEE">
            <w:pPr>
              <w:spacing w:after="0" w:line="240" w:lineRule="auto"/>
              <w:rPr>
                <w:rFonts w:ascii="Arial" w:hAnsi="Arial" w:cs="Arial"/>
                <w:sz w:val="20"/>
                <w:szCs w:val="20"/>
              </w:rPr>
            </w:pPr>
          </w:p>
          <w:p w:rsidR="000B3AEE" w:rsidRPr="00C05DEA" w:rsidRDefault="000B3AEE" w:rsidP="000B3AEE">
            <w:pPr>
              <w:spacing w:after="0" w:line="240" w:lineRule="auto"/>
              <w:rPr>
                <w:rFonts w:ascii="Arial" w:hAnsi="Arial" w:cs="Arial"/>
                <w:sz w:val="20"/>
                <w:szCs w:val="20"/>
              </w:rPr>
            </w:pPr>
            <w:r w:rsidRPr="00C05DEA">
              <w:rPr>
                <w:rFonts w:ascii="Arial" w:hAnsi="Arial" w:cs="Arial"/>
                <w:sz w:val="20"/>
                <w:szCs w:val="20"/>
              </w:rPr>
              <w:t>TITLE:</w:t>
            </w:r>
          </w:p>
        </w:tc>
        <w:tc>
          <w:tcPr>
            <w:tcW w:w="5220" w:type="dxa"/>
            <w:tcBorders>
              <w:top w:val="single" w:sz="2" w:space="0" w:color="auto"/>
              <w:left w:val="single" w:sz="2" w:space="0" w:color="auto"/>
              <w:bottom w:val="single" w:sz="2" w:space="0" w:color="auto"/>
              <w:right w:val="single" w:sz="12" w:space="0" w:color="auto"/>
            </w:tcBorders>
          </w:tcPr>
          <w:p w:rsidR="000B3AEE" w:rsidRPr="00C05DEA" w:rsidRDefault="000B3AEE" w:rsidP="000B3AEE">
            <w:pPr>
              <w:spacing w:after="0" w:line="240" w:lineRule="auto"/>
              <w:jc w:val="center"/>
              <w:rPr>
                <w:rFonts w:ascii="Arial" w:hAnsi="Arial" w:cs="Arial"/>
                <w:sz w:val="20"/>
                <w:szCs w:val="20"/>
              </w:rPr>
            </w:pPr>
          </w:p>
          <w:p w:rsidR="000B3AEE" w:rsidRPr="00C05DEA" w:rsidRDefault="000B3AEE" w:rsidP="000B3AEE">
            <w:pPr>
              <w:spacing w:after="0" w:line="240" w:lineRule="auto"/>
              <w:jc w:val="center"/>
              <w:rPr>
                <w:rFonts w:ascii="Arial" w:hAnsi="Arial" w:cs="Arial"/>
                <w:sz w:val="20"/>
                <w:szCs w:val="20"/>
              </w:rPr>
            </w:pPr>
            <w:r w:rsidRPr="00C05DEA">
              <w:rPr>
                <w:rFonts w:ascii="Arial" w:hAnsi="Arial" w:cs="Arial"/>
                <w:b/>
                <w:sz w:val="20"/>
                <w:szCs w:val="20"/>
              </w:rPr>
              <w:t>Executive Director</w:t>
            </w:r>
          </w:p>
        </w:tc>
      </w:tr>
      <w:tr w:rsidR="000B3AEE" w:rsidRPr="00C05DEA" w:rsidTr="0088203F">
        <w:tc>
          <w:tcPr>
            <w:tcW w:w="4068" w:type="dxa"/>
            <w:tcBorders>
              <w:top w:val="single" w:sz="2" w:space="0" w:color="auto"/>
              <w:left w:val="single" w:sz="12" w:space="0" w:color="auto"/>
              <w:bottom w:val="single" w:sz="2" w:space="0" w:color="auto"/>
              <w:right w:val="single" w:sz="2" w:space="0" w:color="auto"/>
            </w:tcBorders>
          </w:tcPr>
          <w:p w:rsidR="000B3AEE" w:rsidRPr="004C2015" w:rsidRDefault="000B3AEE" w:rsidP="000B3AEE">
            <w:pPr>
              <w:spacing w:after="0" w:line="240" w:lineRule="auto"/>
              <w:rPr>
                <w:rFonts w:ascii="Arial" w:hAnsi="Arial" w:cs="Arial"/>
                <w:sz w:val="20"/>
                <w:szCs w:val="20"/>
              </w:rPr>
            </w:pPr>
            <w:r w:rsidRPr="004C2015">
              <w:rPr>
                <w:rFonts w:ascii="Arial" w:hAnsi="Arial" w:cs="Arial"/>
                <w:sz w:val="20"/>
                <w:szCs w:val="20"/>
              </w:rPr>
              <w:t xml:space="preserve">LIMITATION: </w:t>
            </w:r>
          </w:p>
          <w:p w:rsidR="000B3AEE" w:rsidRPr="004C2015" w:rsidRDefault="000B3AEE" w:rsidP="000B3AEE">
            <w:pPr>
              <w:spacing w:after="0" w:line="240" w:lineRule="auto"/>
              <w:rPr>
                <w:rFonts w:ascii="Arial" w:hAnsi="Arial" w:cs="Arial"/>
                <w:sz w:val="20"/>
                <w:szCs w:val="20"/>
              </w:rPr>
            </w:pPr>
            <w:r w:rsidRPr="004C2015">
              <w:rPr>
                <w:rFonts w:ascii="Arial" w:hAnsi="Arial" w:cs="Arial"/>
                <w:sz w:val="20"/>
                <w:szCs w:val="20"/>
              </w:rPr>
              <w:t xml:space="preserve">   Budget Re-Allocation Form</w:t>
            </w:r>
          </w:p>
          <w:p w:rsidR="000B3AEE" w:rsidRPr="004C2015" w:rsidRDefault="000B3AEE" w:rsidP="000B3AEE">
            <w:pPr>
              <w:spacing w:after="0" w:line="240" w:lineRule="auto"/>
              <w:rPr>
                <w:rFonts w:ascii="Arial" w:hAnsi="Arial" w:cs="Arial"/>
                <w:sz w:val="20"/>
                <w:szCs w:val="20"/>
              </w:rPr>
            </w:pPr>
            <w:r w:rsidRPr="004C2015">
              <w:rPr>
                <w:rFonts w:ascii="Arial" w:hAnsi="Arial" w:cs="Arial"/>
                <w:sz w:val="20"/>
                <w:szCs w:val="20"/>
              </w:rPr>
              <w:t xml:space="preserve">   Invoice Payment Authorization Form</w:t>
            </w:r>
          </w:p>
          <w:p w:rsidR="000B3AEE" w:rsidRPr="004C2015" w:rsidRDefault="000B3AEE" w:rsidP="000B3AEE">
            <w:pPr>
              <w:spacing w:after="0" w:line="240" w:lineRule="auto"/>
              <w:rPr>
                <w:rFonts w:ascii="Arial" w:hAnsi="Arial" w:cs="Arial"/>
                <w:sz w:val="20"/>
                <w:szCs w:val="20"/>
              </w:rPr>
            </w:pPr>
            <w:r w:rsidRPr="004C2015">
              <w:rPr>
                <w:rFonts w:ascii="Arial" w:hAnsi="Arial" w:cs="Arial"/>
                <w:sz w:val="20"/>
                <w:szCs w:val="20"/>
              </w:rPr>
              <w:t xml:space="preserve">   Contract Authorization</w:t>
            </w:r>
          </w:p>
        </w:tc>
        <w:tc>
          <w:tcPr>
            <w:tcW w:w="5220" w:type="dxa"/>
            <w:tcBorders>
              <w:top w:val="single" w:sz="2" w:space="0" w:color="auto"/>
              <w:left w:val="single" w:sz="2" w:space="0" w:color="auto"/>
              <w:bottom w:val="single" w:sz="2" w:space="0" w:color="auto"/>
              <w:right w:val="single" w:sz="12" w:space="0" w:color="auto"/>
            </w:tcBorders>
          </w:tcPr>
          <w:p w:rsidR="000B3AEE" w:rsidRPr="004C2015" w:rsidRDefault="000B3AEE" w:rsidP="000B3AEE">
            <w:pPr>
              <w:spacing w:after="0" w:line="240" w:lineRule="auto"/>
              <w:jc w:val="center"/>
              <w:rPr>
                <w:rFonts w:ascii="Arial" w:hAnsi="Arial" w:cs="Arial"/>
                <w:i/>
                <w:sz w:val="20"/>
                <w:szCs w:val="20"/>
              </w:rPr>
            </w:pPr>
            <w:r w:rsidRPr="004C2015">
              <w:rPr>
                <w:rFonts w:ascii="Arial" w:hAnsi="Arial" w:cs="Arial"/>
                <w:i/>
                <w:sz w:val="20"/>
                <w:szCs w:val="20"/>
              </w:rPr>
              <w:t>[ Please choose an option for each ]</w:t>
            </w:r>
          </w:p>
          <w:p w:rsidR="000B3AEE" w:rsidRPr="004C2015" w:rsidRDefault="000B3AEE" w:rsidP="000B3AEE">
            <w:pPr>
              <w:spacing w:after="0" w:line="240" w:lineRule="auto"/>
              <w:rPr>
                <w:rFonts w:ascii="Arial" w:hAnsi="Arial" w:cs="Arial"/>
                <w:sz w:val="20"/>
                <w:szCs w:val="20"/>
              </w:rPr>
            </w:pPr>
            <w:r w:rsidRPr="004C2015">
              <w:rPr>
                <w:rFonts w:ascii="Arial" w:hAnsi="Arial" w:cs="Arial"/>
                <w:sz w:val="20"/>
                <w:szCs w:val="20"/>
              </w:rPr>
              <w:t>$</w:t>
            </w:r>
            <w:r w:rsidRPr="004C2015">
              <w:rPr>
                <w:rFonts w:ascii="Arial" w:hAnsi="Arial" w:cs="Arial"/>
                <w:b/>
                <w:sz w:val="20"/>
                <w:szCs w:val="20"/>
              </w:rPr>
              <w:t>_________</w:t>
            </w:r>
            <w:r w:rsidRPr="004C2015">
              <w:rPr>
                <w:rFonts w:ascii="Arial" w:hAnsi="Arial" w:cs="Arial"/>
                <w:sz w:val="20"/>
                <w:szCs w:val="20"/>
              </w:rPr>
              <w:t xml:space="preserve"> amount or </w:t>
            </w:r>
            <w:r w:rsidRPr="004C2015">
              <w:rPr>
                <w:rFonts w:ascii="Arial" w:hAnsi="Arial" w:cs="Arial"/>
                <w:b/>
                <w:sz w:val="18"/>
                <w:szCs w:val="18"/>
              </w:rPr>
              <w:fldChar w:fldCharType="begin">
                <w:ffData>
                  <w:name w:val="Check23"/>
                  <w:enabled/>
                  <w:calcOnExit w:val="0"/>
                  <w:checkBox>
                    <w:sizeAuto/>
                    <w:default w:val="0"/>
                  </w:checkBox>
                </w:ffData>
              </w:fldChar>
            </w:r>
            <w:r w:rsidRPr="004C2015">
              <w:rPr>
                <w:rFonts w:ascii="Arial" w:hAnsi="Arial" w:cs="Arial"/>
                <w:b/>
                <w:sz w:val="18"/>
                <w:szCs w:val="18"/>
              </w:rPr>
              <w:instrText xml:space="preserve"> FORMCHECKBOX </w:instrText>
            </w:r>
            <w:r w:rsidR="003E1E15">
              <w:rPr>
                <w:rFonts w:ascii="Arial" w:hAnsi="Arial" w:cs="Arial"/>
                <w:b/>
                <w:sz w:val="18"/>
                <w:szCs w:val="18"/>
              </w:rPr>
            </w:r>
            <w:r w:rsidR="003E1E15">
              <w:rPr>
                <w:rFonts w:ascii="Arial" w:hAnsi="Arial" w:cs="Arial"/>
                <w:b/>
                <w:sz w:val="18"/>
                <w:szCs w:val="18"/>
              </w:rPr>
              <w:fldChar w:fldCharType="separate"/>
            </w:r>
            <w:r w:rsidRPr="004C2015">
              <w:rPr>
                <w:rFonts w:ascii="Arial" w:hAnsi="Arial" w:cs="Arial"/>
                <w:b/>
                <w:sz w:val="18"/>
                <w:szCs w:val="18"/>
              </w:rPr>
              <w:fldChar w:fldCharType="end"/>
            </w:r>
            <w:r w:rsidRPr="004C2015">
              <w:rPr>
                <w:rFonts w:ascii="Arial" w:hAnsi="Arial" w:cs="Arial"/>
                <w:b/>
                <w:sz w:val="18"/>
                <w:szCs w:val="18"/>
              </w:rPr>
              <w:t xml:space="preserve"> </w:t>
            </w:r>
            <w:r w:rsidRPr="004C2015">
              <w:rPr>
                <w:rFonts w:ascii="Arial" w:hAnsi="Arial" w:cs="Arial"/>
                <w:sz w:val="20"/>
                <w:szCs w:val="20"/>
              </w:rPr>
              <w:t>no limitations</w:t>
            </w:r>
          </w:p>
          <w:p w:rsidR="000B3AEE" w:rsidRPr="004C2015" w:rsidRDefault="000B3AEE" w:rsidP="000B3AEE">
            <w:pPr>
              <w:spacing w:after="0" w:line="240" w:lineRule="auto"/>
              <w:rPr>
                <w:rFonts w:ascii="Arial" w:hAnsi="Arial" w:cs="Arial"/>
                <w:b/>
                <w:sz w:val="18"/>
                <w:szCs w:val="20"/>
              </w:rPr>
            </w:pPr>
            <w:r w:rsidRPr="004C2015">
              <w:rPr>
                <w:rFonts w:ascii="Arial" w:hAnsi="Arial" w:cs="Arial"/>
                <w:b/>
                <w:sz w:val="18"/>
                <w:szCs w:val="20"/>
              </w:rPr>
              <w:t>NO CHANGES ALLOWED. Limitation amount set by SCFS.</w:t>
            </w:r>
          </w:p>
          <w:p w:rsidR="000B3AEE" w:rsidRPr="004C2015" w:rsidRDefault="000B3AEE" w:rsidP="000B3AEE">
            <w:pPr>
              <w:spacing w:after="0" w:line="240" w:lineRule="auto"/>
              <w:rPr>
                <w:rFonts w:ascii="Arial" w:hAnsi="Arial" w:cs="Arial"/>
                <w:sz w:val="20"/>
                <w:szCs w:val="20"/>
              </w:rPr>
            </w:pPr>
            <w:r w:rsidRPr="004C2015">
              <w:rPr>
                <w:rFonts w:ascii="Arial" w:hAnsi="Arial" w:cs="Arial"/>
                <w:sz w:val="20"/>
                <w:szCs w:val="20"/>
              </w:rPr>
              <w:t>$</w:t>
            </w:r>
            <w:r w:rsidRPr="004C2015">
              <w:rPr>
                <w:rFonts w:ascii="Arial" w:hAnsi="Arial" w:cs="Arial"/>
                <w:b/>
                <w:sz w:val="20"/>
                <w:szCs w:val="20"/>
              </w:rPr>
              <w:t>_________</w:t>
            </w:r>
            <w:r w:rsidRPr="004C2015">
              <w:rPr>
                <w:rFonts w:ascii="Arial" w:hAnsi="Arial" w:cs="Arial"/>
                <w:sz w:val="20"/>
                <w:szCs w:val="20"/>
              </w:rPr>
              <w:t xml:space="preserve"> amount or </w:t>
            </w:r>
            <w:r w:rsidRPr="004C2015">
              <w:rPr>
                <w:rFonts w:ascii="Arial" w:hAnsi="Arial" w:cs="Arial"/>
                <w:b/>
                <w:sz w:val="18"/>
                <w:szCs w:val="18"/>
              </w:rPr>
              <w:fldChar w:fldCharType="begin">
                <w:ffData>
                  <w:name w:val="Check23"/>
                  <w:enabled/>
                  <w:calcOnExit w:val="0"/>
                  <w:checkBox>
                    <w:sizeAuto/>
                    <w:default w:val="0"/>
                  </w:checkBox>
                </w:ffData>
              </w:fldChar>
            </w:r>
            <w:r w:rsidRPr="004C2015">
              <w:rPr>
                <w:rFonts w:ascii="Arial" w:hAnsi="Arial" w:cs="Arial"/>
                <w:b/>
                <w:sz w:val="18"/>
                <w:szCs w:val="18"/>
              </w:rPr>
              <w:instrText xml:space="preserve"> FORMCHECKBOX </w:instrText>
            </w:r>
            <w:r w:rsidR="003E1E15">
              <w:rPr>
                <w:rFonts w:ascii="Arial" w:hAnsi="Arial" w:cs="Arial"/>
                <w:b/>
                <w:sz w:val="18"/>
                <w:szCs w:val="18"/>
              </w:rPr>
            </w:r>
            <w:r w:rsidR="003E1E15">
              <w:rPr>
                <w:rFonts w:ascii="Arial" w:hAnsi="Arial" w:cs="Arial"/>
                <w:b/>
                <w:sz w:val="18"/>
                <w:szCs w:val="18"/>
              </w:rPr>
              <w:fldChar w:fldCharType="separate"/>
            </w:r>
            <w:r w:rsidRPr="004C2015">
              <w:rPr>
                <w:rFonts w:ascii="Arial" w:hAnsi="Arial" w:cs="Arial"/>
                <w:b/>
                <w:sz w:val="18"/>
                <w:szCs w:val="18"/>
              </w:rPr>
              <w:fldChar w:fldCharType="end"/>
            </w:r>
            <w:r w:rsidRPr="004C2015">
              <w:rPr>
                <w:rFonts w:ascii="Arial" w:hAnsi="Arial" w:cs="Arial"/>
                <w:b/>
                <w:sz w:val="18"/>
                <w:szCs w:val="18"/>
              </w:rPr>
              <w:t xml:space="preserve"> </w:t>
            </w:r>
            <w:r w:rsidRPr="004C2015">
              <w:rPr>
                <w:rFonts w:ascii="Arial" w:hAnsi="Arial" w:cs="Arial"/>
                <w:sz w:val="20"/>
                <w:szCs w:val="20"/>
              </w:rPr>
              <w:t>no limitations</w:t>
            </w:r>
          </w:p>
        </w:tc>
      </w:tr>
      <w:tr w:rsidR="000B3AEE" w:rsidRPr="00C05DEA" w:rsidTr="0088203F">
        <w:tc>
          <w:tcPr>
            <w:tcW w:w="4068" w:type="dxa"/>
            <w:tcBorders>
              <w:top w:val="single" w:sz="2" w:space="0" w:color="auto"/>
              <w:left w:val="single" w:sz="12" w:space="0" w:color="auto"/>
              <w:bottom w:val="single" w:sz="12" w:space="0" w:color="auto"/>
              <w:right w:val="single" w:sz="2" w:space="0" w:color="auto"/>
            </w:tcBorders>
          </w:tcPr>
          <w:p w:rsidR="000B3AEE" w:rsidRPr="00C05DEA" w:rsidRDefault="000B3AEE" w:rsidP="000B3AEE">
            <w:pPr>
              <w:spacing w:after="0" w:line="240" w:lineRule="auto"/>
              <w:rPr>
                <w:rFonts w:ascii="Arial" w:hAnsi="Arial" w:cs="Arial"/>
                <w:sz w:val="20"/>
                <w:szCs w:val="20"/>
              </w:rPr>
            </w:pPr>
          </w:p>
          <w:p w:rsidR="000B3AEE" w:rsidRPr="00C05DEA" w:rsidRDefault="000B3AEE" w:rsidP="000B3AEE">
            <w:pPr>
              <w:spacing w:after="0" w:line="240" w:lineRule="auto"/>
              <w:rPr>
                <w:rFonts w:ascii="Arial" w:hAnsi="Arial" w:cs="Arial"/>
                <w:sz w:val="20"/>
                <w:szCs w:val="20"/>
              </w:rPr>
            </w:pPr>
            <w:r w:rsidRPr="00C05DEA">
              <w:rPr>
                <w:rFonts w:ascii="Arial" w:hAnsi="Arial" w:cs="Arial"/>
                <w:sz w:val="20"/>
                <w:szCs w:val="20"/>
              </w:rPr>
              <w:t>SIGNATURE:</w:t>
            </w:r>
          </w:p>
        </w:tc>
        <w:tc>
          <w:tcPr>
            <w:tcW w:w="5220" w:type="dxa"/>
            <w:tcBorders>
              <w:top w:val="single" w:sz="2" w:space="0" w:color="auto"/>
              <w:left w:val="single" w:sz="2" w:space="0" w:color="auto"/>
              <w:bottom w:val="single" w:sz="12" w:space="0" w:color="auto"/>
              <w:right w:val="single" w:sz="12" w:space="0" w:color="auto"/>
            </w:tcBorders>
          </w:tcPr>
          <w:p w:rsidR="000B3AEE" w:rsidRPr="00C05DEA" w:rsidRDefault="000B3AEE" w:rsidP="000B3AEE">
            <w:pPr>
              <w:spacing w:after="0" w:line="240" w:lineRule="auto"/>
              <w:rPr>
                <w:rFonts w:ascii="Arial" w:hAnsi="Arial" w:cs="Arial"/>
                <w:sz w:val="20"/>
                <w:szCs w:val="20"/>
              </w:rPr>
            </w:pPr>
          </w:p>
          <w:p w:rsidR="000B3AEE" w:rsidRPr="00C05DEA" w:rsidRDefault="000B3AEE" w:rsidP="000B3AEE">
            <w:pPr>
              <w:spacing w:after="0" w:line="240" w:lineRule="auto"/>
              <w:rPr>
                <w:rFonts w:ascii="Arial" w:hAnsi="Arial" w:cs="Arial"/>
                <w:sz w:val="20"/>
                <w:szCs w:val="20"/>
              </w:rPr>
            </w:pPr>
          </w:p>
        </w:tc>
      </w:tr>
      <w:tr w:rsidR="000B3AEE" w:rsidRPr="00C05DEA" w:rsidTr="0088203F">
        <w:tc>
          <w:tcPr>
            <w:tcW w:w="4068" w:type="dxa"/>
            <w:tcBorders>
              <w:top w:val="single" w:sz="12" w:space="0" w:color="auto"/>
              <w:left w:val="nil"/>
              <w:bottom w:val="single" w:sz="12" w:space="0" w:color="auto"/>
              <w:right w:val="nil"/>
            </w:tcBorders>
          </w:tcPr>
          <w:p w:rsidR="000B3AEE" w:rsidRPr="00C05DEA" w:rsidRDefault="000B3AEE" w:rsidP="000B3AEE">
            <w:pPr>
              <w:spacing w:after="0" w:line="240" w:lineRule="auto"/>
              <w:rPr>
                <w:rFonts w:ascii="Arial" w:hAnsi="Arial" w:cs="Arial"/>
                <w:sz w:val="20"/>
                <w:szCs w:val="20"/>
              </w:rPr>
            </w:pPr>
          </w:p>
        </w:tc>
        <w:tc>
          <w:tcPr>
            <w:tcW w:w="5220" w:type="dxa"/>
            <w:tcBorders>
              <w:top w:val="single" w:sz="12" w:space="0" w:color="auto"/>
              <w:left w:val="nil"/>
              <w:bottom w:val="single" w:sz="12" w:space="0" w:color="auto"/>
              <w:right w:val="nil"/>
            </w:tcBorders>
          </w:tcPr>
          <w:p w:rsidR="000B3AEE" w:rsidRPr="00C05DEA" w:rsidRDefault="000B3AEE" w:rsidP="000B3AEE">
            <w:pPr>
              <w:spacing w:after="0" w:line="240" w:lineRule="auto"/>
              <w:rPr>
                <w:rFonts w:ascii="Arial" w:hAnsi="Arial" w:cs="Arial"/>
                <w:sz w:val="20"/>
                <w:szCs w:val="20"/>
              </w:rPr>
            </w:pPr>
          </w:p>
        </w:tc>
      </w:tr>
      <w:tr w:rsidR="000B3AEE" w:rsidRPr="00C05DEA" w:rsidTr="0088203F">
        <w:tc>
          <w:tcPr>
            <w:tcW w:w="4068" w:type="dxa"/>
            <w:tcBorders>
              <w:top w:val="single" w:sz="12" w:space="0" w:color="auto"/>
              <w:left w:val="single" w:sz="12" w:space="0" w:color="auto"/>
              <w:bottom w:val="single" w:sz="2" w:space="0" w:color="auto"/>
              <w:right w:val="single" w:sz="2" w:space="0" w:color="auto"/>
            </w:tcBorders>
          </w:tcPr>
          <w:p w:rsidR="000B3AEE" w:rsidRPr="00C05DEA" w:rsidRDefault="000B3AEE" w:rsidP="000B3AEE">
            <w:pPr>
              <w:pStyle w:val="Heading1"/>
              <w:rPr>
                <w:rFonts w:ascii="Arial" w:hAnsi="Arial" w:cs="Arial"/>
                <w:sz w:val="20"/>
              </w:rPr>
            </w:pPr>
            <w:r w:rsidRPr="00C05DEA">
              <w:rPr>
                <w:rFonts w:ascii="Arial" w:hAnsi="Arial" w:cs="Arial"/>
                <w:sz w:val="20"/>
              </w:rPr>
              <w:t>Board Member #1</w:t>
            </w:r>
          </w:p>
          <w:p w:rsidR="000B3AEE" w:rsidRPr="00C05DEA" w:rsidRDefault="000B3AEE" w:rsidP="000B3AEE">
            <w:pPr>
              <w:spacing w:after="0" w:line="240" w:lineRule="auto"/>
              <w:rPr>
                <w:rFonts w:ascii="Arial" w:hAnsi="Arial" w:cs="Arial"/>
                <w:sz w:val="20"/>
                <w:szCs w:val="20"/>
              </w:rPr>
            </w:pPr>
            <w:r w:rsidRPr="00C05DEA">
              <w:rPr>
                <w:rFonts w:ascii="Arial" w:hAnsi="Arial" w:cs="Arial"/>
                <w:sz w:val="20"/>
                <w:szCs w:val="20"/>
              </w:rPr>
              <w:t>NAME (PRINT):</w:t>
            </w:r>
          </w:p>
        </w:tc>
        <w:tc>
          <w:tcPr>
            <w:tcW w:w="5220" w:type="dxa"/>
            <w:tcBorders>
              <w:top w:val="single" w:sz="12" w:space="0" w:color="auto"/>
              <w:left w:val="single" w:sz="2" w:space="0" w:color="auto"/>
              <w:bottom w:val="single" w:sz="4" w:space="0" w:color="auto"/>
              <w:right w:val="single" w:sz="12" w:space="0" w:color="auto"/>
            </w:tcBorders>
          </w:tcPr>
          <w:p w:rsidR="000B3AEE" w:rsidRPr="00C05DEA" w:rsidRDefault="000B3AEE" w:rsidP="000B3AEE">
            <w:pPr>
              <w:spacing w:after="0" w:line="240" w:lineRule="auto"/>
              <w:rPr>
                <w:rFonts w:ascii="Arial" w:hAnsi="Arial" w:cs="Arial"/>
                <w:sz w:val="20"/>
                <w:szCs w:val="20"/>
              </w:rPr>
            </w:pPr>
          </w:p>
          <w:p w:rsidR="000B3AEE" w:rsidRPr="00C05DEA" w:rsidRDefault="000B3AEE" w:rsidP="000B3AEE">
            <w:pPr>
              <w:spacing w:after="0" w:line="240" w:lineRule="auto"/>
              <w:rPr>
                <w:rFonts w:ascii="Arial" w:hAnsi="Arial" w:cs="Arial"/>
                <w:sz w:val="20"/>
                <w:szCs w:val="20"/>
              </w:rPr>
            </w:pPr>
          </w:p>
        </w:tc>
      </w:tr>
      <w:tr w:rsidR="000B3AEE" w:rsidRPr="00C05DEA" w:rsidTr="0088203F">
        <w:tc>
          <w:tcPr>
            <w:tcW w:w="4068" w:type="dxa"/>
            <w:tcBorders>
              <w:top w:val="single" w:sz="2" w:space="0" w:color="auto"/>
              <w:left w:val="single" w:sz="12" w:space="0" w:color="auto"/>
              <w:bottom w:val="single" w:sz="2" w:space="0" w:color="auto"/>
              <w:right w:val="single" w:sz="2" w:space="0" w:color="auto"/>
            </w:tcBorders>
          </w:tcPr>
          <w:p w:rsidR="000B3AEE" w:rsidRPr="00C05DEA" w:rsidRDefault="000B3AEE" w:rsidP="000B3AEE">
            <w:pPr>
              <w:spacing w:after="0" w:line="240" w:lineRule="auto"/>
              <w:rPr>
                <w:rFonts w:ascii="Arial" w:hAnsi="Arial" w:cs="Arial"/>
                <w:sz w:val="20"/>
                <w:szCs w:val="20"/>
              </w:rPr>
            </w:pPr>
          </w:p>
          <w:p w:rsidR="000B3AEE" w:rsidRPr="00C05DEA" w:rsidRDefault="000B3AEE" w:rsidP="000B3AEE">
            <w:pPr>
              <w:spacing w:after="0" w:line="240" w:lineRule="auto"/>
              <w:rPr>
                <w:rFonts w:ascii="Arial" w:hAnsi="Arial" w:cs="Arial"/>
                <w:sz w:val="20"/>
                <w:szCs w:val="20"/>
              </w:rPr>
            </w:pPr>
            <w:r w:rsidRPr="00C05DEA">
              <w:rPr>
                <w:rFonts w:ascii="Arial" w:hAnsi="Arial" w:cs="Arial"/>
                <w:sz w:val="20"/>
                <w:szCs w:val="20"/>
              </w:rPr>
              <w:t>TITLE:</w:t>
            </w:r>
          </w:p>
        </w:tc>
        <w:tc>
          <w:tcPr>
            <w:tcW w:w="5220" w:type="dxa"/>
            <w:tcBorders>
              <w:top w:val="single" w:sz="4" w:space="0" w:color="auto"/>
              <w:left w:val="single" w:sz="2" w:space="0" w:color="auto"/>
              <w:bottom w:val="single" w:sz="4" w:space="0" w:color="auto"/>
              <w:right w:val="single" w:sz="12" w:space="0" w:color="auto"/>
            </w:tcBorders>
          </w:tcPr>
          <w:p w:rsidR="000B3AEE" w:rsidRPr="00C05DEA" w:rsidRDefault="000B3AEE" w:rsidP="000B3AEE">
            <w:pPr>
              <w:spacing w:after="0" w:line="240" w:lineRule="auto"/>
              <w:rPr>
                <w:rFonts w:ascii="Arial" w:hAnsi="Arial" w:cs="Arial"/>
                <w:sz w:val="20"/>
                <w:szCs w:val="20"/>
              </w:rPr>
            </w:pPr>
          </w:p>
          <w:p w:rsidR="000B3AEE" w:rsidRPr="00C05DEA" w:rsidRDefault="000B3AEE" w:rsidP="000B3AEE">
            <w:pPr>
              <w:spacing w:after="0" w:line="240" w:lineRule="auto"/>
              <w:rPr>
                <w:rFonts w:ascii="Arial" w:hAnsi="Arial" w:cs="Arial"/>
                <w:sz w:val="20"/>
                <w:szCs w:val="20"/>
              </w:rPr>
            </w:pPr>
          </w:p>
        </w:tc>
      </w:tr>
      <w:tr w:rsidR="000B3AEE" w:rsidRPr="00C05DEA" w:rsidTr="0088203F">
        <w:tc>
          <w:tcPr>
            <w:tcW w:w="4068" w:type="dxa"/>
            <w:tcBorders>
              <w:top w:val="single" w:sz="2" w:space="0" w:color="auto"/>
              <w:left w:val="single" w:sz="12" w:space="0" w:color="auto"/>
              <w:bottom w:val="single" w:sz="12" w:space="0" w:color="auto"/>
              <w:right w:val="single" w:sz="2" w:space="0" w:color="auto"/>
            </w:tcBorders>
          </w:tcPr>
          <w:p w:rsidR="000B3AEE" w:rsidRPr="00C05DEA" w:rsidRDefault="000B3AEE" w:rsidP="000B3AEE">
            <w:pPr>
              <w:spacing w:after="0" w:line="240" w:lineRule="auto"/>
              <w:rPr>
                <w:rFonts w:ascii="Arial" w:hAnsi="Arial" w:cs="Arial"/>
                <w:sz w:val="20"/>
                <w:szCs w:val="20"/>
              </w:rPr>
            </w:pPr>
          </w:p>
          <w:p w:rsidR="000B3AEE" w:rsidRPr="00C05DEA" w:rsidRDefault="000B3AEE" w:rsidP="000B3AEE">
            <w:pPr>
              <w:spacing w:after="0" w:line="240" w:lineRule="auto"/>
              <w:rPr>
                <w:rFonts w:ascii="Arial" w:hAnsi="Arial" w:cs="Arial"/>
                <w:sz w:val="20"/>
                <w:szCs w:val="20"/>
              </w:rPr>
            </w:pPr>
            <w:r w:rsidRPr="00C05DEA">
              <w:rPr>
                <w:rFonts w:ascii="Arial" w:hAnsi="Arial" w:cs="Arial"/>
                <w:sz w:val="20"/>
                <w:szCs w:val="20"/>
              </w:rPr>
              <w:t>SIGNATURE:</w:t>
            </w:r>
          </w:p>
        </w:tc>
        <w:tc>
          <w:tcPr>
            <w:tcW w:w="5220" w:type="dxa"/>
            <w:tcBorders>
              <w:top w:val="single" w:sz="4" w:space="0" w:color="auto"/>
              <w:left w:val="single" w:sz="2" w:space="0" w:color="auto"/>
              <w:bottom w:val="single" w:sz="12" w:space="0" w:color="auto"/>
              <w:right w:val="single" w:sz="12" w:space="0" w:color="auto"/>
            </w:tcBorders>
          </w:tcPr>
          <w:p w:rsidR="000B3AEE" w:rsidRPr="00C05DEA" w:rsidRDefault="000B3AEE" w:rsidP="000B3AEE">
            <w:pPr>
              <w:spacing w:after="0" w:line="240" w:lineRule="auto"/>
              <w:rPr>
                <w:rFonts w:ascii="Arial" w:hAnsi="Arial" w:cs="Arial"/>
                <w:sz w:val="20"/>
                <w:szCs w:val="20"/>
              </w:rPr>
            </w:pPr>
          </w:p>
          <w:p w:rsidR="000B3AEE" w:rsidRPr="00C05DEA" w:rsidRDefault="000B3AEE" w:rsidP="000B3AEE">
            <w:pPr>
              <w:spacing w:after="0" w:line="240" w:lineRule="auto"/>
              <w:rPr>
                <w:rFonts w:ascii="Arial" w:hAnsi="Arial" w:cs="Arial"/>
                <w:sz w:val="20"/>
                <w:szCs w:val="20"/>
              </w:rPr>
            </w:pPr>
          </w:p>
        </w:tc>
      </w:tr>
      <w:tr w:rsidR="000B3AEE" w:rsidRPr="00C05DEA" w:rsidTr="0088203F">
        <w:tc>
          <w:tcPr>
            <w:tcW w:w="4068" w:type="dxa"/>
            <w:tcBorders>
              <w:top w:val="single" w:sz="12" w:space="0" w:color="auto"/>
              <w:left w:val="nil"/>
              <w:bottom w:val="single" w:sz="12" w:space="0" w:color="auto"/>
              <w:right w:val="nil"/>
            </w:tcBorders>
          </w:tcPr>
          <w:p w:rsidR="000B3AEE" w:rsidRPr="00C05DEA" w:rsidRDefault="000B3AEE" w:rsidP="000B3AEE">
            <w:pPr>
              <w:spacing w:after="0" w:line="240" w:lineRule="auto"/>
              <w:rPr>
                <w:rFonts w:ascii="Arial" w:hAnsi="Arial" w:cs="Arial"/>
                <w:sz w:val="20"/>
                <w:szCs w:val="20"/>
              </w:rPr>
            </w:pPr>
          </w:p>
        </w:tc>
        <w:tc>
          <w:tcPr>
            <w:tcW w:w="5220" w:type="dxa"/>
            <w:tcBorders>
              <w:top w:val="single" w:sz="12" w:space="0" w:color="auto"/>
              <w:left w:val="nil"/>
              <w:bottom w:val="single" w:sz="12" w:space="0" w:color="auto"/>
              <w:right w:val="nil"/>
            </w:tcBorders>
          </w:tcPr>
          <w:p w:rsidR="000B3AEE" w:rsidRPr="00C05DEA" w:rsidRDefault="000B3AEE" w:rsidP="000B3AEE">
            <w:pPr>
              <w:spacing w:after="0" w:line="240" w:lineRule="auto"/>
              <w:rPr>
                <w:rFonts w:ascii="Arial" w:hAnsi="Arial" w:cs="Arial"/>
                <w:sz w:val="20"/>
                <w:szCs w:val="20"/>
              </w:rPr>
            </w:pPr>
          </w:p>
        </w:tc>
      </w:tr>
      <w:tr w:rsidR="000B3AEE" w:rsidRPr="00C05DEA" w:rsidTr="0088203F">
        <w:tc>
          <w:tcPr>
            <w:tcW w:w="4068" w:type="dxa"/>
            <w:tcBorders>
              <w:top w:val="single" w:sz="12" w:space="0" w:color="auto"/>
              <w:left w:val="single" w:sz="12" w:space="0" w:color="auto"/>
              <w:bottom w:val="single" w:sz="2" w:space="0" w:color="auto"/>
              <w:right w:val="single" w:sz="2" w:space="0" w:color="auto"/>
            </w:tcBorders>
          </w:tcPr>
          <w:p w:rsidR="000B3AEE" w:rsidRPr="00C05DEA" w:rsidRDefault="000B3AEE" w:rsidP="000B3AEE">
            <w:pPr>
              <w:pStyle w:val="Heading1"/>
              <w:rPr>
                <w:rFonts w:ascii="Arial" w:hAnsi="Arial" w:cs="Arial"/>
                <w:sz w:val="20"/>
              </w:rPr>
            </w:pPr>
            <w:r w:rsidRPr="00C05DEA">
              <w:rPr>
                <w:rFonts w:ascii="Arial" w:hAnsi="Arial" w:cs="Arial"/>
                <w:sz w:val="20"/>
              </w:rPr>
              <w:t>Board Member #2</w:t>
            </w:r>
          </w:p>
          <w:p w:rsidR="000B3AEE" w:rsidRPr="00C05DEA" w:rsidRDefault="000B3AEE" w:rsidP="000B3AEE">
            <w:pPr>
              <w:spacing w:after="0" w:line="240" w:lineRule="auto"/>
              <w:rPr>
                <w:rFonts w:ascii="Arial" w:hAnsi="Arial" w:cs="Arial"/>
                <w:sz w:val="20"/>
                <w:szCs w:val="20"/>
              </w:rPr>
            </w:pPr>
            <w:r w:rsidRPr="00C05DEA">
              <w:rPr>
                <w:rFonts w:ascii="Arial" w:hAnsi="Arial" w:cs="Arial"/>
                <w:sz w:val="20"/>
                <w:szCs w:val="20"/>
              </w:rPr>
              <w:t>NAME (PRINT):</w:t>
            </w:r>
          </w:p>
        </w:tc>
        <w:tc>
          <w:tcPr>
            <w:tcW w:w="5220" w:type="dxa"/>
            <w:tcBorders>
              <w:top w:val="single" w:sz="12" w:space="0" w:color="auto"/>
              <w:left w:val="single" w:sz="2" w:space="0" w:color="auto"/>
              <w:bottom w:val="single" w:sz="4" w:space="0" w:color="auto"/>
              <w:right w:val="single" w:sz="12" w:space="0" w:color="auto"/>
            </w:tcBorders>
          </w:tcPr>
          <w:p w:rsidR="000B3AEE" w:rsidRPr="00C05DEA" w:rsidRDefault="000B3AEE" w:rsidP="000B3AEE">
            <w:pPr>
              <w:spacing w:after="0" w:line="240" w:lineRule="auto"/>
              <w:rPr>
                <w:rFonts w:ascii="Arial" w:hAnsi="Arial" w:cs="Arial"/>
                <w:sz w:val="20"/>
                <w:szCs w:val="20"/>
              </w:rPr>
            </w:pPr>
          </w:p>
          <w:p w:rsidR="000B3AEE" w:rsidRPr="00C05DEA" w:rsidRDefault="000B3AEE" w:rsidP="000B3AEE">
            <w:pPr>
              <w:spacing w:after="0" w:line="240" w:lineRule="auto"/>
              <w:rPr>
                <w:rFonts w:ascii="Arial" w:hAnsi="Arial" w:cs="Arial"/>
                <w:sz w:val="20"/>
                <w:szCs w:val="20"/>
              </w:rPr>
            </w:pPr>
          </w:p>
        </w:tc>
      </w:tr>
      <w:tr w:rsidR="000B3AEE" w:rsidRPr="00C05DEA" w:rsidTr="0088203F">
        <w:tc>
          <w:tcPr>
            <w:tcW w:w="4068" w:type="dxa"/>
            <w:tcBorders>
              <w:top w:val="single" w:sz="2" w:space="0" w:color="auto"/>
              <w:left w:val="single" w:sz="12" w:space="0" w:color="auto"/>
              <w:bottom w:val="single" w:sz="2" w:space="0" w:color="auto"/>
              <w:right w:val="single" w:sz="2" w:space="0" w:color="auto"/>
            </w:tcBorders>
          </w:tcPr>
          <w:p w:rsidR="000B3AEE" w:rsidRPr="00C05DEA" w:rsidRDefault="000B3AEE" w:rsidP="000B3AEE">
            <w:pPr>
              <w:spacing w:after="0" w:line="240" w:lineRule="auto"/>
              <w:rPr>
                <w:rFonts w:ascii="Arial" w:hAnsi="Arial" w:cs="Arial"/>
                <w:sz w:val="20"/>
                <w:szCs w:val="20"/>
              </w:rPr>
            </w:pPr>
          </w:p>
          <w:p w:rsidR="000B3AEE" w:rsidRPr="00C05DEA" w:rsidRDefault="000B3AEE" w:rsidP="000B3AEE">
            <w:pPr>
              <w:spacing w:after="0" w:line="240" w:lineRule="auto"/>
              <w:rPr>
                <w:rFonts w:ascii="Arial" w:hAnsi="Arial" w:cs="Arial"/>
                <w:sz w:val="20"/>
                <w:szCs w:val="20"/>
              </w:rPr>
            </w:pPr>
            <w:r w:rsidRPr="00C05DEA">
              <w:rPr>
                <w:rFonts w:ascii="Arial" w:hAnsi="Arial" w:cs="Arial"/>
                <w:sz w:val="20"/>
                <w:szCs w:val="20"/>
              </w:rPr>
              <w:t>TITLE:</w:t>
            </w:r>
          </w:p>
        </w:tc>
        <w:tc>
          <w:tcPr>
            <w:tcW w:w="5220" w:type="dxa"/>
            <w:tcBorders>
              <w:top w:val="single" w:sz="4" w:space="0" w:color="auto"/>
              <w:left w:val="single" w:sz="2" w:space="0" w:color="auto"/>
              <w:bottom w:val="single" w:sz="4" w:space="0" w:color="auto"/>
              <w:right w:val="single" w:sz="12" w:space="0" w:color="auto"/>
            </w:tcBorders>
          </w:tcPr>
          <w:p w:rsidR="000B3AEE" w:rsidRPr="00C05DEA" w:rsidRDefault="000B3AEE" w:rsidP="000B3AEE">
            <w:pPr>
              <w:spacing w:after="0" w:line="240" w:lineRule="auto"/>
              <w:rPr>
                <w:rFonts w:ascii="Arial" w:hAnsi="Arial" w:cs="Arial"/>
                <w:sz w:val="20"/>
                <w:szCs w:val="20"/>
              </w:rPr>
            </w:pPr>
          </w:p>
          <w:p w:rsidR="000B3AEE" w:rsidRPr="00C05DEA" w:rsidRDefault="000B3AEE" w:rsidP="000B3AEE">
            <w:pPr>
              <w:spacing w:after="0" w:line="240" w:lineRule="auto"/>
              <w:rPr>
                <w:rFonts w:ascii="Arial" w:hAnsi="Arial" w:cs="Arial"/>
                <w:sz w:val="20"/>
                <w:szCs w:val="20"/>
              </w:rPr>
            </w:pPr>
          </w:p>
        </w:tc>
      </w:tr>
      <w:tr w:rsidR="000B3AEE" w:rsidRPr="00C05DEA" w:rsidTr="0088203F">
        <w:tc>
          <w:tcPr>
            <w:tcW w:w="4068" w:type="dxa"/>
            <w:tcBorders>
              <w:top w:val="single" w:sz="2" w:space="0" w:color="auto"/>
              <w:left w:val="single" w:sz="12" w:space="0" w:color="auto"/>
              <w:bottom w:val="single" w:sz="12" w:space="0" w:color="auto"/>
              <w:right w:val="single" w:sz="2" w:space="0" w:color="auto"/>
            </w:tcBorders>
          </w:tcPr>
          <w:p w:rsidR="000B3AEE" w:rsidRPr="00C05DEA" w:rsidRDefault="000B3AEE" w:rsidP="000B3AEE">
            <w:pPr>
              <w:spacing w:after="0" w:line="240" w:lineRule="auto"/>
              <w:rPr>
                <w:rFonts w:ascii="Arial" w:hAnsi="Arial" w:cs="Arial"/>
                <w:sz w:val="20"/>
                <w:szCs w:val="20"/>
              </w:rPr>
            </w:pPr>
          </w:p>
          <w:p w:rsidR="000B3AEE" w:rsidRPr="00C05DEA" w:rsidRDefault="000B3AEE" w:rsidP="000B3AEE">
            <w:pPr>
              <w:spacing w:after="0" w:line="240" w:lineRule="auto"/>
              <w:rPr>
                <w:rFonts w:ascii="Arial" w:hAnsi="Arial" w:cs="Arial"/>
                <w:sz w:val="20"/>
                <w:szCs w:val="20"/>
              </w:rPr>
            </w:pPr>
            <w:r w:rsidRPr="00C05DEA">
              <w:rPr>
                <w:rFonts w:ascii="Arial" w:hAnsi="Arial" w:cs="Arial"/>
                <w:sz w:val="20"/>
                <w:szCs w:val="20"/>
              </w:rPr>
              <w:t>SIGNATURE:</w:t>
            </w:r>
          </w:p>
        </w:tc>
        <w:tc>
          <w:tcPr>
            <w:tcW w:w="5220" w:type="dxa"/>
            <w:tcBorders>
              <w:top w:val="single" w:sz="4" w:space="0" w:color="auto"/>
              <w:left w:val="single" w:sz="2" w:space="0" w:color="auto"/>
              <w:bottom w:val="single" w:sz="12" w:space="0" w:color="auto"/>
              <w:right w:val="single" w:sz="12" w:space="0" w:color="auto"/>
            </w:tcBorders>
          </w:tcPr>
          <w:p w:rsidR="000B3AEE" w:rsidRPr="00C05DEA" w:rsidRDefault="000B3AEE" w:rsidP="000B3AEE">
            <w:pPr>
              <w:spacing w:after="0" w:line="240" w:lineRule="auto"/>
              <w:rPr>
                <w:rFonts w:ascii="Arial" w:hAnsi="Arial" w:cs="Arial"/>
                <w:sz w:val="20"/>
                <w:szCs w:val="20"/>
              </w:rPr>
            </w:pPr>
          </w:p>
          <w:p w:rsidR="000B3AEE" w:rsidRPr="00C05DEA" w:rsidRDefault="000B3AEE" w:rsidP="000B3AEE">
            <w:pPr>
              <w:spacing w:after="0" w:line="240" w:lineRule="auto"/>
              <w:rPr>
                <w:rFonts w:ascii="Arial" w:hAnsi="Arial" w:cs="Arial"/>
                <w:sz w:val="20"/>
                <w:szCs w:val="20"/>
              </w:rPr>
            </w:pPr>
          </w:p>
        </w:tc>
      </w:tr>
    </w:tbl>
    <w:p w:rsidR="000B3AEE" w:rsidRPr="00C05DEA" w:rsidRDefault="000B3AEE" w:rsidP="000B3AEE">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88"/>
      </w:tblGrid>
      <w:tr w:rsidR="000B3AEE" w:rsidRPr="00C05DEA" w:rsidTr="0088203F">
        <w:trPr>
          <w:trHeight w:val="2303"/>
        </w:trPr>
        <w:tc>
          <w:tcPr>
            <w:tcW w:w="9288" w:type="dxa"/>
          </w:tcPr>
          <w:p w:rsidR="000B3AEE" w:rsidRPr="00C05DEA" w:rsidRDefault="000B3AEE" w:rsidP="000B3AEE">
            <w:pPr>
              <w:spacing w:after="0" w:line="240" w:lineRule="auto"/>
              <w:rPr>
                <w:sz w:val="20"/>
                <w:szCs w:val="20"/>
              </w:rPr>
            </w:pPr>
          </w:p>
          <w:tbl>
            <w:tblPr>
              <w:tblW w:w="0" w:type="auto"/>
              <w:tblInd w:w="4" w:type="dxa"/>
              <w:tblLook w:val="0000" w:firstRow="0" w:lastRow="0" w:firstColumn="0" w:lastColumn="0" w:noHBand="0" w:noVBand="0"/>
            </w:tblPr>
            <w:tblGrid>
              <w:gridCol w:w="9068"/>
            </w:tblGrid>
            <w:tr w:rsidR="000B3AEE" w:rsidRPr="00C05DEA" w:rsidTr="0088203F">
              <w:trPr>
                <w:trHeight w:val="2178"/>
              </w:trPr>
              <w:tc>
                <w:tcPr>
                  <w:tcW w:w="0" w:type="auto"/>
                </w:tcPr>
                <w:p w:rsidR="000B3AEE" w:rsidRPr="00915629" w:rsidRDefault="000B3AEE" w:rsidP="000B3AEE">
                  <w:pPr>
                    <w:pStyle w:val="BodyText"/>
                    <w:jc w:val="both"/>
                    <w:rPr>
                      <w:rFonts w:cs="Arial"/>
                      <w:i w:val="0"/>
                    </w:rPr>
                  </w:pPr>
                  <w:r>
                    <w:rPr>
                      <w:rFonts w:cs="Arial"/>
                      <w:i w:val="0"/>
                    </w:rPr>
                    <w:t>Local</w:t>
                  </w:r>
                  <w:r w:rsidRPr="00BB3759">
                    <w:rPr>
                      <w:rFonts w:cs="Arial"/>
                      <w:i w:val="0"/>
                    </w:rPr>
                    <w:t xml:space="preserve"> partnerships (</w:t>
                  </w:r>
                  <w:r>
                    <w:rPr>
                      <w:rFonts w:cs="Arial"/>
                      <w:i w:val="0"/>
                    </w:rPr>
                    <w:t>LP</w:t>
                  </w:r>
                  <w:r w:rsidRPr="00BB3759">
                    <w:rPr>
                      <w:rFonts w:cs="Arial"/>
                      <w:i w:val="0"/>
                    </w:rPr>
                    <w:t xml:space="preserve">) may choose to require the Board Chair’s signature, a Board member’s signature or to delegate authority to the Executive Director either entirely or up to a specified amount of funding. </w:t>
                  </w:r>
                  <w:r>
                    <w:rPr>
                      <w:rFonts w:cs="Arial"/>
                      <w:i w:val="0"/>
                    </w:rPr>
                    <w:t>LP</w:t>
                  </w:r>
                  <w:r w:rsidRPr="00BB3759">
                    <w:rPr>
                      <w:rFonts w:cs="Arial"/>
                      <w:i w:val="0"/>
                    </w:rPr>
                    <w:t xml:space="preserve"> re-allocation forms </w:t>
                  </w:r>
                  <w:r w:rsidRPr="00BB3759">
                    <w:rPr>
                      <w:rFonts w:cs="Arial"/>
                      <w:i w:val="0"/>
                      <w:u w:val="single"/>
                    </w:rPr>
                    <w:t>will not</w:t>
                  </w:r>
                  <w:r w:rsidRPr="00BB3759">
                    <w:rPr>
                      <w:rFonts w:cs="Arial"/>
                      <w:i w:val="0"/>
                    </w:rPr>
                    <w:t xml:space="preserve"> be approved by SCFS without at least </w:t>
                  </w:r>
                  <w:r w:rsidRPr="00BB3759">
                    <w:rPr>
                      <w:rFonts w:cs="Arial"/>
                      <w:i w:val="0"/>
                      <w:u w:val="single"/>
                    </w:rPr>
                    <w:t>one</w:t>
                  </w:r>
                  <w:r w:rsidRPr="00BB3759">
                    <w:rPr>
                      <w:rFonts w:cs="Arial"/>
                      <w:i w:val="0"/>
                    </w:rPr>
                    <w:t xml:space="preserve"> of the above signatures.</w:t>
                  </w:r>
                  <w:r>
                    <w:rPr>
                      <w:rFonts w:cs="Arial"/>
                      <w:i w:val="0"/>
                    </w:rPr>
                    <w:t xml:space="preserve"> </w:t>
                  </w:r>
                  <w:r w:rsidRPr="00BB3759">
                    <w:rPr>
                      <w:rFonts w:cs="Arial"/>
                      <w:i w:val="0"/>
                    </w:rPr>
                    <w:t xml:space="preserve">The </w:t>
                  </w:r>
                  <w:r>
                    <w:rPr>
                      <w:rFonts w:cs="Arial"/>
                      <w:i w:val="0"/>
                    </w:rPr>
                    <w:t>LP</w:t>
                  </w:r>
                  <w:r w:rsidRPr="00BB3759">
                    <w:rPr>
                      <w:rFonts w:cs="Arial"/>
                      <w:i w:val="0"/>
                    </w:rPr>
                    <w:t xml:space="preserve"> board shall determine how many members have signature authority.  </w:t>
                  </w:r>
                  <w:r w:rsidRPr="00046DE9">
                    <w:rPr>
                      <w:rFonts w:cs="Arial"/>
                      <w:i w:val="0"/>
                      <w:highlight w:val="yellow"/>
                    </w:rPr>
                    <w:t xml:space="preserve">Please send a completed copy of this form </w:t>
                  </w:r>
                  <w:r w:rsidRPr="00046DE9">
                    <w:rPr>
                      <w:rFonts w:cs="Arial"/>
                      <w:i w:val="0"/>
                      <w:highlight w:val="yellow"/>
                      <w:u w:val="single"/>
                    </w:rPr>
                    <w:t>and</w:t>
                  </w:r>
                  <w:r w:rsidRPr="00046DE9">
                    <w:rPr>
                      <w:rFonts w:cs="Arial"/>
                      <w:i w:val="0"/>
                      <w:highlight w:val="yellow"/>
                    </w:rPr>
                    <w:t xml:space="preserve"> a copy of the LP board minutes approving the above authorizations with your renewal plan.</w:t>
                  </w:r>
                </w:p>
                <w:p w:rsidR="000B3AEE" w:rsidRPr="00856E95" w:rsidRDefault="000B3AEE" w:rsidP="000B3AEE">
                  <w:pPr>
                    <w:spacing w:after="0" w:line="240" w:lineRule="auto"/>
                    <w:rPr>
                      <w:rFonts w:ascii="Arial" w:hAnsi="Arial" w:cs="Arial"/>
                      <w:sz w:val="20"/>
                      <w:szCs w:val="20"/>
                    </w:rPr>
                  </w:pPr>
                </w:p>
                <w:p w:rsidR="000B3AEE" w:rsidRPr="00856E95" w:rsidRDefault="000B3AEE" w:rsidP="000B3AEE">
                  <w:pPr>
                    <w:spacing w:after="0" w:line="240" w:lineRule="auto"/>
                    <w:jc w:val="center"/>
                    <w:rPr>
                      <w:rFonts w:ascii="Arial" w:hAnsi="Arial" w:cs="Arial"/>
                    </w:rPr>
                  </w:pPr>
                  <w:r w:rsidRPr="00003245">
                    <w:rPr>
                      <w:rFonts w:ascii="Arial" w:hAnsi="Arial" w:cs="Arial"/>
                      <w:b/>
                      <w:bCs/>
                      <w:szCs w:val="20"/>
                      <w:u w:val="single"/>
                    </w:rPr>
                    <w:t>REMEMBER:</w:t>
                  </w:r>
                  <w:r w:rsidRPr="00003245">
                    <w:rPr>
                      <w:rFonts w:ascii="Arial" w:hAnsi="Arial" w:cs="Arial"/>
                      <w:b/>
                      <w:szCs w:val="20"/>
                    </w:rPr>
                    <w:t xml:space="preserve"> </w:t>
                  </w:r>
                  <w:r w:rsidRPr="00003245">
                    <w:rPr>
                      <w:rFonts w:ascii="Arial" w:hAnsi="Arial" w:cs="Arial"/>
                      <w:szCs w:val="20"/>
                    </w:rPr>
                    <w:t xml:space="preserve"> Send a copy of this form to </w:t>
                  </w:r>
                  <w:r>
                    <w:rPr>
                      <w:rFonts w:ascii="Arial" w:hAnsi="Arial" w:cs="Arial"/>
                      <w:szCs w:val="20"/>
                    </w:rPr>
                    <w:t>the</w:t>
                  </w:r>
                  <w:r w:rsidRPr="00003245">
                    <w:rPr>
                      <w:rFonts w:ascii="Arial" w:hAnsi="Arial" w:cs="Arial"/>
                      <w:szCs w:val="20"/>
                    </w:rPr>
                    <w:t xml:space="preserve"> </w:t>
                  </w:r>
                  <w:r w:rsidRPr="00003245">
                    <w:rPr>
                      <w:rFonts w:ascii="Arial" w:hAnsi="Arial" w:cs="Arial"/>
                      <w:b/>
                      <w:bCs/>
                      <w:szCs w:val="20"/>
                    </w:rPr>
                    <w:t>F</w:t>
                  </w:r>
                  <w:r>
                    <w:rPr>
                      <w:rFonts w:ascii="Arial" w:hAnsi="Arial" w:cs="Arial"/>
                      <w:b/>
                      <w:bCs/>
                      <w:szCs w:val="20"/>
                    </w:rPr>
                    <w:t xml:space="preserve">inance </w:t>
                  </w:r>
                  <w:r w:rsidRPr="00003245">
                    <w:rPr>
                      <w:rFonts w:ascii="Arial" w:hAnsi="Arial" w:cs="Arial"/>
                      <w:b/>
                      <w:bCs/>
                      <w:szCs w:val="20"/>
                    </w:rPr>
                    <w:t>M</w:t>
                  </w:r>
                  <w:r>
                    <w:rPr>
                      <w:rFonts w:ascii="Arial" w:hAnsi="Arial" w:cs="Arial"/>
                      <w:b/>
                      <w:bCs/>
                      <w:szCs w:val="20"/>
                    </w:rPr>
                    <w:t>anager</w:t>
                  </w:r>
                </w:p>
              </w:tc>
            </w:tr>
          </w:tbl>
          <w:p w:rsidR="000B3AEE" w:rsidRPr="00C05DEA" w:rsidRDefault="000B3AEE" w:rsidP="000B3AEE">
            <w:pPr>
              <w:spacing w:after="0" w:line="240" w:lineRule="auto"/>
              <w:rPr>
                <w:sz w:val="20"/>
                <w:szCs w:val="20"/>
              </w:rPr>
            </w:pPr>
          </w:p>
        </w:tc>
      </w:tr>
    </w:tbl>
    <w:p w:rsidR="000B3AEE" w:rsidRDefault="000B3AEE" w:rsidP="000B3AEE">
      <w:pPr>
        <w:spacing w:after="0" w:line="240" w:lineRule="auto"/>
      </w:pPr>
    </w:p>
    <w:p w:rsidR="000258F8" w:rsidRDefault="000258F8" w:rsidP="000B3AEE">
      <w:pPr>
        <w:spacing w:after="0" w:line="240" w:lineRule="auto"/>
        <w:rPr>
          <w:rFonts w:ascii="Arial" w:hAnsi="Arial" w:cs="Arial"/>
          <w:b/>
          <w:smallCaps/>
          <w:sz w:val="32"/>
        </w:rPr>
      </w:pPr>
    </w:p>
    <w:sectPr w:rsidR="000258F8" w:rsidSect="004857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119" w:rsidRDefault="006D1119" w:rsidP="0096747D">
      <w:pPr>
        <w:spacing w:after="0" w:line="240" w:lineRule="auto"/>
      </w:pPr>
      <w:r>
        <w:separator/>
      </w:r>
    </w:p>
  </w:endnote>
  <w:endnote w:type="continuationSeparator" w:id="0">
    <w:p w:rsidR="006D1119" w:rsidRDefault="006D1119" w:rsidP="00967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19" w:rsidRPr="006B7FFE" w:rsidRDefault="006B7FFE" w:rsidP="006B7FFE">
    <w:pPr>
      <w:pStyle w:val="Footer"/>
      <w:pBdr>
        <w:top w:val="thinThickSmallGap" w:sz="24" w:space="1" w:color="622423" w:themeColor="accent2" w:themeShade="7F"/>
      </w:pBdr>
      <w:rPr>
        <w:rFonts w:ascii="Calibri" w:hAnsi="Calibri"/>
        <w:sz w:val="20"/>
      </w:rPr>
    </w:pPr>
    <w:r w:rsidRPr="006B7FFE">
      <w:rPr>
        <w:rFonts w:ascii="Calibri" w:eastAsiaTheme="majorEastAsia" w:hAnsi="Calibri" w:cstheme="majorBidi"/>
        <w:sz w:val="20"/>
      </w:rPr>
      <w:t>Partnership Performance Renewal Plan and Grant Application</w:t>
    </w:r>
    <w:r>
      <w:rPr>
        <w:rFonts w:ascii="Calibri" w:eastAsiaTheme="majorEastAsia" w:hAnsi="Calibri" w:cstheme="majorBidi"/>
        <w:sz w:val="20"/>
      </w:rPr>
      <w:t>,</w:t>
    </w:r>
    <w:r w:rsidRPr="006B7FFE">
      <w:rPr>
        <w:rFonts w:ascii="Calibri" w:eastAsiaTheme="majorEastAsia" w:hAnsi="Calibri" w:cstheme="majorBidi"/>
        <w:sz w:val="20"/>
      </w:rPr>
      <w:t xml:space="preserve"> </w:t>
    </w:r>
    <w:proofErr w:type="spellStart"/>
    <w:r>
      <w:rPr>
        <w:rFonts w:ascii="Calibri" w:eastAsiaTheme="majorEastAsia" w:hAnsi="Calibri" w:cstheme="majorBidi"/>
        <w:sz w:val="20"/>
      </w:rPr>
      <w:t>vers</w:t>
    </w:r>
    <w:proofErr w:type="spellEnd"/>
    <w:r>
      <w:rPr>
        <w:rFonts w:ascii="Calibri" w:eastAsiaTheme="majorEastAsia" w:hAnsi="Calibri" w:cstheme="majorBidi"/>
        <w:sz w:val="20"/>
      </w:rPr>
      <w:t>.</w:t>
    </w:r>
    <w:r w:rsidRPr="006B7FFE">
      <w:rPr>
        <w:rFonts w:ascii="Calibri" w:eastAsiaTheme="majorEastAsia" w:hAnsi="Calibri" w:cstheme="majorBidi"/>
        <w:sz w:val="20"/>
      </w:rPr>
      <w:t xml:space="preserve"> 3/23/18</w:t>
    </w:r>
    <w:r w:rsidRPr="006B7FFE">
      <w:rPr>
        <w:rFonts w:ascii="Calibri" w:eastAsiaTheme="majorEastAsia" w:hAnsi="Calibri" w:cstheme="majorBidi"/>
        <w:sz w:val="20"/>
      </w:rPr>
      <w:ptab w:relativeTo="margin" w:alignment="right" w:leader="none"/>
    </w:r>
    <w:r w:rsidRPr="006B7FFE">
      <w:rPr>
        <w:rFonts w:ascii="Calibri" w:eastAsiaTheme="majorEastAsia" w:hAnsi="Calibri" w:cstheme="majorBidi"/>
        <w:sz w:val="20"/>
      </w:rPr>
      <w:t xml:space="preserve">Page </w:t>
    </w:r>
    <w:r w:rsidRPr="006B7FFE">
      <w:rPr>
        <w:rFonts w:ascii="Calibri" w:eastAsiaTheme="minorEastAsia" w:hAnsi="Calibri"/>
        <w:sz w:val="20"/>
      </w:rPr>
      <w:fldChar w:fldCharType="begin"/>
    </w:r>
    <w:r w:rsidRPr="006B7FFE">
      <w:rPr>
        <w:rFonts w:ascii="Calibri" w:hAnsi="Calibri"/>
        <w:sz w:val="20"/>
      </w:rPr>
      <w:instrText xml:space="preserve"> PAGE   \* MERGEFORMAT </w:instrText>
    </w:r>
    <w:r w:rsidRPr="006B7FFE">
      <w:rPr>
        <w:rFonts w:ascii="Calibri" w:eastAsiaTheme="minorEastAsia" w:hAnsi="Calibri"/>
        <w:sz w:val="20"/>
      </w:rPr>
      <w:fldChar w:fldCharType="separate"/>
    </w:r>
    <w:r w:rsidR="003E1E15" w:rsidRPr="003E1E15">
      <w:rPr>
        <w:rFonts w:ascii="Calibri" w:eastAsiaTheme="majorEastAsia" w:hAnsi="Calibri" w:cstheme="majorBidi"/>
        <w:noProof/>
        <w:sz w:val="20"/>
      </w:rPr>
      <w:t>18</w:t>
    </w:r>
    <w:r w:rsidRPr="006B7FFE">
      <w:rPr>
        <w:rFonts w:ascii="Calibri" w:eastAsiaTheme="majorEastAsia" w:hAnsi="Calibri" w:cstheme="majorBid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119" w:rsidRDefault="006D1119" w:rsidP="0096747D">
      <w:pPr>
        <w:spacing w:after="0" w:line="240" w:lineRule="auto"/>
      </w:pPr>
      <w:r>
        <w:separator/>
      </w:r>
    </w:p>
  </w:footnote>
  <w:footnote w:type="continuationSeparator" w:id="0">
    <w:p w:rsidR="006D1119" w:rsidRDefault="006D1119" w:rsidP="009674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25B"/>
    <w:multiLevelType w:val="hybridMultilevel"/>
    <w:tmpl w:val="B4DCCC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8641B5"/>
    <w:multiLevelType w:val="hybridMultilevel"/>
    <w:tmpl w:val="02444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AF75BE"/>
    <w:multiLevelType w:val="hybridMultilevel"/>
    <w:tmpl w:val="89E0E44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7B067D"/>
    <w:multiLevelType w:val="hybridMultilevel"/>
    <w:tmpl w:val="0D88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A8031A"/>
    <w:multiLevelType w:val="hybridMultilevel"/>
    <w:tmpl w:val="3DFA0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E6C1C0F"/>
    <w:multiLevelType w:val="hybridMultilevel"/>
    <w:tmpl w:val="5D40B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655FD"/>
    <w:multiLevelType w:val="hybridMultilevel"/>
    <w:tmpl w:val="3948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AB0216"/>
    <w:multiLevelType w:val="hybridMultilevel"/>
    <w:tmpl w:val="8A264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994302"/>
    <w:multiLevelType w:val="hybridMultilevel"/>
    <w:tmpl w:val="D2582D6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1E406CC"/>
    <w:multiLevelType w:val="hybridMultilevel"/>
    <w:tmpl w:val="F258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96677C"/>
    <w:multiLevelType w:val="hybridMultilevel"/>
    <w:tmpl w:val="F9083C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0"/>
  </w:num>
  <w:num w:numId="4">
    <w:abstractNumId w:val="0"/>
  </w:num>
  <w:num w:numId="5">
    <w:abstractNumId w:val="9"/>
  </w:num>
  <w:num w:numId="6">
    <w:abstractNumId w:val="1"/>
  </w:num>
  <w:num w:numId="7">
    <w:abstractNumId w:val="5"/>
  </w:num>
  <w:num w:numId="8">
    <w:abstractNumId w:val="7"/>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G2tDQxNjO1tDC0NLVU0lEKTi0uzszPAykwNK8FACgWeX4tAAAA"/>
  </w:docVars>
  <w:rsids>
    <w:rsidRoot w:val="00F56ED1"/>
    <w:rsid w:val="000201B6"/>
    <w:rsid w:val="000254BB"/>
    <w:rsid w:val="000258F8"/>
    <w:rsid w:val="00036611"/>
    <w:rsid w:val="00070995"/>
    <w:rsid w:val="000B3AEE"/>
    <w:rsid w:val="000E64C0"/>
    <w:rsid w:val="00115A46"/>
    <w:rsid w:val="001206BB"/>
    <w:rsid w:val="00130464"/>
    <w:rsid w:val="00133035"/>
    <w:rsid w:val="001658E2"/>
    <w:rsid w:val="00173EAC"/>
    <w:rsid w:val="001924DD"/>
    <w:rsid w:val="001A2028"/>
    <w:rsid w:val="001D00B6"/>
    <w:rsid w:val="001F63CB"/>
    <w:rsid w:val="002264D4"/>
    <w:rsid w:val="0022778F"/>
    <w:rsid w:val="00265D75"/>
    <w:rsid w:val="00292464"/>
    <w:rsid w:val="002A1952"/>
    <w:rsid w:val="002C4B8F"/>
    <w:rsid w:val="002C578C"/>
    <w:rsid w:val="002D175D"/>
    <w:rsid w:val="002D5520"/>
    <w:rsid w:val="002E5AA3"/>
    <w:rsid w:val="002F7A41"/>
    <w:rsid w:val="0031134D"/>
    <w:rsid w:val="003204D3"/>
    <w:rsid w:val="00372425"/>
    <w:rsid w:val="003763FE"/>
    <w:rsid w:val="00380BF2"/>
    <w:rsid w:val="003A24DB"/>
    <w:rsid w:val="003E1C34"/>
    <w:rsid w:val="003E1E15"/>
    <w:rsid w:val="00407673"/>
    <w:rsid w:val="0048210E"/>
    <w:rsid w:val="00485719"/>
    <w:rsid w:val="00485F69"/>
    <w:rsid w:val="004B6614"/>
    <w:rsid w:val="004B7204"/>
    <w:rsid w:val="004C2E04"/>
    <w:rsid w:val="004C7CA0"/>
    <w:rsid w:val="004E1F67"/>
    <w:rsid w:val="004E6DCA"/>
    <w:rsid w:val="004E73C9"/>
    <w:rsid w:val="004F6553"/>
    <w:rsid w:val="005112B3"/>
    <w:rsid w:val="00522822"/>
    <w:rsid w:val="00527FCB"/>
    <w:rsid w:val="00530161"/>
    <w:rsid w:val="00584CA4"/>
    <w:rsid w:val="00591089"/>
    <w:rsid w:val="005912A2"/>
    <w:rsid w:val="005966EC"/>
    <w:rsid w:val="005A0CF6"/>
    <w:rsid w:val="005A32BA"/>
    <w:rsid w:val="005E2BEB"/>
    <w:rsid w:val="00623DE9"/>
    <w:rsid w:val="00627975"/>
    <w:rsid w:val="0063602B"/>
    <w:rsid w:val="00641371"/>
    <w:rsid w:val="0064437A"/>
    <w:rsid w:val="00660C15"/>
    <w:rsid w:val="006B22F9"/>
    <w:rsid w:val="006B7FFE"/>
    <w:rsid w:val="006C2979"/>
    <w:rsid w:val="006D1119"/>
    <w:rsid w:val="006F1168"/>
    <w:rsid w:val="00702F8F"/>
    <w:rsid w:val="00705AD9"/>
    <w:rsid w:val="00717C17"/>
    <w:rsid w:val="007375DB"/>
    <w:rsid w:val="007461BC"/>
    <w:rsid w:val="00751632"/>
    <w:rsid w:val="0075580F"/>
    <w:rsid w:val="007565E5"/>
    <w:rsid w:val="00775498"/>
    <w:rsid w:val="007848CF"/>
    <w:rsid w:val="007877CB"/>
    <w:rsid w:val="007A1272"/>
    <w:rsid w:val="007D1CB7"/>
    <w:rsid w:val="007D2E7E"/>
    <w:rsid w:val="007E0C40"/>
    <w:rsid w:val="007E4A6B"/>
    <w:rsid w:val="007E53AD"/>
    <w:rsid w:val="008375C6"/>
    <w:rsid w:val="0083797C"/>
    <w:rsid w:val="00843B19"/>
    <w:rsid w:val="00856523"/>
    <w:rsid w:val="0086595C"/>
    <w:rsid w:val="0088203F"/>
    <w:rsid w:val="00883427"/>
    <w:rsid w:val="00894A69"/>
    <w:rsid w:val="00895CAC"/>
    <w:rsid w:val="008A020C"/>
    <w:rsid w:val="008A343B"/>
    <w:rsid w:val="008A6F37"/>
    <w:rsid w:val="008A73BD"/>
    <w:rsid w:val="008F1982"/>
    <w:rsid w:val="008F62C5"/>
    <w:rsid w:val="0091593B"/>
    <w:rsid w:val="00921DEC"/>
    <w:rsid w:val="009316D5"/>
    <w:rsid w:val="0094534E"/>
    <w:rsid w:val="0096747D"/>
    <w:rsid w:val="00967798"/>
    <w:rsid w:val="00980869"/>
    <w:rsid w:val="009833BD"/>
    <w:rsid w:val="009A13AF"/>
    <w:rsid w:val="009D7487"/>
    <w:rsid w:val="009E2A72"/>
    <w:rsid w:val="00A013E2"/>
    <w:rsid w:val="00A22551"/>
    <w:rsid w:val="00A3023A"/>
    <w:rsid w:val="00A46D2D"/>
    <w:rsid w:val="00A520BD"/>
    <w:rsid w:val="00AD7961"/>
    <w:rsid w:val="00AE4528"/>
    <w:rsid w:val="00B01E27"/>
    <w:rsid w:val="00B151C7"/>
    <w:rsid w:val="00B21FC3"/>
    <w:rsid w:val="00B81C1A"/>
    <w:rsid w:val="00B8288C"/>
    <w:rsid w:val="00B85508"/>
    <w:rsid w:val="00B92970"/>
    <w:rsid w:val="00B92BEB"/>
    <w:rsid w:val="00BA2D11"/>
    <w:rsid w:val="00BD25DA"/>
    <w:rsid w:val="00BD4158"/>
    <w:rsid w:val="00BE7E1F"/>
    <w:rsid w:val="00BF2854"/>
    <w:rsid w:val="00C04930"/>
    <w:rsid w:val="00C11652"/>
    <w:rsid w:val="00C16340"/>
    <w:rsid w:val="00C32D3D"/>
    <w:rsid w:val="00C33D79"/>
    <w:rsid w:val="00C64C64"/>
    <w:rsid w:val="00C96E6A"/>
    <w:rsid w:val="00CA25AC"/>
    <w:rsid w:val="00CB1951"/>
    <w:rsid w:val="00CE7513"/>
    <w:rsid w:val="00CF2F2C"/>
    <w:rsid w:val="00D05FBC"/>
    <w:rsid w:val="00D139E7"/>
    <w:rsid w:val="00D210F4"/>
    <w:rsid w:val="00D25347"/>
    <w:rsid w:val="00D278D6"/>
    <w:rsid w:val="00D46FB6"/>
    <w:rsid w:val="00D67388"/>
    <w:rsid w:val="00D70AD1"/>
    <w:rsid w:val="00D86612"/>
    <w:rsid w:val="00D90E65"/>
    <w:rsid w:val="00DC3A3E"/>
    <w:rsid w:val="00DC6E93"/>
    <w:rsid w:val="00E03AC2"/>
    <w:rsid w:val="00E20037"/>
    <w:rsid w:val="00E2765F"/>
    <w:rsid w:val="00E41BDC"/>
    <w:rsid w:val="00E5734F"/>
    <w:rsid w:val="00E612DB"/>
    <w:rsid w:val="00E959E6"/>
    <w:rsid w:val="00EB44C4"/>
    <w:rsid w:val="00EC0B5E"/>
    <w:rsid w:val="00EC2410"/>
    <w:rsid w:val="00ED4719"/>
    <w:rsid w:val="00F21F91"/>
    <w:rsid w:val="00F30BF4"/>
    <w:rsid w:val="00F33851"/>
    <w:rsid w:val="00F56ED1"/>
    <w:rsid w:val="00F63CCF"/>
    <w:rsid w:val="00F736F8"/>
    <w:rsid w:val="00F7478E"/>
    <w:rsid w:val="00FA5D0E"/>
    <w:rsid w:val="00FB66D4"/>
    <w:rsid w:val="00FC30CF"/>
    <w:rsid w:val="00FC704E"/>
    <w:rsid w:val="00FD41DA"/>
    <w:rsid w:val="00FE0D29"/>
    <w:rsid w:val="00FE26EC"/>
    <w:rsid w:val="00FE5066"/>
    <w:rsid w:val="00FE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B3AEE"/>
    <w:pPr>
      <w:keepNext/>
      <w:widowControl w:val="0"/>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04D3"/>
    <w:rPr>
      <w:color w:val="0000FF" w:themeColor="hyperlink"/>
      <w:u w:val="single"/>
    </w:rPr>
  </w:style>
  <w:style w:type="paragraph" w:styleId="BodyText">
    <w:name w:val="Body Text"/>
    <w:basedOn w:val="Normal"/>
    <w:link w:val="BodyTextChar"/>
    <w:rsid w:val="004C2E04"/>
    <w:pPr>
      <w:spacing w:after="0" w:line="240" w:lineRule="auto"/>
    </w:pPr>
    <w:rPr>
      <w:rFonts w:ascii="Arial" w:eastAsia="Times New Roman" w:hAnsi="Arial" w:cs="Times New Roman"/>
      <w:i/>
      <w:sz w:val="20"/>
      <w:szCs w:val="20"/>
    </w:rPr>
  </w:style>
  <w:style w:type="character" w:customStyle="1" w:styleId="BodyTextChar">
    <w:name w:val="Body Text Char"/>
    <w:basedOn w:val="DefaultParagraphFont"/>
    <w:link w:val="BodyText"/>
    <w:rsid w:val="004C2E04"/>
    <w:rPr>
      <w:rFonts w:ascii="Arial" w:eastAsia="Times New Roman" w:hAnsi="Arial" w:cs="Times New Roman"/>
      <w:i/>
      <w:sz w:val="20"/>
      <w:szCs w:val="20"/>
    </w:rPr>
  </w:style>
  <w:style w:type="paragraph" w:styleId="ListParagraph">
    <w:name w:val="List Paragraph"/>
    <w:basedOn w:val="Normal"/>
    <w:uiPriority w:val="34"/>
    <w:qFormat/>
    <w:rsid w:val="000258F8"/>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B3AEE"/>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967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47D"/>
  </w:style>
  <w:style w:type="paragraph" w:styleId="Footer">
    <w:name w:val="footer"/>
    <w:basedOn w:val="Normal"/>
    <w:link w:val="FooterChar"/>
    <w:uiPriority w:val="99"/>
    <w:unhideWhenUsed/>
    <w:rsid w:val="00967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47D"/>
  </w:style>
  <w:style w:type="paragraph" w:styleId="BalloonText">
    <w:name w:val="Balloon Text"/>
    <w:basedOn w:val="Normal"/>
    <w:link w:val="BalloonTextChar"/>
    <w:uiPriority w:val="99"/>
    <w:semiHidden/>
    <w:unhideWhenUsed/>
    <w:rsid w:val="00485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F69"/>
    <w:rPr>
      <w:rFonts w:ascii="Tahoma" w:hAnsi="Tahoma" w:cs="Tahoma"/>
      <w:sz w:val="16"/>
      <w:szCs w:val="16"/>
    </w:rPr>
  </w:style>
  <w:style w:type="paragraph" w:styleId="BodyTextIndent">
    <w:name w:val="Body Text Indent"/>
    <w:basedOn w:val="Normal"/>
    <w:link w:val="BodyTextIndentChar"/>
    <w:rsid w:val="005112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112B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1E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B3AEE"/>
    <w:pPr>
      <w:keepNext/>
      <w:widowControl w:val="0"/>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04D3"/>
    <w:rPr>
      <w:color w:val="0000FF" w:themeColor="hyperlink"/>
      <w:u w:val="single"/>
    </w:rPr>
  </w:style>
  <w:style w:type="paragraph" w:styleId="BodyText">
    <w:name w:val="Body Text"/>
    <w:basedOn w:val="Normal"/>
    <w:link w:val="BodyTextChar"/>
    <w:rsid w:val="004C2E04"/>
    <w:pPr>
      <w:spacing w:after="0" w:line="240" w:lineRule="auto"/>
    </w:pPr>
    <w:rPr>
      <w:rFonts w:ascii="Arial" w:eastAsia="Times New Roman" w:hAnsi="Arial" w:cs="Times New Roman"/>
      <w:i/>
      <w:sz w:val="20"/>
      <w:szCs w:val="20"/>
    </w:rPr>
  </w:style>
  <w:style w:type="character" w:customStyle="1" w:styleId="BodyTextChar">
    <w:name w:val="Body Text Char"/>
    <w:basedOn w:val="DefaultParagraphFont"/>
    <w:link w:val="BodyText"/>
    <w:rsid w:val="004C2E04"/>
    <w:rPr>
      <w:rFonts w:ascii="Arial" w:eastAsia="Times New Roman" w:hAnsi="Arial" w:cs="Times New Roman"/>
      <w:i/>
      <w:sz w:val="20"/>
      <w:szCs w:val="20"/>
    </w:rPr>
  </w:style>
  <w:style w:type="paragraph" w:styleId="ListParagraph">
    <w:name w:val="List Paragraph"/>
    <w:basedOn w:val="Normal"/>
    <w:uiPriority w:val="34"/>
    <w:qFormat/>
    <w:rsid w:val="000258F8"/>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B3AEE"/>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967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47D"/>
  </w:style>
  <w:style w:type="paragraph" w:styleId="Footer">
    <w:name w:val="footer"/>
    <w:basedOn w:val="Normal"/>
    <w:link w:val="FooterChar"/>
    <w:uiPriority w:val="99"/>
    <w:unhideWhenUsed/>
    <w:rsid w:val="00967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47D"/>
  </w:style>
  <w:style w:type="paragraph" w:styleId="BalloonText">
    <w:name w:val="Balloon Text"/>
    <w:basedOn w:val="Normal"/>
    <w:link w:val="BalloonTextChar"/>
    <w:uiPriority w:val="99"/>
    <w:semiHidden/>
    <w:unhideWhenUsed/>
    <w:rsid w:val="00485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F69"/>
    <w:rPr>
      <w:rFonts w:ascii="Tahoma" w:hAnsi="Tahoma" w:cs="Tahoma"/>
      <w:sz w:val="16"/>
      <w:szCs w:val="16"/>
    </w:rPr>
  </w:style>
  <w:style w:type="paragraph" w:styleId="BodyTextIndent">
    <w:name w:val="Body Text Indent"/>
    <w:basedOn w:val="Normal"/>
    <w:link w:val="BodyTextIndentChar"/>
    <w:rsid w:val="005112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112B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1E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firststeps.com/partnershipresourc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roach@scfirststep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firststeps.com/partnership-self-assessment-checklists/"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cfirststeps.com/resource-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19</Pages>
  <Words>5864</Words>
  <Characters>33426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Betty</dc:creator>
  <cp:lastModifiedBy>Gardiner, Betty</cp:lastModifiedBy>
  <cp:revision>9</cp:revision>
  <cp:lastPrinted>2018-03-02T22:13:00Z</cp:lastPrinted>
  <dcterms:created xsi:type="dcterms:W3CDTF">2018-03-21T19:58:00Z</dcterms:created>
  <dcterms:modified xsi:type="dcterms:W3CDTF">2018-03-23T20:09:00Z</dcterms:modified>
</cp:coreProperties>
</file>